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868" w:rsidRPr="00B93868" w:rsidRDefault="006B7260" w:rsidP="00B93868">
      <w:pPr>
        <w:spacing w:before="100" w:beforeAutospacing="1" w:after="100" w:afterAutospacing="1"/>
        <w:jc w:val="right"/>
        <w:rPr>
          <w:rFonts w:ascii="Times New Roman" w:hAnsi="Times New Roman" w:cs="Times New Roman"/>
        </w:rPr>
      </w:pPr>
      <w:r>
        <w:rPr>
          <w:rFonts w:ascii="Times New Roman" w:hAnsi="Times New Roman" w:cs="Times New Roman"/>
        </w:rPr>
        <w:t xml:space="preserve"> </w:t>
      </w:r>
      <w:r w:rsidR="000F6AC7">
        <w:rPr>
          <w:rFonts w:ascii="Times New Roman" w:hAnsi="Times New Roman" w:cs="Times New Roman"/>
        </w:rPr>
        <w:t xml:space="preserve">   </w:t>
      </w:r>
      <w:bookmarkStart w:id="0" w:name="_GoBack"/>
      <w:bookmarkEnd w:id="0"/>
      <w:r w:rsidR="00B93868" w:rsidRPr="00B93868">
        <w:rPr>
          <w:rFonts w:ascii="Times New Roman" w:hAnsi="Times New Roman" w:cs="Times New Roman"/>
        </w:rPr>
        <w:t xml:space="preserve">  Приложение   № 2 </w:t>
      </w:r>
    </w:p>
    <w:p w:rsidR="00B93868" w:rsidRPr="00B93868" w:rsidRDefault="00B93868" w:rsidP="00B93868">
      <w:pPr>
        <w:contextualSpacing/>
        <w:jc w:val="right"/>
        <w:rPr>
          <w:rFonts w:ascii="Times New Roman" w:hAnsi="Times New Roman" w:cs="Times New Roman"/>
        </w:rPr>
      </w:pPr>
      <w:r w:rsidRPr="00B93868">
        <w:rPr>
          <w:rFonts w:ascii="Times New Roman" w:hAnsi="Times New Roman" w:cs="Times New Roman"/>
        </w:rPr>
        <w:t xml:space="preserve"> к Распоряжению Администрации </w:t>
      </w:r>
    </w:p>
    <w:p w:rsidR="00B93868" w:rsidRPr="00B93868" w:rsidRDefault="00B93868" w:rsidP="00B93868">
      <w:pPr>
        <w:contextualSpacing/>
        <w:jc w:val="right"/>
        <w:rPr>
          <w:rFonts w:ascii="Times New Roman" w:hAnsi="Times New Roman" w:cs="Times New Roman"/>
        </w:rPr>
      </w:pPr>
      <w:r w:rsidRPr="00B93868">
        <w:rPr>
          <w:rFonts w:ascii="Times New Roman" w:hAnsi="Times New Roman" w:cs="Times New Roman"/>
        </w:rPr>
        <w:t xml:space="preserve">городского округа «город Каспийск» </w:t>
      </w:r>
    </w:p>
    <w:p w:rsidR="00B93868" w:rsidRPr="00B93868" w:rsidRDefault="00B93868" w:rsidP="00B93868">
      <w:pPr>
        <w:contextualSpacing/>
        <w:jc w:val="right"/>
        <w:rPr>
          <w:b/>
          <w:u w:val="single"/>
        </w:rPr>
      </w:pPr>
      <w:r w:rsidRPr="00B93868">
        <w:rPr>
          <w:rFonts w:ascii="Times New Roman" w:hAnsi="Times New Roman" w:cs="Times New Roman"/>
        </w:rPr>
        <w:t xml:space="preserve">№ </w:t>
      </w:r>
      <w:r w:rsidR="00A5494D">
        <w:rPr>
          <w:rFonts w:ascii="Times New Roman" w:hAnsi="Times New Roman" w:cs="Times New Roman"/>
        </w:rPr>
        <w:t>246-р</w:t>
      </w:r>
      <w:r w:rsidRPr="00B93868">
        <w:rPr>
          <w:rFonts w:ascii="Times New Roman" w:hAnsi="Times New Roman" w:cs="Times New Roman"/>
        </w:rPr>
        <w:t xml:space="preserve">   от </w:t>
      </w:r>
      <w:proofErr w:type="gramStart"/>
      <w:r w:rsidRPr="00B93868">
        <w:rPr>
          <w:rFonts w:ascii="Times New Roman" w:hAnsi="Times New Roman" w:cs="Times New Roman"/>
        </w:rPr>
        <w:t xml:space="preserve">« </w:t>
      </w:r>
      <w:r w:rsidR="00A5494D">
        <w:rPr>
          <w:rFonts w:ascii="Times New Roman" w:hAnsi="Times New Roman" w:cs="Times New Roman"/>
        </w:rPr>
        <w:t>07</w:t>
      </w:r>
      <w:proofErr w:type="gramEnd"/>
      <w:r w:rsidRPr="00B93868">
        <w:rPr>
          <w:rFonts w:ascii="Times New Roman" w:hAnsi="Times New Roman" w:cs="Times New Roman"/>
        </w:rPr>
        <w:t xml:space="preserve"> »</w:t>
      </w:r>
      <w:r w:rsidR="00A5494D">
        <w:rPr>
          <w:rFonts w:ascii="Times New Roman" w:hAnsi="Times New Roman" w:cs="Times New Roman"/>
        </w:rPr>
        <w:t xml:space="preserve">  августа  </w:t>
      </w:r>
      <w:r w:rsidRPr="00B93868">
        <w:rPr>
          <w:rFonts w:ascii="Times New Roman" w:hAnsi="Times New Roman" w:cs="Times New Roman"/>
        </w:rPr>
        <w:t>2015 г.</w:t>
      </w:r>
    </w:p>
    <w:p w:rsidR="00B93868" w:rsidRPr="00B93868" w:rsidRDefault="00B93868" w:rsidP="00B93868">
      <w:pPr>
        <w:tabs>
          <w:tab w:val="left" w:pos="-180"/>
        </w:tabs>
        <w:autoSpaceDE w:val="0"/>
        <w:autoSpaceDN w:val="0"/>
        <w:spacing w:after="0" w:line="240" w:lineRule="auto"/>
        <w:ind w:left="-540"/>
        <w:contextualSpacing/>
        <w:jc w:val="right"/>
        <w:rPr>
          <w:rFonts w:ascii="Times New Roman" w:eastAsia="Times New Roman" w:hAnsi="Times New Roman" w:cs="Times New Roman"/>
          <w:bCs/>
          <w:sz w:val="28"/>
          <w:szCs w:val="28"/>
          <w:lang w:eastAsia="ar-SA"/>
        </w:rPr>
      </w:pPr>
    </w:p>
    <w:p w:rsidR="00B93868" w:rsidRPr="00B93868" w:rsidRDefault="00B93868" w:rsidP="00B93868">
      <w:pPr>
        <w:tabs>
          <w:tab w:val="left" w:pos="-180"/>
        </w:tabs>
        <w:autoSpaceDE w:val="0"/>
        <w:autoSpaceDN w:val="0"/>
        <w:spacing w:after="0" w:line="360" w:lineRule="auto"/>
        <w:ind w:left="-540"/>
        <w:jc w:val="right"/>
        <w:rPr>
          <w:rFonts w:ascii="Times New Roman" w:eastAsia="Times New Roman" w:hAnsi="Times New Roman" w:cs="Times New Roman"/>
          <w:bCs/>
          <w:sz w:val="28"/>
          <w:szCs w:val="28"/>
          <w:lang w:eastAsia="ar-SA"/>
        </w:rPr>
      </w:pPr>
    </w:p>
    <w:p w:rsidR="00B93868" w:rsidRPr="00B93868" w:rsidRDefault="00B93868" w:rsidP="00B93868">
      <w:pPr>
        <w:tabs>
          <w:tab w:val="left" w:pos="-180"/>
        </w:tabs>
        <w:autoSpaceDE w:val="0"/>
        <w:autoSpaceDN w:val="0"/>
        <w:spacing w:after="0" w:line="360" w:lineRule="auto"/>
        <w:ind w:left="-540"/>
        <w:jc w:val="right"/>
        <w:rPr>
          <w:rFonts w:ascii="Times New Roman" w:eastAsia="Times New Roman" w:hAnsi="Times New Roman" w:cs="Times New Roman"/>
          <w:bCs/>
          <w:sz w:val="28"/>
          <w:szCs w:val="28"/>
          <w:lang w:eastAsia="ar-SA"/>
        </w:rPr>
      </w:pPr>
    </w:p>
    <w:p w:rsidR="00B93868" w:rsidRPr="00B93868" w:rsidRDefault="00B93868" w:rsidP="00B93868">
      <w:pPr>
        <w:tabs>
          <w:tab w:val="left" w:pos="-180"/>
        </w:tabs>
        <w:autoSpaceDE w:val="0"/>
        <w:autoSpaceDN w:val="0"/>
        <w:spacing w:after="0" w:line="360" w:lineRule="auto"/>
        <w:ind w:left="-540"/>
        <w:jc w:val="right"/>
        <w:rPr>
          <w:rFonts w:ascii="Times New Roman" w:eastAsia="Times New Roman" w:hAnsi="Times New Roman" w:cs="Times New Roman"/>
          <w:bCs/>
          <w:sz w:val="28"/>
          <w:szCs w:val="28"/>
          <w:lang w:eastAsia="ar-SA"/>
        </w:rPr>
      </w:pPr>
    </w:p>
    <w:p w:rsidR="00B93868" w:rsidRPr="00B93868" w:rsidRDefault="00B93868" w:rsidP="00B93868">
      <w:pPr>
        <w:tabs>
          <w:tab w:val="left" w:pos="-180"/>
        </w:tabs>
        <w:autoSpaceDE w:val="0"/>
        <w:autoSpaceDN w:val="0"/>
        <w:spacing w:after="0" w:line="360" w:lineRule="auto"/>
        <w:ind w:left="-540"/>
        <w:jc w:val="right"/>
        <w:rPr>
          <w:rFonts w:ascii="Times New Roman" w:eastAsia="Times New Roman" w:hAnsi="Times New Roman" w:cs="Times New Roman"/>
          <w:bCs/>
          <w:sz w:val="28"/>
          <w:szCs w:val="28"/>
          <w:lang w:eastAsia="ar-SA"/>
        </w:rPr>
      </w:pPr>
    </w:p>
    <w:p w:rsidR="00B93868" w:rsidRPr="00B93868" w:rsidRDefault="00B93868" w:rsidP="00B93868">
      <w:pPr>
        <w:tabs>
          <w:tab w:val="left" w:pos="-180"/>
        </w:tabs>
        <w:autoSpaceDE w:val="0"/>
        <w:autoSpaceDN w:val="0"/>
        <w:spacing w:after="0" w:line="360" w:lineRule="auto"/>
        <w:ind w:left="-540"/>
        <w:jc w:val="both"/>
        <w:rPr>
          <w:rFonts w:ascii="Times New Roman" w:eastAsia="Times New Roman" w:hAnsi="Times New Roman" w:cs="Times New Roman"/>
          <w:bCs/>
          <w:sz w:val="28"/>
          <w:szCs w:val="28"/>
          <w:lang w:eastAsia="ar-SA"/>
        </w:rPr>
      </w:pPr>
    </w:p>
    <w:p w:rsidR="00B93868" w:rsidRPr="00B93868" w:rsidRDefault="00B93868" w:rsidP="00B93868">
      <w:pPr>
        <w:suppressAutoHyphens/>
        <w:spacing w:after="0" w:line="240" w:lineRule="auto"/>
        <w:jc w:val="center"/>
        <w:rPr>
          <w:rFonts w:ascii="Times New Roman" w:eastAsia="Times New Roman" w:hAnsi="Times New Roman" w:cs="Times New Roman"/>
          <w:b/>
          <w:bCs/>
          <w:kern w:val="28"/>
          <w:sz w:val="28"/>
          <w:szCs w:val="28"/>
          <w:lang w:eastAsia="ar-SA"/>
        </w:rPr>
      </w:pPr>
      <w:r w:rsidRPr="00B93868">
        <w:rPr>
          <w:rFonts w:ascii="Times New Roman" w:eastAsia="Times New Roman" w:hAnsi="Times New Roman" w:cs="Times New Roman"/>
          <w:b/>
          <w:bCs/>
          <w:kern w:val="28"/>
          <w:sz w:val="28"/>
          <w:szCs w:val="28"/>
          <w:lang w:eastAsia="ar-SA"/>
        </w:rPr>
        <w:t>КОНКУРСНАЯ ДОКУМЕНТАЦИЯ</w:t>
      </w:r>
    </w:p>
    <w:p w:rsidR="00B93868" w:rsidRPr="00B93868" w:rsidRDefault="00B93868" w:rsidP="00B93868">
      <w:pPr>
        <w:suppressAutoHyphens/>
        <w:spacing w:after="0" w:line="240" w:lineRule="auto"/>
        <w:jc w:val="center"/>
        <w:rPr>
          <w:rFonts w:ascii="Times New Roman" w:eastAsia="Times New Roman" w:hAnsi="Times New Roman" w:cs="Times New Roman"/>
          <w:b/>
          <w:bCs/>
          <w:kern w:val="28"/>
          <w:sz w:val="28"/>
          <w:szCs w:val="28"/>
          <w:lang w:eastAsia="ar-SA"/>
        </w:rPr>
      </w:pPr>
    </w:p>
    <w:p w:rsidR="000C7085" w:rsidRDefault="00B93868" w:rsidP="00B93868">
      <w:pPr>
        <w:shd w:val="clear" w:color="auto" w:fill="FFFFFF"/>
        <w:spacing w:after="0" w:line="240" w:lineRule="auto"/>
        <w:jc w:val="center"/>
        <w:outlineLvl w:val="2"/>
        <w:rPr>
          <w:rFonts w:ascii="Times New Roman" w:hAnsi="Times New Roman" w:cs="Times New Roman"/>
          <w:b/>
          <w:color w:val="000000"/>
          <w:sz w:val="28"/>
          <w:szCs w:val="28"/>
        </w:rPr>
      </w:pPr>
      <w:r w:rsidRPr="00B93868">
        <w:rPr>
          <w:rFonts w:ascii="Times New Roman" w:eastAsia="Times New Roman" w:hAnsi="Times New Roman" w:cs="Times New Roman"/>
          <w:b/>
          <w:bCs/>
          <w:sz w:val="28"/>
          <w:szCs w:val="28"/>
          <w:lang w:eastAsia="ru-RU"/>
        </w:rPr>
        <w:t>по сдаче в аренду объектов муниципальной собственности:</w:t>
      </w:r>
      <w:r w:rsidRPr="00B93868">
        <w:rPr>
          <w:rFonts w:ascii="Times New Roman" w:hAnsi="Times New Roman" w:cs="Times New Roman"/>
          <w:b/>
          <w:color w:val="000000"/>
          <w:sz w:val="28"/>
          <w:szCs w:val="28"/>
        </w:rPr>
        <w:t xml:space="preserve"> производственной базы с административным </w:t>
      </w:r>
      <w:proofErr w:type="gramStart"/>
      <w:r w:rsidRPr="00B93868">
        <w:rPr>
          <w:rFonts w:ascii="Times New Roman" w:hAnsi="Times New Roman" w:cs="Times New Roman"/>
          <w:b/>
          <w:color w:val="000000"/>
          <w:sz w:val="28"/>
          <w:szCs w:val="28"/>
        </w:rPr>
        <w:t>зданием,  транспортными</w:t>
      </w:r>
      <w:proofErr w:type="gramEnd"/>
      <w:r w:rsidRPr="00B93868">
        <w:rPr>
          <w:rFonts w:ascii="Times New Roman" w:hAnsi="Times New Roman" w:cs="Times New Roman"/>
          <w:b/>
          <w:color w:val="000000"/>
          <w:sz w:val="28"/>
          <w:szCs w:val="28"/>
        </w:rPr>
        <w:t xml:space="preserve"> средствами и иным имуществом, расположенной по адресу:</w:t>
      </w:r>
    </w:p>
    <w:p w:rsidR="00B93868" w:rsidRPr="00B93868" w:rsidRDefault="00B93868" w:rsidP="00B93868">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r w:rsidRPr="00B93868">
        <w:rPr>
          <w:rFonts w:ascii="Times New Roman" w:hAnsi="Times New Roman" w:cs="Times New Roman"/>
          <w:b/>
          <w:color w:val="000000"/>
          <w:sz w:val="28"/>
          <w:szCs w:val="28"/>
        </w:rPr>
        <w:t xml:space="preserve"> гор. </w:t>
      </w:r>
      <w:proofErr w:type="gramStart"/>
      <w:r w:rsidRPr="00B93868">
        <w:rPr>
          <w:rFonts w:ascii="Times New Roman" w:hAnsi="Times New Roman" w:cs="Times New Roman"/>
          <w:b/>
          <w:color w:val="000000"/>
          <w:sz w:val="28"/>
          <w:szCs w:val="28"/>
        </w:rPr>
        <w:t>Каспийск ,</w:t>
      </w:r>
      <w:proofErr w:type="gramEnd"/>
      <w:r w:rsidRPr="00B93868">
        <w:rPr>
          <w:rFonts w:ascii="Times New Roman" w:hAnsi="Times New Roman" w:cs="Times New Roman"/>
          <w:b/>
          <w:color w:val="000000"/>
          <w:sz w:val="28"/>
          <w:szCs w:val="28"/>
        </w:rPr>
        <w:t xml:space="preserve"> ул. Махачкалинская, д. 98 «А»</w:t>
      </w:r>
      <w:r w:rsidR="00366BAD">
        <w:rPr>
          <w:rFonts w:ascii="Times New Roman" w:hAnsi="Times New Roman" w:cs="Times New Roman"/>
          <w:b/>
          <w:color w:val="000000"/>
          <w:sz w:val="28"/>
          <w:szCs w:val="28"/>
        </w:rPr>
        <w:t>.</w:t>
      </w:r>
    </w:p>
    <w:p w:rsidR="00B93868" w:rsidRPr="00B93868" w:rsidRDefault="00B93868" w:rsidP="00B93868">
      <w:pPr>
        <w:autoSpaceDE w:val="0"/>
        <w:autoSpaceDN w:val="0"/>
        <w:adjustRightInd w:val="0"/>
        <w:spacing w:after="0" w:line="240" w:lineRule="auto"/>
        <w:ind w:left="360" w:right="379"/>
        <w:jc w:val="center"/>
        <w:rPr>
          <w:rFonts w:ascii="Times New Roman" w:eastAsia="Times New Roman" w:hAnsi="Times New Roman" w:cs="Times New Roman"/>
          <w:b/>
          <w:bCs/>
          <w:sz w:val="28"/>
          <w:szCs w:val="28"/>
          <w:lang w:eastAsia="ru-RU"/>
        </w:rPr>
      </w:pPr>
    </w:p>
    <w:p w:rsidR="00B93868" w:rsidRPr="00B93868" w:rsidRDefault="00B93868" w:rsidP="00B93868"/>
    <w:p w:rsidR="00B93868" w:rsidRPr="00B93868" w:rsidRDefault="00B93868" w:rsidP="00B93868"/>
    <w:p w:rsidR="00B93868" w:rsidRPr="00B93868" w:rsidRDefault="00B93868" w:rsidP="00B93868">
      <w:pPr>
        <w:shd w:val="clear" w:color="auto" w:fill="FFFFFF"/>
        <w:jc w:val="center"/>
        <w:rPr>
          <w:b/>
        </w:rPr>
      </w:pPr>
    </w:p>
    <w:p w:rsidR="00B93868" w:rsidRPr="00B93868" w:rsidRDefault="00B93868" w:rsidP="00B93868">
      <w:pPr>
        <w:shd w:val="clear" w:color="auto" w:fill="FFFFFF"/>
        <w:jc w:val="center"/>
        <w:rPr>
          <w:b/>
        </w:rPr>
      </w:pPr>
    </w:p>
    <w:p w:rsidR="00B93868" w:rsidRPr="00B93868" w:rsidRDefault="00B93868" w:rsidP="00B93868">
      <w:pPr>
        <w:shd w:val="clear" w:color="auto" w:fill="FFFFFF"/>
        <w:jc w:val="center"/>
        <w:rPr>
          <w:b/>
        </w:rPr>
      </w:pPr>
    </w:p>
    <w:p w:rsidR="00B93868" w:rsidRPr="00B93868" w:rsidRDefault="00B93868" w:rsidP="00B93868">
      <w:pPr>
        <w:shd w:val="clear" w:color="auto" w:fill="FFFFFF"/>
        <w:jc w:val="center"/>
        <w:rPr>
          <w:b/>
        </w:rPr>
      </w:pPr>
    </w:p>
    <w:p w:rsidR="00B93868" w:rsidRPr="00B93868" w:rsidRDefault="00B93868" w:rsidP="00B93868">
      <w:pPr>
        <w:shd w:val="clear" w:color="auto" w:fill="FFFFFF"/>
        <w:jc w:val="center"/>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hd w:val="clear" w:color="auto" w:fill="FFFFFF"/>
        <w:rPr>
          <w:b/>
        </w:rPr>
      </w:pPr>
    </w:p>
    <w:p w:rsidR="00B93868" w:rsidRPr="00B93868" w:rsidRDefault="00B93868" w:rsidP="00B93868">
      <w:pPr>
        <w:spacing w:before="100" w:beforeAutospacing="1" w:after="100" w:afterAutospacing="1"/>
        <w:ind w:firstLine="709"/>
        <w:jc w:val="both"/>
        <w:rPr>
          <w:rFonts w:ascii="Times New Roman" w:hAnsi="Times New Roman"/>
          <w:color w:val="000000"/>
          <w:sz w:val="24"/>
          <w:szCs w:val="24"/>
        </w:rPr>
      </w:pPr>
      <w:r w:rsidRPr="00B93868">
        <w:rPr>
          <w:rFonts w:ascii="Times New Roman" w:hAnsi="Times New Roman"/>
          <w:color w:val="000000"/>
          <w:sz w:val="24"/>
          <w:szCs w:val="24"/>
        </w:rPr>
        <w:lastRenderedPageBreak/>
        <w:t>Настоящая конкурсная документация подготовлена в соответствии с Гражданским кодексом РФ, Приказом ФАС от 10.02.2010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перечни видов имущества, в отношении которого заключение указанных договоров может осуществляться путем проведения торгов в форме конкурса».</w:t>
      </w:r>
    </w:p>
    <w:p w:rsidR="00B93868" w:rsidRPr="00B93868" w:rsidRDefault="00B93868" w:rsidP="00B93868">
      <w:pPr>
        <w:spacing w:before="100" w:beforeAutospacing="1" w:after="100" w:afterAutospacing="1"/>
        <w:ind w:firstLine="709"/>
        <w:jc w:val="both"/>
        <w:rPr>
          <w:rFonts w:ascii="Times New Roman" w:eastAsia="Times New Roman" w:hAnsi="Times New Roman" w:cs="Times New Roman"/>
          <w:spacing w:val="2"/>
          <w:sz w:val="24"/>
          <w:szCs w:val="24"/>
          <w:lang w:eastAsia="ru-RU"/>
        </w:rPr>
      </w:pPr>
      <w:r w:rsidRPr="00B93868">
        <w:rPr>
          <w:rFonts w:ascii="Times New Roman" w:eastAsia="Times New Roman" w:hAnsi="Times New Roman" w:cs="Times New Roman"/>
          <w:spacing w:val="2"/>
          <w:sz w:val="24"/>
          <w:szCs w:val="24"/>
          <w:lang w:eastAsia="ru-RU"/>
        </w:rPr>
        <w:t xml:space="preserve">Конкурсная документация разработана организатором конкурса – Управлением </w:t>
      </w:r>
      <w:r w:rsidRPr="00B93868">
        <w:rPr>
          <w:rFonts w:ascii="Times New Roman" w:hAnsi="Times New Roman" w:cs="Times New Roman"/>
          <w:sz w:val="24"/>
          <w:szCs w:val="24"/>
        </w:rPr>
        <w:t>имущественных отношений администрации городского округа «город Каспийск»</w:t>
      </w:r>
      <w:r w:rsidRPr="00B93868">
        <w:rPr>
          <w:rFonts w:ascii="Times New Roman" w:eastAsia="Times New Roman" w:hAnsi="Times New Roman" w:cs="Times New Roman"/>
          <w:spacing w:val="2"/>
          <w:sz w:val="24"/>
          <w:szCs w:val="24"/>
          <w:lang w:eastAsia="ru-RU"/>
        </w:rPr>
        <w:t xml:space="preserve"> и утверждена </w:t>
      </w:r>
      <w:r w:rsidRPr="00B93868">
        <w:rPr>
          <w:rFonts w:ascii="Times New Roman" w:hAnsi="Times New Roman" w:cs="Times New Roman"/>
          <w:sz w:val="24"/>
          <w:szCs w:val="24"/>
        </w:rPr>
        <w:t>администрацией городского округа «город Каспийск»</w:t>
      </w:r>
      <w:r w:rsidRPr="00B93868">
        <w:rPr>
          <w:rFonts w:ascii="Times New Roman" w:eastAsia="Times New Roman" w:hAnsi="Times New Roman" w:cs="Times New Roman"/>
          <w:spacing w:val="2"/>
          <w:sz w:val="24"/>
          <w:szCs w:val="24"/>
          <w:lang w:eastAsia="ru-RU"/>
        </w:rPr>
        <w:t>.</w:t>
      </w:r>
    </w:p>
    <w:p w:rsidR="00B93868" w:rsidRPr="00B93868" w:rsidRDefault="00B93868" w:rsidP="00B93868">
      <w:pPr>
        <w:shd w:val="clear" w:color="auto" w:fill="FFFFFF"/>
        <w:spacing w:before="375" w:after="225" w:line="240" w:lineRule="auto"/>
        <w:jc w:val="center"/>
        <w:textAlignment w:val="baseline"/>
        <w:outlineLvl w:val="2"/>
        <w:rPr>
          <w:rFonts w:ascii="Times New Roman" w:hAnsi="Times New Roman"/>
          <w:b/>
          <w:sz w:val="24"/>
          <w:szCs w:val="24"/>
        </w:rPr>
      </w:pPr>
      <w:r w:rsidRPr="00B93868">
        <w:rPr>
          <w:rFonts w:ascii="Times New Roman" w:hAnsi="Times New Roman"/>
          <w:b/>
          <w:sz w:val="24"/>
          <w:szCs w:val="24"/>
        </w:rPr>
        <w:t>I Общие сведения об открытом конкурсе</w:t>
      </w:r>
    </w:p>
    <w:p w:rsidR="00B93868" w:rsidRPr="00B93868" w:rsidRDefault="00B93868" w:rsidP="00B93868">
      <w:pPr>
        <w:spacing w:after="0" w:line="240" w:lineRule="auto"/>
        <w:contextualSpacing/>
        <w:jc w:val="both"/>
        <w:rPr>
          <w:rFonts w:ascii="Times New Roman" w:hAnsi="Times New Roman" w:cs="Times New Roman"/>
          <w:sz w:val="24"/>
          <w:szCs w:val="24"/>
        </w:rPr>
      </w:pPr>
      <w:r w:rsidRPr="00B93868">
        <w:rPr>
          <w:rFonts w:ascii="Times New Roman" w:hAnsi="Times New Roman" w:cs="Times New Roman"/>
          <w:b/>
          <w:sz w:val="24"/>
          <w:szCs w:val="24"/>
        </w:rPr>
        <w:t>Форма торгов</w:t>
      </w:r>
      <w:r w:rsidRPr="00B93868">
        <w:rPr>
          <w:rFonts w:ascii="Times New Roman" w:hAnsi="Times New Roman" w:cs="Times New Roman"/>
          <w:sz w:val="24"/>
          <w:szCs w:val="24"/>
        </w:rPr>
        <w:t>: Открытый конкурс.</w:t>
      </w:r>
    </w:p>
    <w:p w:rsidR="00B93868" w:rsidRPr="00B93868" w:rsidRDefault="00B93868" w:rsidP="00B93868">
      <w:pPr>
        <w:spacing w:after="0" w:line="240" w:lineRule="auto"/>
        <w:contextualSpacing/>
        <w:jc w:val="both"/>
        <w:rPr>
          <w:rFonts w:ascii="Times New Roman" w:hAnsi="Times New Roman" w:cs="Times New Roman"/>
          <w:sz w:val="24"/>
          <w:szCs w:val="24"/>
        </w:rPr>
      </w:pPr>
    </w:p>
    <w:p w:rsidR="00B93868" w:rsidRPr="00B93868" w:rsidRDefault="00B93868" w:rsidP="00B93868">
      <w:pPr>
        <w:spacing w:after="0" w:line="240" w:lineRule="auto"/>
        <w:contextualSpacing/>
        <w:jc w:val="both"/>
        <w:rPr>
          <w:rFonts w:ascii="Times New Roman" w:hAnsi="Times New Roman" w:cs="Times New Roman"/>
          <w:sz w:val="24"/>
          <w:szCs w:val="24"/>
        </w:rPr>
      </w:pPr>
      <w:r w:rsidRPr="00B93868">
        <w:rPr>
          <w:rFonts w:ascii="Times New Roman" w:hAnsi="Times New Roman" w:cs="Times New Roman"/>
          <w:b/>
          <w:bCs/>
          <w:color w:val="000000"/>
          <w:sz w:val="24"/>
          <w:szCs w:val="24"/>
        </w:rPr>
        <w:t>Организатор торгов:</w:t>
      </w:r>
      <w:r w:rsidR="000C7085">
        <w:rPr>
          <w:rFonts w:ascii="Times New Roman" w:hAnsi="Times New Roman" w:cs="Times New Roman"/>
          <w:b/>
          <w:bCs/>
          <w:color w:val="000000"/>
          <w:sz w:val="24"/>
          <w:szCs w:val="24"/>
        </w:rPr>
        <w:t xml:space="preserve"> </w:t>
      </w:r>
      <w:r w:rsidRPr="00B93868">
        <w:rPr>
          <w:rFonts w:ascii="Times New Roman" w:hAnsi="Times New Roman" w:cs="Times New Roman"/>
          <w:sz w:val="24"/>
          <w:szCs w:val="24"/>
        </w:rPr>
        <w:t>Управление имущественных отношений администрации городского округа «город Каспийск».</w:t>
      </w:r>
    </w:p>
    <w:p w:rsidR="00B93868" w:rsidRPr="00B93868" w:rsidRDefault="00B93868" w:rsidP="00B93868">
      <w:pPr>
        <w:spacing w:after="0" w:line="240" w:lineRule="auto"/>
        <w:contextualSpacing/>
        <w:jc w:val="both"/>
        <w:rPr>
          <w:rFonts w:ascii="Times New Roman" w:hAnsi="Times New Roman" w:cs="Times New Roman"/>
          <w:sz w:val="24"/>
          <w:szCs w:val="24"/>
        </w:rPr>
      </w:pPr>
    </w:p>
    <w:p w:rsidR="00B93868" w:rsidRPr="00B93868" w:rsidRDefault="00B93868" w:rsidP="00B93868">
      <w:pPr>
        <w:spacing w:after="0" w:line="240" w:lineRule="auto"/>
        <w:contextualSpacing/>
        <w:jc w:val="both"/>
        <w:rPr>
          <w:rFonts w:ascii="Times New Roman" w:eastAsia="Times New Roman" w:hAnsi="Times New Roman" w:cs="Times New Roman"/>
          <w:color w:val="000000"/>
          <w:sz w:val="24"/>
          <w:szCs w:val="24"/>
          <w:lang w:eastAsia="ru-RU"/>
        </w:rPr>
      </w:pPr>
      <w:r w:rsidRPr="00B93868">
        <w:rPr>
          <w:rFonts w:ascii="Times New Roman" w:hAnsi="Times New Roman" w:cs="Times New Roman"/>
          <w:b/>
          <w:color w:val="000000"/>
          <w:sz w:val="24"/>
          <w:szCs w:val="24"/>
        </w:rPr>
        <w:t>Конкурсная комиссия расположена по адресу:</w:t>
      </w:r>
      <w:r w:rsidRPr="00B93868">
        <w:rPr>
          <w:rFonts w:ascii="Times New Roman" w:hAnsi="Times New Roman" w:cs="Times New Roman"/>
          <w:color w:val="000000"/>
          <w:sz w:val="24"/>
          <w:szCs w:val="24"/>
        </w:rPr>
        <w:t xml:space="preserve"> 368300, </w:t>
      </w:r>
      <w:r w:rsidRPr="00B93868">
        <w:rPr>
          <w:rFonts w:ascii="Times New Roman" w:eastAsia="Times New Roman" w:hAnsi="Times New Roman" w:cs="Times New Roman"/>
          <w:color w:val="000000"/>
          <w:sz w:val="24"/>
          <w:szCs w:val="24"/>
          <w:lang w:eastAsia="ru-RU"/>
        </w:rPr>
        <w:t xml:space="preserve">Республика Дагестан,                          гор. Каспийск,   ул. Орджоникидзе, 12, I-этаж, </w:t>
      </w:r>
      <w:proofErr w:type="spellStart"/>
      <w:r w:rsidRPr="00B93868">
        <w:rPr>
          <w:rFonts w:ascii="Times New Roman" w:eastAsia="Times New Roman" w:hAnsi="Times New Roman" w:cs="Times New Roman"/>
          <w:color w:val="000000"/>
          <w:sz w:val="24"/>
          <w:szCs w:val="24"/>
          <w:lang w:eastAsia="ru-RU"/>
        </w:rPr>
        <w:t>каб</w:t>
      </w:r>
      <w:proofErr w:type="spellEnd"/>
      <w:r w:rsidRPr="00B93868">
        <w:rPr>
          <w:rFonts w:ascii="Times New Roman" w:eastAsia="Times New Roman" w:hAnsi="Times New Roman" w:cs="Times New Roman"/>
          <w:color w:val="000000"/>
          <w:sz w:val="24"/>
          <w:szCs w:val="24"/>
          <w:lang w:eastAsia="ru-RU"/>
        </w:rPr>
        <w:t xml:space="preserve">. № 3.  </w:t>
      </w:r>
    </w:p>
    <w:p w:rsidR="00B93868" w:rsidRPr="00B93868" w:rsidRDefault="00B93868" w:rsidP="00B93868">
      <w:pPr>
        <w:spacing w:after="0" w:line="240" w:lineRule="auto"/>
        <w:contextualSpacing/>
        <w:jc w:val="both"/>
        <w:rPr>
          <w:rFonts w:ascii="Times New Roman" w:eastAsia="Times New Roman" w:hAnsi="Times New Roman" w:cs="Times New Roman"/>
          <w:color w:val="000000"/>
          <w:sz w:val="24"/>
          <w:szCs w:val="24"/>
          <w:lang w:eastAsia="ru-RU"/>
        </w:rPr>
      </w:pPr>
    </w:p>
    <w:p w:rsidR="00B93868" w:rsidRPr="00B93868" w:rsidRDefault="00B93868" w:rsidP="00B93868">
      <w:pPr>
        <w:tabs>
          <w:tab w:val="left" w:pos="980"/>
        </w:tabs>
        <w:spacing w:after="0" w:line="240" w:lineRule="auto"/>
        <w:contextualSpacing/>
        <w:jc w:val="both"/>
        <w:rPr>
          <w:rFonts w:ascii="Times New Roman" w:hAnsi="Times New Roman" w:cs="Times New Roman"/>
          <w:sz w:val="24"/>
          <w:szCs w:val="24"/>
        </w:rPr>
      </w:pPr>
      <w:r w:rsidRPr="00B93868">
        <w:rPr>
          <w:rFonts w:ascii="Times New Roman" w:hAnsi="Times New Roman" w:cs="Times New Roman"/>
          <w:b/>
          <w:bCs/>
          <w:color w:val="3C392C"/>
          <w:sz w:val="24"/>
          <w:szCs w:val="24"/>
        </w:rPr>
        <w:t>Предмет конкурса:</w:t>
      </w:r>
      <w:r w:rsidR="000C7085">
        <w:rPr>
          <w:rFonts w:ascii="Times New Roman" w:hAnsi="Times New Roman" w:cs="Times New Roman"/>
          <w:b/>
          <w:bCs/>
          <w:color w:val="3C392C"/>
          <w:sz w:val="24"/>
          <w:szCs w:val="24"/>
        </w:rPr>
        <w:t xml:space="preserve"> </w:t>
      </w:r>
      <w:r w:rsidRPr="00B93868">
        <w:rPr>
          <w:rFonts w:ascii="Times New Roman" w:hAnsi="Times New Roman" w:cs="Times New Roman"/>
          <w:sz w:val="24"/>
          <w:szCs w:val="24"/>
        </w:rPr>
        <w:t>Предметом конкурса является право заключения договора аренды</w:t>
      </w:r>
      <w:r w:rsidR="000C7085">
        <w:rPr>
          <w:rFonts w:ascii="Times New Roman" w:hAnsi="Times New Roman" w:cs="Times New Roman"/>
          <w:sz w:val="24"/>
          <w:szCs w:val="24"/>
        </w:rPr>
        <w:t xml:space="preserve"> </w:t>
      </w:r>
      <w:r w:rsidRPr="00B93868">
        <w:rPr>
          <w:rFonts w:ascii="Times New Roman" w:hAnsi="Times New Roman" w:cs="Times New Roman"/>
          <w:sz w:val="24"/>
          <w:szCs w:val="24"/>
        </w:rPr>
        <w:t xml:space="preserve">производственной базы с административным </w:t>
      </w:r>
      <w:proofErr w:type="gramStart"/>
      <w:r w:rsidRPr="00B93868">
        <w:rPr>
          <w:rFonts w:ascii="Times New Roman" w:hAnsi="Times New Roman" w:cs="Times New Roman"/>
          <w:sz w:val="24"/>
          <w:szCs w:val="24"/>
        </w:rPr>
        <w:t>зданием,  транспортными</w:t>
      </w:r>
      <w:proofErr w:type="gramEnd"/>
      <w:r w:rsidRPr="00B93868">
        <w:rPr>
          <w:rFonts w:ascii="Times New Roman" w:hAnsi="Times New Roman" w:cs="Times New Roman"/>
          <w:sz w:val="24"/>
          <w:szCs w:val="24"/>
        </w:rPr>
        <w:t xml:space="preserve"> средствами и иным имуществом, расположенной по адресу: гор. </w:t>
      </w:r>
      <w:proofErr w:type="gramStart"/>
      <w:r w:rsidRPr="00B93868">
        <w:rPr>
          <w:rFonts w:ascii="Times New Roman" w:hAnsi="Times New Roman" w:cs="Times New Roman"/>
          <w:sz w:val="24"/>
          <w:szCs w:val="24"/>
        </w:rPr>
        <w:t>Каспийск ,</w:t>
      </w:r>
      <w:proofErr w:type="gramEnd"/>
      <w:r w:rsidRPr="00B93868">
        <w:rPr>
          <w:rFonts w:ascii="Times New Roman" w:hAnsi="Times New Roman" w:cs="Times New Roman"/>
          <w:sz w:val="24"/>
          <w:szCs w:val="24"/>
        </w:rPr>
        <w:t xml:space="preserve"> ул. Махачкалинская, д. 98 «А», являющихся  муниципальной собственностью городского округа «город Каспийск», предназначенных для содержания и обслуживания объектов электроснабжения.  </w:t>
      </w:r>
    </w:p>
    <w:p w:rsidR="00B93868" w:rsidRPr="005A21E7" w:rsidRDefault="00B93868" w:rsidP="00B93868">
      <w:pPr>
        <w:tabs>
          <w:tab w:val="left" w:pos="980"/>
        </w:tabs>
        <w:spacing w:after="0" w:line="240" w:lineRule="auto"/>
        <w:contextualSpacing/>
        <w:jc w:val="both"/>
        <w:rPr>
          <w:rFonts w:ascii="Times New Roman" w:hAnsi="Times New Roman" w:cs="Times New Roman"/>
          <w:sz w:val="24"/>
          <w:szCs w:val="24"/>
        </w:rPr>
      </w:pPr>
    </w:p>
    <w:p w:rsidR="005A21E7" w:rsidRDefault="005A21E7" w:rsidP="00B93868">
      <w:pPr>
        <w:tabs>
          <w:tab w:val="left" w:pos="980"/>
        </w:tabs>
        <w:spacing w:after="0" w:line="240" w:lineRule="auto"/>
        <w:contextualSpacing/>
        <w:jc w:val="both"/>
        <w:rPr>
          <w:rFonts w:ascii="Times New Roman" w:eastAsia="Times New Roman" w:hAnsi="Times New Roman" w:cs="Times New Roman"/>
          <w:spacing w:val="2"/>
          <w:sz w:val="24"/>
          <w:szCs w:val="24"/>
          <w:lang w:eastAsia="ru-RU"/>
        </w:rPr>
      </w:pPr>
      <w:r w:rsidRPr="005A21E7">
        <w:rPr>
          <w:rFonts w:ascii="Times New Roman" w:eastAsia="Times New Roman" w:hAnsi="Times New Roman" w:cs="Times New Roman"/>
          <w:spacing w:val="2"/>
          <w:sz w:val="24"/>
          <w:szCs w:val="24"/>
          <w:lang w:eastAsia="ru-RU"/>
        </w:rPr>
        <w:t>Организатор конкурса вправе отказаться от проведения конкурса не позднее чем за пять дней до даты окончания срока подачи заявок на участие в конкурсе.</w:t>
      </w:r>
    </w:p>
    <w:p w:rsidR="005A21E7" w:rsidRPr="005A21E7" w:rsidRDefault="005A21E7" w:rsidP="00B93868">
      <w:pPr>
        <w:tabs>
          <w:tab w:val="left" w:pos="980"/>
        </w:tabs>
        <w:spacing w:after="0" w:line="240" w:lineRule="auto"/>
        <w:contextualSpacing/>
        <w:jc w:val="both"/>
        <w:rPr>
          <w:rFonts w:ascii="Times New Roman" w:hAnsi="Times New Roman" w:cs="Times New Roman"/>
          <w:sz w:val="24"/>
          <w:szCs w:val="24"/>
        </w:rPr>
      </w:pPr>
    </w:p>
    <w:p w:rsidR="00B93868" w:rsidRPr="00B93868" w:rsidRDefault="00B93868" w:rsidP="00B93868">
      <w:pPr>
        <w:shd w:val="clear" w:color="auto" w:fill="FFFFFF"/>
        <w:tabs>
          <w:tab w:val="left" w:pos="851"/>
        </w:tabs>
        <w:spacing w:after="0" w:line="240" w:lineRule="auto"/>
        <w:contextualSpacing/>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
          <w:sz w:val="24"/>
          <w:szCs w:val="24"/>
          <w:lang w:eastAsia="ru-RU"/>
        </w:rPr>
        <w:t xml:space="preserve">Срок действия арендного </w:t>
      </w:r>
      <w:proofErr w:type="gramStart"/>
      <w:r w:rsidRPr="00B93868">
        <w:rPr>
          <w:rFonts w:ascii="Times New Roman" w:eastAsia="Times New Roman" w:hAnsi="Times New Roman" w:cs="Times New Roman"/>
          <w:b/>
          <w:sz w:val="24"/>
          <w:szCs w:val="24"/>
          <w:lang w:eastAsia="ru-RU"/>
        </w:rPr>
        <w:t>договора:</w:t>
      </w:r>
      <w:r w:rsidRPr="00B93868">
        <w:rPr>
          <w:rFonts w:ascii="Times New Roman" w:eastAsia="Times New Roman" w:hAnsi="Times New Roman" w:cs="Times New Roman"/>
          <w:sz w:val="24"/>
          <w:szCs w:val="24"/>
          <w:lang w:eastAsia="ru-RU"/>
        </w:rPr>
        <w:t xml:space="preserve">  5</w:t>
      </w:r>
      <w:proofErr w:type="gramEnd"/>
      <w:r w:rsidRPr="00B93868">
        <w:rPr>
          <w:rFonts w:ascii="Times New Roman" w:eastAsia="Times New Roman" w:hAnsi="Times New Roman" w:cs="Times New Roman"/>
          <w:sz w:val="24"/>
          <w:szCs w:val="24"/>
          <w:lang w:eastAsia="ru-RU"/>
        </w:rPr>
        <w:t xml:space="preserve"> (Пять) лет. По истечении срока договора считать  его автоматически пролонгированным на этот же срок в случае отсутствия заявлений сторон о расторжении договора.</w:t>
      </w:r>
    </w:p>
    <w:p w:rsidR="00B93868" w:rsidRPr="00B93868" w:rsidRDefault="00B93868" w:rsidP="00B93868">
      <w:pPr>
        <w:shd w:val="clear" w:color="auto" w:fill="FFFFFF"/>
        <w:tabs>
          <w:tab w:val="left" w:pos="851"/>
        </w:tabs>
        <w:spacing w:after="0" w:line="240" w:lineRule="auto"/>
        <w:contextualSpacing/>
        <w:jc w:val="both"/>
        <w:rPr>
          <w:rFonts w:ascii="Times New Roman" w:eastAsia="Times New Roman" w:hAnsi="Times New Roman" w:cs="Times New Roman"/>
          <w:sz w:val="24"/>
          <w:szCs w:val="24"/>
          <w:lang w:eastAsia="ru-RU"/>
        </w:rPr>
      </w:pPr>
    </w:p>
    <w:p w:rsidR="00B93868" w:rsidRDefault="00B93868" w:rsidP="00B93868">
      <w:pPr>
        <w:spacing w:after="0" w:line="240" w:lineRule="auto"/>
        <w:contextualSpacing/>
        <w:jc w:val="both"/>
        <w:rPr>
          <w:rFonts w:ascii="Times New Roman" w:eastAsia="Times New Roman" w:hAnsi="Times New Roman" w:cs="Times New Roman"/>
          <w:bCs/>
          <w:sz w:val="24"/>
          <w:szCs w:val="24"/>
          <w:lang w:eastAsia="ar-SA"/>
        </w:rPr>
      </w:pPr>
      <w:r w:rsidRPr="00B93868">
        <w:rPr>
          <w:rFonts w:ascii="Times New Roman" w:eastAsia="Times New Roman" w:hAnsi="Times New Roman" w:cs="Times New Roman"/>
          <w:b/>
          <w:bCs/>
          <w:sz w:val="24"/>
          <w:szCs w:val="24"/>
          <w:lang w:eastAsia="ar-SA"/>
        </w:rPr>
        <w:t>Краткая характеристика объектов торгов:</w:t>
      </w:r>
      <w:r w:rsidRPr="00B93868">
        <w:rPr>
          <w:rFonts w:ascii="Times New Roman" w:eastAsia="Times New Roman" w:hAnsi="Times New Roman" w:cs="Times New Roman"/>
          <w:sz w:val="24"/>
          <w:szCs w:val="24"/>
          <w:lang w:eastAsia="ar-SA"/>
        </w:rPr>
        <w:t xml:space="preserve"> Производственная база </w:t>
      </w:r>
      <w:r w:rsidRPr="00B93868">
        <w:rPr>
          <w:rFonts w:ascii="Times New Roman" w:eastAsia="Times New Roman" w:hAnsi="Times New Roman" w:cs="Times New Roman"/>
          <w:color w:val="000000"/>
          <w:sz w:val="24"/>
          <w:szCs w:val="24"/>
          <w:lang w:eastAsia="ar-SA"/>
        </w:rPr>
        <w:t xml:space="preserve">с административным </w:t>
      </w:r>
      <w:proofErr w:type="gramStart"/>
      <w:r w:rsidRPr="000C7085">
        <w:rPr>
          <w:rFonts w:ascii="Times New Roman" w:eastAsia="Times New Roman" w:hAnsi="Times New Roman" w:cs="Times New Roman"/>
          <w:sz w:val="24"/>
          <w:szCs w:val="24"/>
          <w:lang w:eastAsia="ar-SA"/>
        </w:rPr>
        <w:t>зданием,  транспортными</w:t>
      </w:r>
      <w:proofErr w:type="gramEnd"/>
      <w:r w:rsidRPr="000C7085">
        <w:rPr>
          <w:rFonts w:ascii="Times New Roman" w:eastAsia="Times New Roman" w:hAnsi="Times New Roman" w:cs="Times New Roman"/>
          <w:sz w:val="24"/>
          <w:szCs w:val="24"/>
          <w:lang w:eastAsia="ar-SA"/>
        </w:rPr>
        <w:t xml:space="preserve"> средствами и иным имуществом,  расположенная по адресу: </w:t>
      </w:r>
      <w:r w:rsidR="000C7085" w:rsidRPr="000C7085">
        <w:rPr>
          <w:rFonts w:ascii="Times New Roman" w:eastAsia="Times New Roman" w:hAnsi="Times New Roman" w:cs="Times New Roman"/>
          <w:sz w:val="24"/>
          <w:szCs w:val="24"/>
          <w:lang w:eastAsia="ar-SA"/>
        </w:rPr>
        <w:t xml:space="preserve">         </w:t>
      </w:r>
      <w:r w:rsidRPr="000C7085">
        <w:rPr>
          <w:rFonts w:ascii="Times New Roman" w:eastAsia="Times New Roman" w:hAnsi="Times New Roman" w:cs="Times New Roman"/>
          <w:sz w:val="24"/>
          <w:szCs w:val="24"/>
          <w:lang w:eastAsia="ar-SA"/>
        </w:rPr>
        <w:t xml:space="preserve">гор. Каспийск ул. Махачкалинская, 98«А», </w:t>
      </w:r>
      <w:r w:rsidRPr="000C7085">
        <w:rPr>
          <w:rFonts w:ascii="Times New Roman" w:eastAsia="Times New Roman" w:hAnsi="Times New Roman" w:cs="Times New Roman"/>
          <w:bCs/>
          <w:sz w:val="24"/>
          <w:szCs w:val="24"/>
          <w:lang w:eastAsia="ar-SA"/>
        </w:rPr>
        <w:t xml:space="preserve">находящиеся в собственности муниципального </w:t>
      </w:r>
      <w:proofErr w:type="gramStart"/>
      <w:r w:rsidRPr="000C7085">
        <w:rPr>
          <w:rFonts w:ascii="Times New Roman" w:eastAsia="Times New Roman" w:hAnsi="Times New Roman" w:cs="Times New Roman"/>
          <w:bCs/>
          <w:sz w:val="24"/>
          <w:szCs w:val="24"/>
          <w:lang w:eastAsia="ar-SA"/>
        </w:rPr>
        <w:t>образования</w:t>
      </w:r>
      <w:r w:rsidRPr="000C7085">
        <w:rPr>
          <w:rFonts w:ascii="Times New Roman" w:eastAsia="Times New Roman" w:hAnsi="Times New Roman" w:cs="Times New Roman"/>
          <w:sz w:val="24"/>
          <w:szCs w:val="24"/>
          <w:lang w:eastAsia="ar-SA"/>
        </w:rPr>
        <w:t xml:space="preserve">  городской</w:t>
      </w:r>
      <w:proofErr w:type="gramEnd"/>
      <w:r w:rsidRPr="000C7085">
        <w:rPr>
          <w:rFonts w:ascii="Times New Roman" w:eastAsia="Times New Roman" w:hAnsi="Times New Roman" w:cs="Times New Roman"/>
          <w:sz w:val="24"/>
          <w:szCs w:val="24"/>
          <w:lang w:eastAsia="ar-SA"/>
        </w:rPr>
        <w:t xml:space="preserve"> округ  «город Каспийск»,</w:t>
      </w:r>
      <w:r w:rsidRPr="000C7085">
        <w:rPr>
          <w:rFonts w:ascii="Times New Roman" w:eastAsia="Times New Roman" w:hAnsi="Times New Roman" w:cs="Times New Roman"/>
          <w:bCs/>
          <w:sz w:val="24"/>
          <w:szCs w:val="24"/>
          <w:lang w:eastAsia="ar-SA"/>
        </w:rPr>
        <w:t xml:space="preserve"> </w:t>
      </w:r>
      <w:r w:rsidR="000C7085" w:rsidRPr="000C7085">
        <w:rPr>
          <w:rFonts w:ascii="Times New Roman" w:eastAsia="Times New Roman" w:hAnsi="Times New Roman" w:cs="Times New Roman"/>
          <w:bCs/>
          <w:sz w:val="24"/>
          <w:szCs w:val="24"/>
          <w:lang w:eastAsia="ar-SA"/>
        </w:rPr>
        <w:t xml:space="preserve">предназначенная </w:t>
      </w:r>
      <w:r w:rsidRPr="000C7085">
        <w:rPr>
          <w:rFonts w:ascii="Times New Roman" w:eastAsia="Times New Roman" w:hAnsi="Times New Roman" w:cs="Times New Roman"/>
          <w:bCs/>
          <w:sz w:val="24"/>
          <w:szCs w:val="24"/>
          <w:lang w:eastAsia="ar-SA"/>
        </w:rPr>
        <w:t xml:space="preserve">для </w:t>
      </w:r>
      <w:r w:rsidRPr="000C7085">
        <w:rPr>
          <w:rFonts w:ascii="Times New Roman" w:eastAsia="Times New Roman" w:hAnsi="Times New Roman" w:cs="Times New Roman"/>
          <w:sz w:val="24"/>
          <w:szCs w:val="24"/>
          <w:lang w:eastAsia="ar-SA"/>
        </w:rPr>
        <w:t>содержания  и обслуживания объектов электроснабжения</w:t>
      </w:r>
      <w:r w:rsidRPr="000C7085">
        <w:rPr>
          <w:rFonts w:ascii="Times New Roman" w:eastAsia="Times New Roman" w:hAnsi="Times New Roman" w:cs="Times New Roman"/>
          <w:bCs/>
          <w:sz w:val="24"/>
          <w:szCs w:val="24"/>
          <w:lang w:eastAsia="ar-SA"/>
        </w:rPr>
        <w:t xml:space="preserve"> города Каспийска –  (Полный перечень имущества приведен в приложении № 1  к конкурсной документации).</w:t>
      </w:r>
    </w:p>
    <w:p w:rsidR="00170760" w:rsidRPr="000C7085" w:rsidRDefault="00170760" w:rsidP="00B93868">
      <w:pPr>
        <w:spacing w:after="0" w:line="240" w:lineRule="auto"/>
        <w:contextualSpacing/>
        <w:jc w:val="both"/>
        <w:rPr>
          <w:rFonts w:ascii="Times New Roman" w:eastAsia="Times New Roman" w:hAnsi="Times New Roman" w:cs="Times New Roman"/>
          <w:bCs/>
          <w:sz w:val="24"/>
          <w:szCs w:val="24"/>
          <w:lang w:eastAsia="ar-SA"/>
        </w:rPr>
      </w:pPr>
    </w:p>
    <w:tbl>
      <w:tblPr>
        <w:tblW w:w="9356" w:type="dxa"/>
        <w:tblInd w:w="-5" w:type="dxa"/>
        <w:tblLook w:val="0000" w:firstRow="0" w:lastRow="0" w:firstColumn="0" w:lastColumn="0" w:noHBand="0" w:noVBand="0"/>
      </w:tblPr>
      <w:tblGrid>
        <w:gridCol w:w="538"/>
        <w:gridCol w:w="8818"/>
      </w:tblGrid>
      <w:tr w:rsidR="00170760" w:rsidRPr="000C7085" w:rsidTr="00170760">
        <w:trPr>
          <w:trHeight w:val="143"/>
        </w:trPr>
        <w:tc>
          <w:tcPr>
            <w:tcW w:w="935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70760" w:rsidRPr="000C7085" w:rsidRDefault="00170760" w:rsidP="00166841">
            <w:pPr>
              <w:jc w:val="center"/>
              <w:rPr>
                <w:rFonts w:ascii="Times New Roman" w:hAnsi="Times New Roman" w:cs="Times New Roman"/>
                <w:sz w:val="24"/>
                <w:szCs w:val="24"/>
              </w:rPr>
            </w:pPr>
            <w:r w:rsidRPr="000C7085">
              <w:rPr>
                <w:rFonts w:ascii="Times New Roman" w:hAnsi="Times New Roman" w:cs="Times New Roman"/>
                <w:b/>
                <w:bCs/>
                <w:sz w:val="24"/>
                <w:szCs w:val="24"/>
              </w:rPr>
              <w:t>Лот № 1</w:t>
            </w:r>
            <w:r w:rsidRPr="000C7085">
              <w:rPr>
                <w:rFonts w:ascii="Times New Roman" w:hAnsi="Times New Roman" w:cs="Times New Roman"/>
                <w:b/>
                <w:sz w:val="20"/>
                <w:szCs w:val="20"/>
              </w:rPr>
              <w:t xml:space="preserve"> </w:t>
            </w:r>
            <w:proofErr w:type="gramStart"/>
            <w:r w:rsidRPr="000C7085">
              <w:rPr>
                <w:rFonts w:ascii="Times New Roman" w:hAnsi="Times New Roman" w:cs="Times New Roman"/>
                <w:b/>
                <w:sz w:val="20"/>
                <w:szCs w:val="20"/>
              </w:rPr>
              <w:t>Наименование  объекта</w:t>
            </w:r>
            <w:proofErr w:type="gramEnd"/>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rPr>
                <w:rFonts w:ascii="Times New Roman" w:hAnsi="Times New Roman" w:cs="Times New Roman"/>
                <w:sz w:val="24"/>
                <w:szCs w:val="24"/>
              </w:rPr>
            </w:pPr>
            <w:r w:rsidRPr="00B93868">
              <w:rPr>
                <w:rFonts w:ascii="Times New Roman" w:hAnsi="Times New Roman" w:cs="Times New Roman"/>
                <w:sz w:val="24"/>
                <w:szCs w:val="24"/>
              </w:rPr>
              <w:t>1.</w:t>
            </w:r>
          </w:p>
        </w:tc>
        <w:tc>
          <w:tcPr>
            <w:tcW w:w="8818" w:type="dxa"/>
            <w:tcBorders>
              <w:top w:val="single" w:sz="4" w:space="0" w:color="auto"/>
              <w:left w:val="nil"/>
              <w:bottom w:val="single" w:sz="4" w:space="0" w:color="auto"/>
              <w:right w:val="single" w:sz="4" w:space="0" w:color="auto"/>
            </w:tcBorders>
            <w:shd w:val="clear" w:color="auto" w:fill="auto"/>
            <w:noWrap/>
          </w:tcPr>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Производственная база, в том числе:</w:t>
            </w:r>
          </w:p>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 часть административного </w:t>
            </w:r>
            <w:proofErr w:type="gramStart"/>
            <w:r w:rsidRPr="00B93868">
              <w:rPr>
                <w:rFonts w:ascii="Times New Roman" w:hAnsi="Times New Roman" w:cs="Times New Roman"/>
              </w:rPr>
              <w:t>здания  общ</w:t>
            </w:r>
            <w:proofErr w:type="gramEnd"/>
            <w:r w:rsidRPr="00B93868">
              <w:rPr>
                <w:rFonts w:ascii="Times New Roman" w:hAnsi="Times New Roman" w:cs="Times New Roman"/>
              </w:rPr>
              <w:t xml:space="preserve">. </w:t>
            </w:r>
            <w:proofErr w:type="spellStart"/>
            <w:r w:rsidRPr="00B93868">
              <w:rPr>
                <w:rFonts w:ascii="Times New Roman" w:hAnsi="Times New Roman" w:cs="Times New Roman"/>
              </w:rPr>
              <w:t>площ</w:t>
            </w:r>
            <w:proofErr w:type="spellEnd"/>
            <w:r w:rsidRPr="00B93868">
              <w:rPr>
                <w:rFonts w:ascii="Times New Roman" w:hAnsi="Times New Roman" w:cs="Times New Roman"/>
              </w:rPr>
              <w:t xml:space="preserve">.  291,5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 здание склада, общ. </w:t>
            </w:r>
            <w:proofErr w:type="spellStart"/>
            <w:r w:rsidRPr="00B93868">
              <w:rPr>
                <w:rFonts w:ascii="Times New Roman" w:hAnsi="Times New Roman" w:cs="Times New Roman"/>
              </w:rPr>
              <w:t>площ</w:t>
            </w:r>
            <w:proofErr w:type="spellEnd"/>
            <w:r w:rsidRPr="00B93868">
              <w:rPr>
                <w:rFonts w:ascii="Times New Roman" w:hAnsi="Times New Roman" w:cs="Times New Roman"/>
              </w:rPr>
              <w:t xml:space="preserve">. 72,3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 здание склада, общ. </w:t>
            </w:r>
            <w:proofErr w:type="spellStart"/>
            <w:r w:rsidRPr="00B93868">
              <w:rPr>
                <w:rFonts w:ascii="Times New Roman" w:hAnsi="Times New Roman" w:cs="Times New Roman"/>
              </w:rPr>
              <w:t>площ</w:t>
            </w:r>
            <w:proofErr w:type="spellEnd"/>
            <w:r w:rsidRPr="00B93868">
              <w:rPr>
                <w:rFonts w:ascii="Times New Roman" w:hAnsi="Times New Roman" w:cs="Times New Roman"/>
              </w:rPr>
              <w:t xml:space="preserve">. 52,1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 боксы, общ. </w:t>
            </w:r>
            <w:proofErr w:type="spellStart"/>
            <w:r w:rsidRPr="00B93868">
              <w:rPr>
                <w:rFonts w:ascii="Times New Roman" w:hAnsi="Times New Roman" w:cs="Times New Roman"/>
              </w:rPr>
              <w:t>площ</w:t>
            </w:r>
            <w:proofErr w:type="spellEnd"/>
            <w:r w:rsidRPr="00B93868">
              <w:rPr>
                <w:rFonts w:ascii="Times New Roman" w:hAnsi="Times New Roman" w:cs="Times New Roman"/>
              </w:rPr>
              <w:t xml:space="preserve">. 234,1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 котельная, общ. </w:t>
            </w:r>
            <w:proofErr w:type="spellStart"/>
            <w:r w:rsidRPr="00B93868">
              <w:rPr>
                <w:rFonts w:ascii="Times New Roman" w:hAnsi="Times New Roman" w:cs="Times New Roman"/>
              </w:rPr>
              <w:t>площ</w:t>
            </w:r>
            <w:proofErr w:type="spellEnd"/>
            <w:r w:rsidRPr="00B93868">
              <w:rPr>
                <w:rFonts w:ascii="Times New Roman" w:hAnsi="Times New Roman" w:cs="Times New Roman"/>
              </w:rPr>
              <w:t xml:space="preserve">. 7,2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 контрольно-пропускной пункт, общ. </w:t>
            </w:r>
            <w:proofErr w:type="spellStart"/>
            <w:r w:rsidRPr="00B93868">
              <w:rPr>
                <w:rFonts w:ascii="Times New Roman" w:hAnsi="Times New Roman" w:cs="Times New Roman"/>
              </w:rPr>
              <w:t>площ</w:t>
            </w:r>
            <w:proofErr w:type="spellEnd"/>
            <w:r w:rsidRPr="00B93868">
              <w:rPr>
                <w:rFonts w:ascii="Times New Roman" w:hAnsi="Times New Roman" w:cs="Times New Roman"/>
              </w:rPr>
              <w:t xml:space="preserve">.  9,6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p w:rsidR="00170760" w:rsidRPr="00B93868" w:rsidRDefault="00170760" w:rsidP="00B93868">
            <w:pPr>
              <w:spacing w:after="0" w:line="240" w:lineRule="auto"/>
              <w:contextualSpacing/>
              <w:rPr>
                <w:rFonts w:ascii="Times New Roman" w:hAnsi="Times New Roman" w:cs="Times New Roman"/>
              </w:rPr>
            </w:pP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lastRenderedPageBreak/>
              <w:t>2.</w:t>
            </w:r>
          </w:p>
        </w:tc>
        <w:tc>
          <w:tcPr>
            <w:tcW w:w="8818" w:type="dxa"/>
            <w:tcBorders>
              <w:top w:val="single" w:sz="4" w:space="0" w:color="auto"/>
              <w:left w:val="single" w:sz="4" w:space="0" w:color="auto"/>
              <w:bottom w:val="single" w:sz="4" w:space="0" w:color="auto"/>
              <w:right w:val="single" w:sz="4" w:space="0" w:color="auto"/>
            </w:tcBorders>
            <w:shd w:val="clear" w:color="auto" w:fill="auto"/>
            <w:noWrap/>
          </w:tcPr>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Здание отдела контроля и учета электроэнергии, общей площадью 87,5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tc>
      </w:tr>
      <w:tr w:rsidR="00170760" w:rsidRPr="00B93868" w:rsidTr="00170760">
        <w:trPr>
          <w:trHeight w:val="400"/>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3.</w:t>
            </w:r>
          </w:p>
        </w:tc>
        <w:tc>
          <w:tcPr>
            <w:tcW w:w="8818" w:type="dxa"/>
            <w:tcBorders>
              <w:top w:val="single" w:sz="4" w:space="0" w:color="auto"/>
              <w:left w:val="nil"/>
              <w:bottom w:val="single" w:sz="4" w:space="0" w:color="auto"/>
              <w:right w:val="single" w:sz="4" w:space="0" w:color="auto"/>
            </w:tcBorders>
            <w:shd w:val="clear" w:color="auto" w:fill="auto"/>
            <w:noWrap/>
          </w:tcPr>
          <w:p w:rsidR="00170760" w:rsidRPr="00B93868" w:rsidRDefault="00170760" w:rsidP="00B93868">
            <w:pPr>
              <w:spacing w:after="0" w:line="240" w:lineRule="auto"/>
              <w:contextualSpacing/>
              <w:rPr>
                <w:rFonts w:ascii="Times New Roman" w:hAnsi="Times New Roman" w:cs="Times New Roman"/>
              </w:rPr>
            </w:pPr>
            <w:r w:rsidRPr="00B93868">
              <w:rPr>
                <w:rFonts w:ascii="Times New Roman" w:hAnsi="Times New Roman" w:cs="Times New Roman"/>
              </w:rPr>
              <w:t xml:space="preserve">Санузел, общей площадью 8,2 </w:t>
            </w:r>
            <w:proofErr w:type="spellStart"/>
            <w:r w:rsidRPr="00B93868">
              <w:rPr>
                <w:rFonts w:ascii="Times New Roman" w:hAnsi="Times New Roman" w:cs="Times New Roman"/>
              </w:rPr>
              <w:t>кв.м</w:t>
            </w:r>
            <w:proofErr w:type="spellEnd"/>
            <w:r w:rsidRPr="00B93868">
              <w:rPr>
                <w:rFonts w:ascii="Times New Roman" w:hAnsi="Times New Roman" w:cs="Times New Roman"/>
              </w:rPr>
              <w:t xml:space="preserve">.  </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4</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Автомашина Газ-52 09-95 ДАТ, инв.№01000002</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5</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Автомашина Газ-</w:t>
            </w:r>
            <w:proofErr w:type="gramStart"/>
            <w:r w:rsidRPr="00B93868">
              <w:rPr>
                <w:rFonts w:ascii="Times New Roman" w:eastAsia="Times New Roman" w:hAnsi="Times New Roman" w:cs="Times New Roman"/>
                <w:color w:val="000000"/>
                <w:lang w:eastAsia="ru-RU"/>
              </w:rPr>
              <w:t>52  27</w:t>
            </w:r>
            <w:proofErr w:type="gramEnd"/>
            <w:r w:rsidRPr="00B93868">
              <w:rPr>
                <w:rFonts w:ascii="Times New Roman" w:eastAsia="Times New Roman" w:hAnsi="Times New Roman" w:cs="Times New Roman"/>
                <w:color w:val="000000"/>
                <w:lang w:eastAsia="ru-RU"/>
              </w:rPr>
              <w:t>-10 ДАР вышка, инв.№01000003</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6</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 xml:space="preserve">Автомашина Газ-52 56-28 ДАО </w:t>
            </w:r>
            <w:proofErr w:type="spellStart"/>
            <w:proofErr w:type="gramStart"/>
            <w:r w:rsidRPr="00B93868">
              <w:rPr>
                <w:rFonts w:ascii="Times New Roman" w:eastAsia="Times New Roman" w:hAnsi="Times New Roman" w:cs="Times New Roman"/>
                <w:color w:val="000000"/>
                <w:lang w:eastAsia="ru-RU"/>
              </w:rPr>
              <w:t>лаборат</w:t>
            </w:r>
            <w:proofErr w:type="spellEnd"/>
            <w:r w:rsidRPr="00B93868">
              <w:rPr>
                <w:rFonts w:ascii="Times New Roman" w:eastAsia="Times New Roman" w:hAnsi="Times New Roman" w:cs="Times New Roman"/>
                <w:color w:val="000000"/>
                <w:lang w:eastAsia="ru-RU"/>
              </w:rPr>
              <w:t>.,</w:t>
            </w:r>
            <w:proofErr w:type="gramEnd"/>
            <w:r w:rsidRPr="00B93868">
              <w:rPr>
                <w:rFonts w:ascii="Times New Roman" w:eastAsia="Times New Roman" w:hAnsi="Times New Roman" w:cs="Times New Roman"/>
                <w:color w:val="000000"/>
                <w:lang w:eastAsia="ru-RU"/>
              </w:rPr>
              <w:t xml:space="preserve"> инв.№01000005</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7</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Автомашина Газ-53 26-17 ДАР, инв.№01000006</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8</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 xml:space="preserve">Автомашина Газ-3307 55-63 ДАТ </w:t>
            </w:r>
            <w:proofErr w:type="gramStart"/>
            <w:r w:rsidRPr="00B93868">
              <w:rPr>
                <w:rFonts w:ascii="Times New Roman" w:eastAsia="Times New Roman" w:hAnsi="Times New Roman" w:cs="Times New Roman"/>
                <w:color w:val="000000"/>
                <w:lang w:eastAsia="ru-RU"/>
              </w:rPr>
              <w:t>борт.,</w:t>
            </w:r>
            <w:proofErr w:type="gramEnd"/>
            <w:r w:rsidRPr="00B93868">
              <w:rPr>
                <w:rFonts w:ascii="Times New Roman" w:eastAsia="Times New Roman" w:hAnsi="Times New Roman" w:cs="Times New Roman"/>
                <w:color w:val="000000"/>
                <w:lang w:eastAsia="ru-RU"/>
              </w:rPr>
              <w:t xml:space="preserve"> инв.№01000010</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9</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Автомашина Маз-5334 А-760 КА, инв.№01000016</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10</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Экскаватор 0,25м ЮМЗ-6, инв.№01000019</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11</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Автомашина Уаз-374702, инв.№01000020</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12</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 xml:space="preserve">Самосвал </w:t>
            </w:r>
            <w:proofErr w:type="spellStart"/>
            <w:r w:rsidRPr="00B93868">
              <w:rPr>
                <w:rFonts w:ascii="Times New Roman" w:eastAsia="Times New Roman" w:hAnsi="Times New Roman" w:cs="Times New Roman"/>
                <w:color w:val="000000"/>
                <w:lang w:eastAsia="ru-RU"/>
              </w:rPr>
              <w:t>Зил</w:t>
            </w:r>
            <w:proofErr w:type="spellEnd"/>
            <w:r w:rsidRPr="00B93868">
              <w:rPr>
                <w:rFonts w:ascii="Times New Roman" w:eastAsia="Times New Roman" w:hAnsi="Times New Roman" w:cs="Times New Roman"/>
                <w:color w:val="000000"/>
                <w:lang w:eastAsia="ru-RU"/>
              </w:rPr>
              <w:t xml:space="preserve"> ММЗ 45021, инв.№01000021</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13</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proofErr w:type="spellStart"/>
            <w:r w:rsidRPr="00B93868">
              <w:rPr>
                <w:rFonts w:ascii="Times New Roman" w:eastAsia="Times New Roman" w:hAnsi="Times New Roman" w:cs="Times New Roman"/>
                <w:color w:val="000000"/>
                <w:lang w:eastAsia="ru-RU"/>
              </w:rPr>
              <w:t>Ямобур</w:t>
            </w:r>
            <w:proofErr w:type="spellEnd"/>
            <w:r w:rsidRPr="00B93868">
              <w:rPr>
                <w:rFonts w:ascii="Times New Roman" w:eastAsia="Times New Roman" w:hAnsi="Times New Roman" w:cs="Times New Roman"/>
                <w:color w:val="000000"/>
                <w:lang w:eastAsia="ru-RU"/>
              </w:rPr>
              <w:t xml:space="preserve"> на </w:t>
            </w:r>
            <w:proofErr w:type="gramStart"/>
            <w:r w:rsidRPr="00B93868">
              <w:rPr>
                <w:rFonts w:ascii="Times New Roman" w:eastAsia="Times New Roman" w:hAnsi="Times New Roman" w:cs="Times New Roman"/>
                <w:color w:val="000000"/>
                <w:lang w:eastAsia="ru-RU"/>
              </w:rPr>
              <w:t>базе</w:t>
            </w:r>
            <w:proofErr w:type="gramEnd"/>
            <w:r w:rsidRPr="00B93868">
              <w:rPr>
                <w:rFonts w:ascii="Times New Roman" w:eastAsia="Times New Roman" w:hAnsi="Times New Roman" w:cs="Times New Roman"/>
                <w:color w:val="000000"/>
                <w:lang w:eastAsia="ru-RU"/>
              </w:rPr>
              <w:t xml:space="preserve"> а/м ГАЗ-66, инв.№01000022</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14</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А/подъемник АП-17А-07, инв.№01000023</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15</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ГАЗ 3102 (</w:t>
            </w:r>
            <w:proofErr w:type="gramStart"/>
            <w:r w:rsidRPr="00B93868">
              <w:rPr>
                <w:rFonts w:ascii="Times New Roman" w:eastAsia="Times New Roman" w:hAnsi="Times New Roman" w:cs="Times New Roman"/>
                <w:color w:val="000000"/>
                <w:lang w:eastAsia="ru-RU"/>
              </w:rPr>
              <w:t>легковая)  №</w:t>
            </w:r>
            <w:proofErr w:type="gramEnd"/>
            <w:r w:rsidRPr="00B93868">
              <w:rPr>
                <w:rFonts w:ascii="Times New Roman" w:eastAsia="Times New Roman" w:hAnsi="Times New Roman" w:cs="Times New Roman"/>
                <w:color w:val="000000"/>
                <w:lang w:eastAsia="ru-RU"/>
              </w:rPr>
              <w:t xml:space="preserve">  Е 505 МК, инв.№01000024</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16</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УАЗ (грузовой)-39094  В187СА, инв.№01000026</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17</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А/подъемник ТВГ-15Н на базе ГАЗ-5201, инв.№01000027</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18</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Экскаватор ЭО-2202, инв.№01000030</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19</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ТС "Шевроле НИВА" легковой- Е 844 РО 05, инв.№01000031</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20</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 xml:space="preserve">ВАЗ-21140 </w:t>
            </w:r>
            <w:proofErr w:type="spellStart"/>
            <w:r w:rsidRPr="00B93868">
              <w:rPr>
                <w:rFonts w:ascii="Times New Roman" w:eastAsia="Times New Roman" w:hAnsi="Times New Roman" w:cs="Times New Roman"/>
                <w:color w:val="000000"/>
                <w:lang w:eastAsia="ru-RU"/>
              </w:rPr>
              <w:t>гос.рег</w:t>
            </w:r>
            <w:proofErr w:type="spellEnd"/>
            <w:r w:rsidRPr="00B93868">
              <w:rPr>
                <w:rFonts w:ascii="Times New Roman" w:eastAsia="Times New Roman" w:hAnsi="Times New Roman" w:cs="Times New Roman"/>
                <w:color w:val="000000"/>
                <w:lang w:eastAsia="ru-RU"/>
              </w:rPr>
              <w:t>. № К 694 ВА 05, инв.№01000032</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21</w:t>
            </w:r>
          </w:p>
        </w:tc>
        <w:tc>
          <w:tcPr>
            <w:tcW w:w="8818" w:type="dxa"/>
            <w:tcBorders>
              <w:top w:val="single" w:sz="4" w:space="0" w:color="auto"/>
              <w:left w:val="nil"/>
              <w:bottom w:val="single" w:sz="4" w:space="0" w:color="auto"/>
              <w:right w:val="single" w:sz="4" w:space="0" w:color="auto"/>
            </w:tcBorders>
            <w:shd w:val="clear" w:color="auto" w:fill="auto"/>
            <w:noWrap/>
            <w:vAlign w:val="bottom"/>
          </w:tcPr>
          <w:p w:rsidR="00170760" w:rsidRPr="00B93868" w:rsidRDefault="00170760" w:rsidP="00B93868">
            <w:pPr>
              <w:spacing w:after="0" w:line="240" w:lineRule="auto"/>
              <w:rPr>
                <w:rFonts w:ascii="Times New Roman" w:eastAsia="Times New Roman" w:hAnsi="Times New Roman" w:cs="Times New Roman"/>
                <w:color w:val="000000"/>
                <w:lang w:eastAsia="ru-RU"/>
              </w:rPr>
            </w:pPr>
            <w:r w:rsidRPr="00B93868">
              <w:rPr>
                <w:rFonts w:ascii="Times New Roman" w:eastAsia="Times New Roman" w:hAnsi="Times New Roman" w:cs="Times New Roman"/>
                <w:color w:val="000000"/>
                <w:lang w:eastAsia="ru-RU"/>
              </w:rPr>
              <w:t>А/подъемник "КАМАЗ" АПТ-18, инв.№01033</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22</w:t>
            </w:r>
          </w:p>
        </w:tc>
        <w:tc>
          <w:tcPr>
            <w:tcW w:w="8818" w:type="dxa"/>
            <w:tcBorders>
              <w:top w:val="single" w:sz="4" w:space="0" w:color="auto"/>
              <w:left w:val="nil"/>
              <w:bottom w:val="single" w:sz="4" w:space="0" w:color="auto"/>
              <w:right w:val="single" w:sz="4" w:space="0" w:color="auto"/>
            </w:tcBorders>
            <w:shd w:val="clear" w:color="auto" w:fill="auto"/>
            <w:noWrap/>
          </w:tcPr>
          <w:p w:rsidR="00170760" w:rsidRPr="00B93868" w:rsidRDefault="00170760" w:rsidP="00B93868">
            <w:pPr>
              <w:rPr>
                <w:rFonts w:ascii="Times New Roman" w:hAnsi="Times New Roman" w:cs="Times New Roman"/>
                <w:sz w:val="24"/>
                <w:szCs w:val="24"/>
              </w:rPr>
            </w:pPr>
            <w:r w:rsidRPr="00B93868">
              <w:rPr>
                <w:rFonts w:ascii="Times New Roman" w:hAnsi="Times New Roman" w:cs="Times New Roman"/>
                <w:sz w:val="24"/>
                <w:szCs w:val="24"/>
              </w:rPr>
              <w:t>Агрегаты сварочные (3 шт.)</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23</w:t>
            </w:r>
          </w:p>
        </w:tc>
        <w:tc>
          <w:tcPr>
            <w:tcW w:w="8818" w:type="dxa"/>
            <w:tcBorders>
              <w:top w:val="single" w:sz="4" w:space="0" w:color="auto"/>
              <w:left w:val="nil"/>
              <w:bottom w:val="single" w:sz="4" w:space="0" w:color="auto"/>
              <w:right w:val="single" w:sz="4" w:space="0" w:color="auto"/>
            </w:tcBorders>
            <w:shd w:val="clear" w:color="auto" w:fill="auto"/>
            <w:noWrap/>
          </w:tcPr>
          <w:p w:rsidR="00170760" w:rsidRPr="00B93868" w:rsidRDefault="00170760" w:rsidP="00B93868">
            <w:pPr>
              <w:rPr>
                <w:rFonts w:ascii="Times New Roman" w:hAnsi="Times New Roman" w:cs="Times New Roman"/>
                <w:sz w:val="24"/>
                <w:szCs w:val="24"/>
              </w:rPr>
            </w:pPr>
            <w:r w:rsidRPr="00B93868">
              <w:rPr>
                <w:rFonts w:ascii="Times New Roman" w:hAnsi="Times New Roman" w:cs="Times New Roman"/>
                <w:sz w:val="24"/>
                <w:szCs w:val="24"/>
              </w:rPr>
              <w:t>Кондиционеры (2 шт.)</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sz w:val="24"/>
                <w:szCs w:val="24"/>
              </w:rPr>
              <w:t>24.</w:t>
            </w:r>
          </w:p>
        </w:tc>
        <w:tc>
          <w:tcPr>
            <w:tcW w:w="8818" w:type="dxa"/>
            <w:tcBorders>
              <w:top w:val="single" w:sz="4" w:space="0" w:color="auto"/>
              <w:left w:val="nil"/>
              <w:bottom w:val="single" w:sz="4" w:space="0" w:color="auto"/>
              <w:right w:val="single" w:sz="4" w:space="0" w:color="auto"/>
            </w:tcBorders>
            <w:shd w:val="clear" w:color="auto" w:fill="auto"/>
            <w:noWrap/>
          </w:tcPr>
          <w:p w:rsidR="00170760" w:rsidRPr="00B93868" w:rsidRDefault="00170760" w:rsidP="00170760">
            <w:pPr>
              <w:spacing w:after="0" w:line="240" w:lineRule="auto"/>
              <w:contextualSpacing/>
              <w:jc w:val="both"/>
              <w:rPr>
                <w:rFonts w:ascii="Times New Roman" w:hAnsi="Times New Roman" w:cs="Times New Roman"/>
                <w:sz w:val="24"/>
                <w:szCs w:val="24"/>
              </w:rPr>
            </w:pPr>
            <w:proofErr w:type="gramStart"/>
            <w:r w:rsidRPr="00170760">
              <w:rPr>
                <w:rFonts w:ascii="Times New Roman" w:hAnsi="Times New Roman" w:cs="Times New Roman"/>
                <w:sz w:val="24"/>
                <w:szCs w:val="24"/>
              </w:rPr>
              <w:t>Иное  имущество</w:t>
            </w:r>
            <w:proofErr w:type="gramEnd"/>
            <w:r w:rsidRPr="00170760">
              <w:rPr>
                <w:rFonts w:ascii="Times New Roman" w:hAnsi="Times New Roman" w:cs="Times New Roman"/>
                <w:sz w:val="24"/>
                <w:szCs w:val="24"/>
              </w:rPr>
              <w:t>: оборудовани</w:t>
            </w:r>
            <w:r>
              <w:rPr>
                <w:rFonts w:ascii="Times New Roman" w:hAnsi="Times New Roman" w:cs="Times New Roman"/>
                <w:sz w:val="24"/>
                <w:szCs w:val="24"/>
              </w:rPr>
              <w:t>е</w:t>
            </w:r>
            <w:r w:rsidRPr="00170760">
              <w:rPr>
                <w:rFonts w:ascii="Times New Roman" w:hAnsi="Times New Roman" w:cs="Times New Roman"/>
                <w:sz w:val="24"/>
                <w:szCs w:val="24"/>
              </w:rPr>
              <w:t>, оргтехник</w:t>
            </w:r>
            <w:r>
              <w:rPr>
                <w:rFonts w:ascii="Times New Roman" w:hAnsi="Times New Roman" w:cs="Times New Roman"/>
                <w:sz w:val="24"/>
                <w:szCs w:val="24"/>
              </w:rPr>
              <w:t xml:space="preserve">а, </w:t>
            </w:r>
            <w:r w:rsidRPr="00170760">
              <w:rPr>
                <w:rFonts w:ascii="Times New Roman" w:hAnsi="Times New Roman" w:cs="Times New Roman"/>
                <w:sz w:val="24"/>
                <w:szCs w:val="24"/>
              </w:rPr>
              <w:t xml:space="preserve"> производственн</w:t>
            </w:r>
            <w:r>
              <w:rPr>
                <w:rFonts w:ascii="Times New Roman" w:hAnsi="Times New Roman" w:cs="Times New Roman"/>
                <w:sz w:val="24"/>
                <w:szCs w:val="24"/>
              </w:rPr>
              <w:t>ый</w:t>
            </w:r>
            <w:r w:rsidRPr="00170760">
              <w:rPr>
                <w:rFonts w:ascii="Times New Roman" w:hAnsi="Times New Roman" w:cs="Times New Roman"/>
                <w:sz w:val="24"/>
                <w:szCs w:val="24"/>
              </w:rPr>
              <w:t xml:space="preserve"> и хозяйственн</w:t>
            </w:r>
            <w:r>
              <w:rPr>
                <w:rFonts w:ascii="Times New Roman" w:hAnsi="Times New Roman" w:cs="Times New Roman"/>
                <w:sz w:val="24"/>
                <w:szCs w:val="24"/>
              </w:rPr>
              <w:t>ый</w:t>
            </w:r>
            <w:r w:rsidRPr="00170760">
              <w:rPr>
                <w:rFonts w:ascii="Times New Roman" w:hAnsi="Times New Roman" w:cs="Times New Roman"/>
                <w:sz w:val="24"/>
                <w:szCs w:val="24"/>
              </w:rPr>
              <w:t xml:space="preserve">  инвентар</w:t>
            </w:r>
            <w:r>
              <w:rPr>
                <w:rFonts w:ascii="Times New Roman" w:hAnsi="Times New Roman" w:cs="Times New Roman"/>
                <w:sz w:val="24"/>
                <w:szCs w:val="24"/>
              </w:rPr>
              <w:t>ь</w:t>
            </w:r>
          </w:p>
        </w:tc>
      </w:tr>
      <w:tr w:rsidR="00170760" w:rsidRPr="00B93868" w:rsidTr="00170760">
        <w:trPr>
          <w:trHeight w:val="116"/>
        </w:trPr>
        <w:tc>
          <w:tcPr>
            <w:tcW w:w="5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60" w:rsidRPr="00B93868" w:rsidRDefault="00170760" w:rsidP="00B93868">
            <w:pPr>
              <w:jc w:val="center"/>
              <w:rPr>
                <w:rFonts w:ascii="Times New Roman" w:hAnsi="Times New Roman" w:cs="Times New Roman"/>
                <w:sz w:val="24"/>
                <w:szCs w:val="24"/>
              </w:rPr>
            </w:pPr>
          </w:p>
        </w:tc>
        <w:tc>
          <w:tcPr>
            <w:tcW w:w="8818" w:type="dxa"/>
            <w:tcBorders>
              <w:top w:val="single" w:sz="4" w:space="0" w:color="auto"/>
              <w:left w:val="nil"/>
              <w:bottom w:val="single" w:sz="4" w:space="0" w:color="auto"/>
              <w:right w:val="single" w:sz="4" w:space="0" w:color="auto"/>
            </w:tcBorders>
            <w:shd w:val="clear" w:color="auto" w:fill="auto"/>
            <w:noWrap/>
          </w:tcPr>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b/>
                <w:bCs/>
                <w:color w:val="000000"/>
                <w:sz w:val="20"/>
                <w:szCs w:val="20"/>
              </w:rPr>
              <w:t>Цель использования</w:t>
            </w:r>
          </w:p>
          <w:p w:rsidR="00170760" w:rsidRPr="00B93868" w:rsidRDefault="00170760" w:rsidP="00B93868">
            <w:pPr>
              <w:jc w:val="center"/>
              <w:rPr>
                <w:rFonts w:ascii="Times New Roman" w:hAnsi="Times New Roman" w:cs="Times New Roman"/>
                <w:sz w:val="24"/>
                <w:szCs w:val="24"/>
              </w:rPr>
            </w:pPr>
            <w:r w:rsidRPr="00B93868">
              <w:rPr>
                <w:rFonts w:ascii="Times New Roman" w:hAnsi="Times New Roman" w:cs="Times New Roman"/>
                <w:b/>
                <w:sz w:val="24"/>
                <w:szCs w:val="24"/>
              </w:rPr>
              <w:t>Для содержания и обслуживания объектов электроснабжения.</w:t>
            </w:r>
          </w:p>
        </w:tc>
      </w:tr>
    </w:tbl>
    <w:p w:rsidR="00B93868" w:rsidRPr="00B93868" w:rsidRDefault="00B93868" w:rsidP="00B93868">
      <w:pPr>
        <w:shd w:val="clear" w:color="auto" w:fill="FFFFFF"/>
        <w:spacing w:after="0" w:line="315" w:lineRule="atLeast"/>
        <w:jc w:val="both"/>
        <w:textAlignment w:val="baseline"/>
        <w:rPr>
          <w:rFonts w:ascii="Times New Roman" w:hAnsi="Times New Roman" w:cs="Times New Roman"/>
          <w:b/>
          <w:sz w:val="24"/>
          <w:szCs w:val="24"/>
        </w:rPr>
      </w:pPr>
      <w:r w:rsidRPr="00B93868">
        <w:rPr>
          <w:rFonts w:ascii="Times New Roman" w:hAnsi="Times New Roman" w:cs="Times New Roman"/>
          <w:b/>
          <w:color w:val="2D2D2D"/>
          <w:spacing w:val="2"/>
          <w:sz w:val="24"/>
          <w:szCs w:val="24"/>
          <w:lang w:eastAsia="ru-RU"/>
        </w:rPr>
        <w:t>Требования к содержанию, форме и составу заявки на участие в конкурсе и инструкци</w:t>
      </w:r>
      <w:r w:rsidR="00D97AEB">
        <w:rPr>
          <w:rFonts w:ascii="Times New Roman" w:hAnsi="Times New Roman" w:cs="Times New Roman"/>
          <w:b/>
          <w:color w:val="2D2D2D"/>
          <w:spacing w:val="2"/>
          <w:sz w:val="24"/>
          <w:szCs w:val="24"/>
          <w:lang w:eastAsia="ru-RU"/>
        </w:rPr>
        <w:t>я</w:t>
      </w:r>
      <w:r w:rsidRPr="00B93868">
        <w:rPr>
          <w:rFonts w:ascii="Times New Roman" w:hAnsi="Times New Roman" w:cs="Times New Roman"/>
          <w:b/>
          <w:color w:val="2D2D2D"/>
          <w:spacing w:val="2"/>
          <w:sz w:val="24"/>
          <w:szCs w:val="24"/>
          <w:lang w:eastAsia="ru-RU"/>
        </w:rPr>
        <w:t xml:space="preserve"> по ее заполнению:</w:t>
      </w:r>
    </w:p>
    <w:p w:rsidR="00B93868" w:rsidRPr="00B93868" w:rsidRDefault="00B93868" w:rsidP="00B93868">
      <w:pPr>
        <w:widowControl w:val="0"/>
        <w:suppressAutoHyphens/>
        <w:autoSpaceDE w:val="0"/>
        <w:spacing w:after="0" w:line="240" w:lineRule="auto"/>
        <w:jc w:val="both"/>
        <w:outlineLvl w:val="1"/>
        <w:rPr>
          <w:rFonts w:ascii="Times New Roman" w:eastAsia="Times New Roman" w:hAnsi="Times New Roman" w:cs="Times New Roman"/>
          <w:sz w:val="24"/>
          <w:szCs w:val="24"/>
          <w:lang w:eastAsia="ar-SA"/>
        </w:rPr>
      </w:pPr>
      <w:r w:rsidRPr="00B93868">
        <w:rPr>
          <w:rFonts w:ascii="Times New Roman" w:eastAsia="Times New Roman" w:hAnsi="Times New Roman" w:cs="Times New Roman"/>
          <w:sz w:val="24"/>
          <w:szCs w:val="24"/>
          <w:lang w:eastAsia="ar-SA"/>
        </w:rPr>
        <w:t xml:space="preserve">     1)  заявка на участие в конкурсе  подается в запечатанном конверте по адресу:  368300, Республика Дагестан, гор. Каспийск, ул. Орджоникидзе, 12, I-этаж, </w:t>
      </w:r>
      <w:proofErr w:type="spellStart"/>
      <w:r w:rsidRPr="00B93868">
        <w:rPr>
          <w:rFonts w:ascii="Times New Roman" w:eastAsia="Times New Roman" w:hAnsi="Times New Roman" w:cs="Times New Roman"/>
          <w:sz w:val="24"/>
          <w:szCs w:val="24"/>
          <w:lang w:eastAsia="ar-SA"/>
        </w:rPr>
        <w:t>каб</w:t>
      </w:r>
      <w:proofErr w:type="spellEnd"/>
      <w:r w:rsidRPr="00B93868">
        <w:rPr>
          <w:rFonts w:ascii="Times New Roman" w:eastAsia="Times New Roman" w:hAnsi="Times New Roman" w:cs="Times New Roman"/>
          <w:sz w:val="24"/>
          <w:szCs w:val="24"/>
          <w:lang w:eastAsia="ar-SA"/>
        </w:rPr>
        <w:t xml:space="preserve">. № 3  по форме согласно приложению к конкурсной документации. </w:t>
      </w:r>
    </w:p>
    <w:p w:rsidR="00B93868" w:rsidRPr="000C7085" w:rsidRDefault="00B93868" w:rsidP="00B93868">
      <w:pPr>
        <w:widowControl w:val="0"/>
        <w:suppressAutoHyphens/>
        <w:autoSpaceDE w:val="0"/>
        <w:spacing w:after="0" w:line="240" w:lineRule="auto"/>
        <w:jc w:val="both"/>
        <w:outlineLvl w:val="1"/>
        <w:rPr>
          <w:rFonts w:ascii="Times New Roman" w:eastAsia="Times New Roman" w:hAnsi="Times New Roman" w:cs="Times New Roman"/>
          <w:sz w:val="24"/>
          <w:szCs w:val="24"/>
          <w:lang w:eastAsia="ar-SA"/>
        </w:rPr>
      </w:pPr>
      <w:r w:rsidRPr="00B93868">
        <w:rPr>
          <w:rFonts w:ascii="Times New Roman" w:eastAsia="Times New Roman" w:hAnsi="Times New Roman" w:cs="Times New Roman"/>
          <w:sz w:val="24"/>
          <w:szCs w:val="24"/>
          <w:lang w:eastAsia="ar-SA"/>
        </w:rPr>
        <w:t xml:space="preserve">      При этом на конверте указывается наименование конкурса (лота),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w:t>
      </w:r>
      <w:r w:rsidRPr="000C7085">
        <w:rPr>
          <w:rFonts w:ascii="Times New Roman" w:eastAsia="Times New Roman" w:hAnsi="Times New Roman" w:cs="Times New Roman"/>
          <w:sz w:val="24"/>
          <w:szCs w:val="24"/>
          <w:lang w:eastAsia="ar-SA"/>
        </w:rPr>
        <w:t>месте жительства (для физического лица) не является обязательным.</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lastRenderedPageBreak/>
        <w:t>2) заявка на участие в конкурсе должна содержать:</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а) сведения и документы о заявителе, подавшем такую заявку:</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 копии учредительных документов заявителя (для юридических лиц</w:t>
      </w:r>
      <w:proofErr w:type="gramStart"/>
      <w:r w:rsidRPr="000C7085">
        <w:rPr>
          <w:rFonts w:ascii="Times New Roman" w:eastAsia="Times New Roman" w:hAnsi="Times New Roman" w:cs="Times New Roman"/>
          <w:spacing w:val="2"/>
          <w:sz w:val="24"/>
          <w:szCs w:val="24"/>
          <w:lang w:eastAsia="ru-RU"/>
        </w:rPr>
        <w:t>);</w:t>
      </w:r>
      <w:r w:rsidRPr="000C7085">
        <w:rPr>
          <w:rFonts w:ascii="Times New Roman" w:eastAsia="Times New Roman" w:hAnsi="Times New Roman" w:cs="Times New Roman"/>
          <w:spacing w:val="2"/>
          <w:sz w:val="24"/>
          <w:szCs w:val="24"/>
          <w:lang w:eastAsia="ru-RU"/>
        </w:rPr>
        <w:br/>
        <w:t>-</w:t>
      </w:r>
      <w:proofErr w:type="gramEnd"/>
      <w:r w:rsidRPr="000C7085">
        <w:rPr>
          <w:rFonts w:ascii="Times New Roman" w:eastAsia="Times New Roman" w:hAnsi="Times New Roman" w:cs="Times New Roman"/>
          <w:spacing w:val="2"/>
          <w:sz w:val="24"/>
          <w:szCs w:val="24"/>
          <w:lang w:eastAsia="ru-RU"/>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w:t>
      </w:r>
      <w:r w:rsidRPr="00B93868">
        <w:rPr>
          <w:rFonts w:ascii="Times New Roman" w:eastAsia="Times New Roman" w:hAnsi="Times New Roman" w:cs="Times New Roman"/>
          <w:color w:val="2D2D2D"/>
          <w:spacing w:val="2"/>
          <w:sz w:val="24"/>
          <w:szCs w:val="24"/>
          <w:lang w:eastAsia="ru-RU"/>
        </w:rPr>
        <w:t xml:space="preserve"> </w:t>
      </w:r>
      <w:r w:rsidRPr="000C7085">
        <w:rPr>
          <w:rFonts w:ascii="Times New Roman" w:eastAsia="Times New Roman" w:hAnsi="Times New Roman" w:cs="Times New Roman"/>
          <w:spacing w:val="2"/>
          <w:sz w:val="24"/>
          <w:szCs w:val="24"/>
          <w:lang w:eastAsia="ru-RU"/>
        </w:rPr>
        <w:t xml:space="preserve">порядке, </w:t>
      </w:r>
      <w:proofErr w:type="gramStart"/>
      <w:r w:rsidRPr="000C7085">
        <w:rPr>
          <w:rFonts w:ascii="Times New Roman" w:eastAsia="Times New Roman" w:hAnsi="Times New Roman" w:cs="Times New Roman"/>
          <w:spacing w:val="2"/>
          <w:sz w:val="24"/>
          <w:szCs w:val="24"/>
          <w:lang w:eastAsia="ru-RU"/>
        </w:rPr>
        <w:t xml:space="preserve">предусмотренном  </w:t>
      </w:r>
      <w:hyperlink r:id="rId6" w:history="1">
        <w:r w:rsidRPr="000C7085">
          <w:rPr>
            <w:rFonts w:ascii="Times New Roman" w:eastAsia="Times New Roman" w:hAnsi="Times New Roman" w:cs="Times New Roman"/>
            <w:spacing w:val="2"/>
            <w:sz w:val="24"/>
            <w:szCs w:val="24"/>
            <w:lang w:eastAsia="ru-RU"/>
          </w:rPr>
          <w:t>Кодексом</w:t>
        </w:r>
        <w:proofErr w:type="gramEnd"/>
        <w:r w:rsidRPr="000C7085">
          <w:rPr>
            <w:rFonts w:ascii="Times New Roman" w:eastAsia="Times New Roman" w:hAnsi="Times New Roman" w:cs="Times New Roman"/>
            <w:spacing w:val="2"/>
            <w:sz w:val="24"/>
            <w:szCs w:val="24"/>
            <w:lang w:eastAsia="ru-RU"/>
          </w:rPr>
          <w:t xml:space="preserve"> Российской Федерации об административных правонарушениях</w:t>
        </w:r>
      </w:hyperlink>
      <w:r w:rsidRPr="000C7085">
        <w:rPr>
          <w:rFonts w:ascii="Times New Roman" w:eastAsia="Times New Roman" w:hAnsi="Times New Roman" w:cs="Times New Roman"/>
          <w:spacing w:val="2"/>
          <w:sz w:val="24"/>
          <w:szCs w:val="24"/>
          <w:lang w:eastAsia="ru-RU"/>
        </w:rPr>
        <w:t>;</w:t>
      </w:r>
      <w:r w:rsidRPr="000C7085">
        <w:rPr>
          <w:rFonts w:ascii="Times New Roman" w:eastAsia="Times New Roman" w:hAnsi="Times New Roman" w:cs="Times New Roman"/>
          <w:spacing w:val="2"/>
          <w:sz w:val="24"/>
          <w:szCs w:val="24"/>
          <w:lang w:eastAsia="ru-RU"/>
        </w:rPr>
        <w:br/>
        <w:t xml:space="preserve">-  предложение о цене договора; </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t xml:space="preserve">-  предложения об условиях исполнения договора, которые являются критериями оценки заявок на участие в конкурсе;  </w:t>
      </w:r>
    </w:p>
    <w:p w:rsidR="00B93868" w:rsidRPr="000C7085"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0C7085">
        <w:rPr>
          <w:rFonts w:ascii="Times New Roman" w:eastAsia="Times New Roman" w:hAnsi="Times New Roman" w:cs="Times New Roman"/>
          <w:spacing w:val="2"/>
          <w:sz w:val="24"/>
          <w:szCs w:val="24"/>
          <w:lang w:eastAsia="ru-RU"/>
        </w:rPr>
        <w:lastRenderedPageBreak/>
        <w:t>- документы или копии документов, подтверждающие внесение задатка (платежное поручение, подтверждающее перечисление задатка).</w:t>
      </w:r>
    </w:p>
    <w:p w:rsidR="000C7085" w:rsidRDefault="004416EF" w:rsidP="004416EF">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0C7085">
        <w:rPr>
          <w:rFonts w:ascii="Times New Roman" w:eastAsia="Times New Roman" w:hAnsi="Times New Roman" w:cs="Times New Roman"/>
          <w:color w:val="2D2D2D"/>
          <w:spacing w:val="2"/>
          <w:sz w:val="24"/>
          <w:szCs w:val="24"/>
          <w:lang w:eastAsia="ru-RU"/>
        </w:rPr>
        <w:t xml:space="preserve"> Заявитель вправе подать только одну заявку на участие в конкурсе в отношении каждого предмета конкурса (лота).</w:t>
      </w:r>
    </w:p>
    <w:p w:rsidR="00B93868" w:rsidRDefault="004416EF" w:rsidP="004416EF">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0C7085">
        <w:rPr>
          <w:rFonts w:ascii="Times New Roman" w:eastAsia="Times New Roman" w:hAnsi="Times New Roman" w:cs="Times New Roman"/>
          <w:color w:val="2D2D2D"/>
          <w:spacing w:val="2"/>
          <w:sz w:val="24"/>
          <w:szCs w:val="24"/>
          <w:lang w:eastAsia="ru-RU"/>
        </w:rPr>
        <w:t xml:space="preserve">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конкурс признается несостоявшимся. </w:t>
      </w:r>
    </w:p>
    <w:p w:rsidR="000C7085" w:rsidRPr="000C7085" w:rsidRDefault="000C7085" w:rsidP="004416EF">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p>
    <w:p w:rsidR="00B93868" w:rsidRPr="00B93868" w:rsidRDefault="00B93868" w:rsidP="00B93868">
      <w:pPr>
        <w:shd w:val="clear" w:color="auto" w:fill="FFFFFF"/>
        <w:spacing w:after="0" w:line="315" w:lineRule="atLeast"/>
        <w:jc w:val="both"/>
        <w:textAlignment w:val="baseline"/>
        <w:rPr>
          <w:rFonts w:ascii="Times New Roman" w:eastAsia="Times New Roman" w:hAnsi="Times New Roman" w:cs="Times New Roman"/>
          <w:b/>
          <w:color w:val="2D2D2D"/>
          <w:spacing w:val="2"/>
          <w:sz w:val="24"/>
          <w:szCs w:val="24"/>
          <w:lang w:eastAsia="ru-RU"/>
        </w:rPr>
      </w:pPr>
      <w:r w:rsidRPr="00B93868">
        <w:rPr>
          <w:rFonts w:ascii="Times New Roman" w:eastAsia="Times New Roman" w:hAnsi="Times New Roman" w:cs="Times New Roman"/>
          <w:b/>
          <w:color w:val="2D2D2D"/>
          <w:spacing w:val="2"/>
          <w:sz w:val="24"/>
          <w:szCs w:val="24"/>
          <w:lang w:eastAsia="ru-RU"/>
        </w:rPr>
        <w:t>Форма, сроки и порядок оплаты по договору:</w:t>
      </w:r>
    </w:p>
    <w:p w:rsidR="00B93868" w:rsidRPr="00B93868" w:rsidRDefault="00B93868" w:rsidP="00B93868">
      <w:pPr>
        <w:widowControl w:val="0"/>
        <w:spacing w:after="0" w:line="240" w:lineRule="auto"/>
        <w:jc w:val="both"/>
        <w:rPr>
          <w:rFonts w:ascii="Times New Roman" w:eastAsia="Times New Roman" w:hAnsi="Times New Roman" w:cs="Times New Roman"/>
          <w:b/>
          <w:snapToGrid w:val="0"/>
          <w:sz w:val="24"/>
          <w:szCs w:val="24"/>
          <w:lang w:eastAsia="ru-RU"/>
        </w:rPr>
      </w:pPr>
      <w:r w:rsidRPr="00B93868">
        <w:rPr>
          <w:rFonts w:ascii="Times New Roman" w:eastAsia="Times New Roman" w:hAnsi="Times New Roman" w:cs="Times New Roman"/>
          <w:snapToGrid w:val="0"/>
          <w:sz w:val="24"/>
          <w:szCs w:val="24"/>
          <w:lang w:eastAsia="ru-RU"/>
        </w:rPr>
        <w:t>1) Арендная плата вносится ежемесячно равными частями в безналичной форме путем перечисления денежных средств на лицевой счет №</w:t>
      </w:r>
      <w:r w:rsidRPr="00B93868">
        <w:rPr>
          <w:rFonts w:ascii="Times New Roman" w:eastAsia="Times New Roman" w:hAnsi="Times New Roman" w:cs="Times New Roman"/>
          <w:bCs/>
          <w:snapToGrid w:val="0"/>
          <w:sz w:val="24"/>
          <w:szCs w:val="24"/>
          <w:lang w:eastAsia="ru-RU"/>
        </w:rPr>
        <w:t xml:space="preserve">04033049870 Управления   имущественных   отношений   администрации городского </w:t>
      </w:r>
      <w:proofErr w:type="gramStart"/>
      <w:r w:rsidRPr="00B93868">
        <w:rPr>
          <w:rFonts w:ascii="Times New Roman" w:eastAsia="Times New Roman" w:hAnsi="Times New Roman" w:cs="Times New Roman"/>
          <w:bCs/>
          <w:snapToGrid w:val="0"/>
          <w:sz w:val="24"/>
          <w:szCs w:val="24"/>
          <w:lang w:eastAsia="ru-RU"/>
        </w:rPr>
        <w:t>округа  «</w:t>
      </w:r>
      <w:proofErr w:type="gramEnd"/>
      <w:r w:rsidRPr="00B93868">
        <w:rPr>
          <w:rFonts w:ascii="Times New Roman" w:eastAsia="Times New Roman" w:hAnsi="Times New Roman" w:cs="Times New Roman"/>
          <w:bCs/>
          <w:snapToGrid w:val="0"/>
          <w:sz w:val="24"/>
          <w:szCs w:val="24"/>
          <w:lang w:eastAsia="ru-RU"/>
        </w:rPr>
        <w:t xml:space="preserve">город Каспийск»  в </w:t>
      </w:r>
      <w:r w:rsidRPr="00B93868">
        <w:rPr>
          <w:rFonts w:ascii="Times New Roman" w:eastAsia="Times New Roman" w:hAnsi="Times New Roman" w:cs="Times New Roman"/>
          <w:snapToGrid w:val="0"/>
          <w:sz w:val="24"/>
          <w:szCs w:val="24"/>
          <w:lang w:eastAsia="ru-RU"/>
        </w:rPr>
        <w:t>УФК по РД,  БИК 048209001, р\</w:t>
      </w:r>
      <w:proofErr w:type="spellStart"/>
      <w:r w:rsidRPr="00B93868">
        <w:rPr>
          <w:rFonts w:ascii="Times New Roman" w:eastAsia="Times New Roman" w:hAnsi="Times New Roman" w:cs="Times New Roman"/>
          <w:snapToGrid w:val="0"/>
          <w:sz w:val="24"/>
          <w:szCs w:val="24"/>
          <w:lang w:eastAsia="ru-RU"/>
        </w:rPr>
        <w:t>сч</w:t>
      </w:r>
      <w:proofErr w:type="spellEnd"/>
      <w:r w:rsidRPr="00B93868">
        <w:rPr>
          <w:rFonts w:ascii="Times New Roman" w:eastAsia="Times New Roman" w:hAnsi="Times New Roman" w:cs="Times New Roman"/>
          <w:snapToGrid w:val="0"/>
          <w:sz w:val="24"/>
          <w:szCs w:val="24"/>
          <w:lang w:eastAsia="ru-RU"/>
        </w:rPr>
        <w:t xml:space="preserve"> № № 40101810600000010021, Банк: ОТДЕЛЕНИЕ- НБ РЕСПУБЛИКА ДАГЕСТАН,  </w:t>
      </w:r>
      <w:r w:rsidRPr="00B93868">
        <w:rPr>
          <w:rFonts w:ascii="Times New Roman" w:eastAsia="Times New Roman" w:hAnsi="Times New Roman" w:cs="Times New Roman"/>
          <w:snapToGrid w:val="0"/>
          <w:color w:val="000000"/>
          <w:sz w:val="24"/>
          <w:szCs w:val="24"/>
          <w:lang w:eastAsia="ru-RU"/>
        </w:rPr>
        <w:t>КБК:165 1  11  05034  04  0000  120,    ОКТМО: 82720000.</w:t>
      </w:r>
    </w:p>
    <w:p w:rsidR="00B93868" w:rsidRDefault="00B93868" w:rsidP="00B9386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B93868">
        <w:rPr>
          <w:rFonts w:ascii="Times New Roman" w:eastAsia="Times New Roman" w:hAnsi="Times New Roman" w:cs="Times New Roman"/>
          <w:color w:val="2D2D2D"/>
          <w:spacing w:val="2"/>
          <w:sz w:val="24"/>
          <w:szCs w:val="24"/>
          <w:lang w:eastAsia="ru-RU"/>
        </w:rPr>
        <w:t>2)  Цена заключенного договора не может быть пересмотрена сторонами в сторону уменьшения</w:t>
      </w:r>
      <w:r w:rsidR="000C7085">
        <w:rPr>
          <w:rFonts w:ascii="Times New Roman" w:eastAsia="Times New Roman" w:hAnsi="Times New Roman" w:cs="Times New Roman"/>
          <w:color w:val="2D2D2D"/>
          <w:spacing w:val="2"/>
          <w:sz w:val="24"/>
          <w:szCs w:val="24"/>
          <w:lang w:eastAsia="ru-RU"/>
        </w:rPr>
        <w:t>.</w:t>
      </w:r>
      <w:r w:rsidRPr="00B93868">
        <w:rPr>
          <w:rFonts w:ascii="Times New Roman" w:eastAsia="Times New Roman" w:hAnsi="Times New Roman" w:cs="Times New Roman"/>
          <w:color w:val="2D2D2D"/>
          <w:spacing w:val="2"/>
          <w:sz w:val="24"/>
          <w:szCs w:val="24"/>
          <w:lang w:eastAsia="ru-RU"/>
        </w:rPr>
        <w:t xml:space="preserve">  </w:t>
      </w:r>
    </w:p>
    <w:p w:rsidR="000C7085" w:rsidRPr="00B93868" w:rsidRDefault="000C7085" w:rsidP="00B9386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p>
    <w:p w:rsidR="00B93868" w:rsidRDefault="00B93868" w:rsidP="00B93868">
      <w:pPr>
        <w:shd w:val="clear" w:color="auto" w:fill="FFFFFF"/>
        <w:spacing w:after="0" w:line="315" w:lineRule="atLeast"/>
        <w:jc w:val="both"/>
        <w:textAlignment w:val="baseline"/>
        <w:rPr>
          <w:rFonts w:ascii="Times New Roman" w:eastAsia="Times New Roman" w:hAnsi="Times New Roman" w:cs="Times New Roman"/>
          <w:sz w:val="28"/>
          <w:szCs w:val="28"/>
          <w:lang w:eastAsia="ru-RU"/>
        </w:rPr>
      </w:pPr>
      <w:r w:rsidRPr="00B93868">
        <w:rPr>
          <w:rFonts w:ascii="Times New Roman" w:eastAsia="Times New Roman" w:hAnsi="Times New Roman" w:cs="Times New Roman"/>
          <w:b/>
          <w:color w:val="000000"/>
          <w:sz w:val="24"/>
          <w:szCs w:val="24"/>
          <w:lang w:eastAsia="ru-RU"/>
        </w:rPr>
        <w:t>Порядок, место и срок подачи заявок на участие в конкурсе:</w:t>
      </w:r>
      <w:r w:rsidRPr="00B93868">
        <w:rPr>
          <w:rFonts w:ascii="Times New Roman" w:eastAsia="Times New Roman" w:hAnsi="Times New Roman" w:cs="Times New Roman"/>
          <w:color w:val="000000"/>
          <w:sz w:val="24"/>
          <w:szCs w:val="24"/>
          <w:lang w:eastAsia="ru-RU"/>
        </w:rPr>
        <w:t xml:space="preserve"> заявки на участие в конкурсе подаются в запечатанном конверте без указания заявителя по адресу: 368300, Республика Дагестан, гор. Каспийск,  ул. Орджоникидзе, 12, I-этаж, </w:t>
      </w:r>
      <w:proofErr w:type="spellStart"/>
      <w:r w:rsidRPr="00B93868">
        <w:rPr>
          <w:rFonts w:ascii="Times New Roman" w:eastAsia="Times New Roman" w:hAnsi="Times New Roman" w:cs="Times New Roman"/>
          <w:color w:val="000000"/>
          <w:sz w:val="24"/>
          <w:szCs w:val="24"/>
          <w:lang w:eastAsia="ru-RU"/>
        </w:rPr>
        <w:t>каб</w:t>
      </w:r>
      <w:proofErr w:type="spellEnd"/>
      <w:r w:rsidRPr="00B93868">
        <w:rPr>
          <w:rFonts w:ascii="Times New Roman" w:eastAsia="Times New Roman" w:hAnsi="Times New Roman" w:cs="Times New Roman"/>
          <w:color w:val="000000"/>
          <w:sz w:val="24"/>
          <w:szCs w:val="24"/>
          <w:lang w:eastAsia="ru-RU"/>
        </w:rPr>
        <w:t xml:space="preserve">. № 3,  в рабочие дни: понедельник-пятница с 9.00 до 16.00 часов, обед с 13.00 до 14.00 с </w:t>
      </w:r>
      <w:r w:rsidRPr="00B93868">
        <w:rPr>
          <w:rFonts w:ascii="Times New Roman" w:eastAsia="Times New Roman" w:hAnsi="Times New Roman" w:cs="Times New Roman"/>
          <w:sz w:val="24"/>
          <w:szCs w:val="24"/>
          <w:lang w:eastAsia="ru-RU"/>
        </w:rPr>
        <w:t>14 августа до 14 сентября  2015</w:t>
      </w:r>
      <w:r w:rsidR="00A60CB6">
        <w:rPr>
          <w:rFonts w:ascii="Times New Roman" w:eastAsia="Times New Roman" w:hAnsi="Times New Roman" w:cs="Times New Roman"/>
          <w:sz w:val="24"/>
          <w:szCs w:val="24"/>
          <w:lang w:eastAsia="ru-RU"/>
        </w:rPr>
        <w:t xml:space="preserve"> </w:t>
      </w:r>
      <w:r w:rsidR="00A60CB6" w:rsidRPr="00A60CB6">
        <w:rPr>
          <w:rFonts w:ascii="Times New Roman" w:eastAsia="Times New Roman" w:hAnsi="Times New Roman" w:cs="Times New Roman"/>
          <w:sz w:val="24"/>
          <w:szCs w:val="24"/>
          <w:lang w:eastAsia="ru-RU"/>
        </w:rPr>
        <w:t>г</w:t>
      </w:r>
      <w:r w:rsidRPr="00B93868">
        <w:rPr>
          <w:rFonts w:ascii="Times New Roman" w:eastAsia="Times New Roman" w:hAnsi="Times New Roman" w:cs="Times New Roman"/>
          <w:sz w:val="28"/>
          <w:szCs w:val="28"/>
          <w:lang w:eastAsia="ru-RU"/>
        </w:rPr>
        <w:t xml:space="preserve">. </w:t>
      </w:r>
    </w:p>
    <w:p w:rsidR="00155EED" w:rsidRDefault="00A60CB6" w:rsidP="00155EED">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B93868">
        <w:rPr>
          <w:rFonts w:ascii="Times New Roman" w:eastAsia="Times New Roman" w:hAnsi="Times New Roman" w:cs="Times New Roman"/>
          <w:color w:val="2D2D2D"/>
          <w:spacing w:val="2"/>
          <w:sz w:val="24"/>
          <w:szCs w:val="24"/>
          <w:lang w:eastAsia="ru-RU"/>
        </w:rPr>
        <w:br/>
      </w:r>
      <w:r w:rsidRPr="00155EED">
        <w:rPr>
          <w:rFonts w:ascii="Times New Roman" w:eastAsia="Times New Roman" w:hAnsi="Times New Roman" w:cs="Times New Roman"/>
          <w:color w:val="2D2D2D"/>
          <w:spacing w:val="2"/>
          <w:sz w:val="24"/>
          <w:szCs w:val="24"/>
          <w:lang w:eastAsia="ru-RU"/>
        </w:rPr>
        <w:t xml:space="preserve"> </w:t>
      </w:r>
      <w:r w:rsidR="00B93868" w:rsidRPr="00155EED">
        <w:rPr>
          <w:rFonts w:ascii="Times New Roman" w:hAnsi="Times New Roman" w:cs="Times New Roman"/>
          <w:b/>
          <w:sz w:val="24"/>
          <w:szCs w:val="24"/>
          <w:lang w:eastAsia="ru-RU"/>
        </w:rPr>
        <w:t xml:space="preserve">Требования к участникам конкурса: </w:t>
      </w:r>
      <w:r w:rsidR="00155EED" w:rsidRPr="00155EED">
        <w:rPr>
          <w:rFonts w:ascii="Times New Roman" w:eastAsia="Times New Roman" w:hAnsi="Times New Roman" w:cs="Times New Roman"/>
          <w:color w:val="2D2D2D"/>
          <w:spacing w:val="2"/>
          <w:sz w:val="24"/>
          <w:szCs w:val="24"/>
          <w:lang w:eastAsia="ru-RU"/>
        </w:rPr>
        <w:t>Участником конкурсов или аукционов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55EED" w:rsidRDefault="00155EED" w:rsidP="00155EED">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p>
    <w:p w:rsidR="00B93868" w:rsidRDefault="00B93868" w:rsidP="00B9386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B93868">
        <w:rPr>
          <w:rFonts w:ascii="Times New Roman" w:eastAsia="Times New Roman" w:hAnsi="Times New Roman" w:cs="Times New Roman"/>
          <w:color w:val="2D2D2D"/>
          <w:spacing w:val="2"/>
          <w:sz w:val="24"/>
          <w:szCs w:val="24"/>
          <w:lang w:eastAsia="ru-RU"/>
        </w:rPr>
        <w:t xml:space="preserve">Заявитель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Организатор конкурса обязан вернуть задаток заявителю, отозвавшему заявку на участие в конкурсе, в течение пяти рабочих дней с даты поступления организатору конкурса уведомления об отзыве заявки на участие в конкурсе. </w:t>
      </w:r>
    </w:p>
    <w:p w:rsidR="00155EED" w:rsidRDefault="00155EED" w:rsidP="00B9386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p>
    <w:p w:rsidR="00E50147" w:rsidRPr="00B93868" w:rsidRDefault="00E50147" w:rsidP="00B9386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FD5E91">
        <w:rPr>
          <w:rFonts w:ascii="Times New Roman" w:eastAsia="Times New Roman" w:hAnsi="Times New Roman" w:cs="Times New Roman"/>
          <w:b/>
          <w:color w:val="000000"/>
          <w:sz w:val="24"/>
          <w:szCs w:val="24"/>
          <w:lang w:eastAsia="ru-RU"/>
        </w:rPr>
        <w:t>Срок, место и порядок предоставления конкурсной документации:</w:t>
      </w:r>
      <w:r w:rsidRPr="00FD5E91">
        <w:rPr>
          <w:rFonts w:ascii="Times New Roman" w:eastAsia="Times New Roman" w:hAnsi="Times New Roman" w:cs="Times New Roman"/>
          <w:color w:val="000000"/>
          <w:sz w:val="24"/>
          <w:szCs w:val="24"/>
          <w:lang w:eastAsia="ru-RU"/>
        </w:rPr>
        <w:t xml:space="preserve"> со дня опубликования в официальном печатном издании, размещения на официальном сайте сообщения о проведении конкурса   организатор торгов </w:t>
      </w:r>
      <w:proofErr w:type="gramStart"/>
      <w:r w:rsidRPr="00FD5E91">
        <w:rPr>
          <w:rFonts w:ascii="Times New Roman" w:eastAsia="Times New Roman" w:hAnsi="Times New Roman" w:cs="Times New Roman"/>
          <w:color w:val="000000"/>
          <w:sz w:val="24"/>
          <w:szCs w:val="24"/>
          <w:lang w:eastAsia="ru-RU"/>
        </w:rPr>
        <w:t>или  конкурсная</w:t>
      </w:r>
      <w:proofErr w:type="gramEnd"/>
      <w:r w:rsidRPr="00FD5E91">
        <w:rPr>
          <w:rFonts w:ascii="Times New Roman" w:eastAsia="Times New Roman" w:hAnsi="Times New Roman" w:cs="Times New Roman"/>
          <w:color w:val="000000"/>
          <w:sz w:val="24"/>
          <w:szCs w:val="24"/>
          <w:lang w:eastAsia="ru-RU"/>
        </w:rPr>
        <w:t xml:space="preserve"> комиссия   предоставляет  заявителям на основании их заявлений, поданных в письменной форме, конкурсную документацию. Конкурсная документация предоставляется по месту </w:t>
      </w:r>
      <w:r w:rsidRPr="00E50147">
        <w:rPr>
          <w:rFonts w:ascii="Times New Roman" w:eastAsia="Times New Roman" w:hAnsi="Times New Roman" w:cs="Times New Roman"/>
          <w:sz w:val="24"/>
          <w:szCs w:val="24"/>
          <w:lang w:eastAsia="ru-RU"/>
        </w:rPr>
        <w:t xml:space="preserve">нахождения конкурсной комиссии </w:t>
      </w:r>
      <w:r w:rsidRPr="00E50147">
        <w:rPr>
          <w:rFonts w:ascii="Times New Roman" w:eastAsia="Times New Roman" w:hAnsi="Times New Roman" w:cs="Times New Roman"/>
          <w:spacing w:val="2"/>
          <w:sz w:val="24"/>
          <w:szCs w:val="24"/>
          <w:lang w:eastAsia="ru-RU"/>
        </w:rPr>
        <w:t xml:space="preserve">без взимания платы </w:t>
      </w:r>
      <w:r w:rsidRPr="00E50147">
        <w:rPr>
          <w:rFonts w:ascii="Times New Roman" w:eastAsia="Times New Roman" w:hAnsi="Times New Roman" w:cs="Times New Roman"/>
          <w:sz w:val="24"/>
          <w:szCs w:val="24"/>
          <w:lang w:eastAsia="ru-RU"/>
        </w:rPr>
        <w:t xml:space="preserve">по адресу: Республика Дагестан, </w:t>
      </w:r>
      <w:r w:rsidRPr="00FD5E91">
        <w:rPr>
          <w:rFonts w:ascii="Times New Roman" w:eastAsia="Times New Roman" w:hAnsi="Times New Roman" w:cs="Times New Roman"/>
          <w:color w:val="000000"/>
          <w:sz w:val="24"/>
          <w:szCs w:val="24"/>
          <w:lang w:eastAsia="ru-RU"/>
        </w:rPr>
        <w:t xml:space="preserve">гор. Каспийск, ул. Орджоникидзе, 12, I-этаж, </w:t>
      </w:r>
      <w:proofErr w:type="spellStart"/>
      <w:r w:rsidRPr="00FD5E91">
        <w:rPr>
          <w:rFonts w:ascii="Times New Roman" w:eastAsia="Times New Roman" w:hAnsi="Times New Roman" w:cs="Times New Roman"/>
          <w:color w:val="000000"/>
          <w:sz w:val="24"/>
          <w:szCs w:val="24"/>
          <w:lang w:eastAsia="ru-RU"/>
        </w:rPr>
        <w:t>каб</w:t>
      </w:r>
      <w:proofErr w:type="spellEnd"/>
      <w:r w:rsidRPr="00FD5E91">
        <w:rPr>
          <w:rFonts w:ascii="Times New Roman" w:eastAsia="Times New Roman" w:hAnsi="Times New Roman" w:cs="Times New Roman"/>
          <w:color w:val="000000"/>
          <w:sz w:val="24"/>
          <w:szCs w:val="24"/>
          <w:lang w:eastAsia="ru-RU"/>
        </w:rPr>
        <w:t>. № 3, д</w:t>
      </w:r>
      <w:r>
        <w:rPr>
          <w:rFonts w:ascii="Times New Roman" w:eastAsia="Times New Roman" w:hAnsi="Times New Roman" w:cs="Times New Roman"/>
          <w:color w:val="000000"/>
          <w:sz w:val="24"/>
          <w:szCs w:val="24"/>
          <w:lang w:eastAsia="ru-RU"/>
        </w:rPr>
        <w:t>о окончания срока подачи заявок.</w:t>
      </w:r>
      <w:r w:rsidRPr="00FD5E91">
        <w:rPr>
          <w:rFonts w:ascii="Times New Roman" w:eastAsia="Times New Roman" w:hAnsi="Times New Roman" w:cs="Times New Roman"/>
          <w:color w:val="000000"/>
          <w:sz w:val="24"/>
          <w:szCs w:val="24"/>
          <w:lang w:eastAsia="ru-RU"/>
        </w:rPr>
        <w:t xml:space="preserve"> </w:t>
      </w:r>
      <w:r w:rsidRPr="00B93868">
        <w:rPr>
          <w:rFonts w:ascii="Times New Roman" w:eastAsia="Times New Roman" w:hAnsi="Times New Roman" w:cs="Times New Roman"/>
          <w:color w:val="2D2D2D"/>
          <w:spacing w:val="2"/>
          <w:sz w:val="24"/>
          <w:szCs w:val="24"/>
          <w:lang w:eastAsia="ru-RU"/>
        </w:rPr>
        <w:br/>
      </w:r>
    </w:p>
    <w:p w:rsidR="00E50147" w:rsidRPr="00D25A49" w:rsidRDefault="00E50147" w:rsidP="00E50147">
      <w:pPr>
        <w:shd w:val="clear" w:color="auto" w:fill="FFFFFF"/>
        <w:tabs>
          <w:tab w:val="left" w:pos="1276"/>
        </w:tabs>
        <w:spacing w:after="0" w:line="240" w:lineRule="auto"/>
        <w:jc w:val="both"/>
        <w:rPr>
          <w:rFonts w:ascii="Times New Roman" w:eastAsia="Times New Roman" w:hAnsi="Times New Roman" w:cs="Times New Roman"/>
          <w:b/>
          <w:sz w:val="24"/>
          <w:szCs w:val="24"/>
          <w:lang w:eastAsia="ru-RU"/>
        </w:rPr>
      </w:pPr>
      <w:r w:rsidRPr="00D25A49">
        <w:rPr>
          <w:rFonts w:ascii="Times New Roman" w:eastAsia="Times New Roman" w:hAnsi="Times New Roman" w:cs="Times New Roman"/>
          <w:b/>
          <w:spacing w:val="2"/>
          <w:sz w:val="24"/>
          <w:szCs w:val="24"/>
          <w:lang w:eastAsia="ru-RU"/>
        </w:rPr>
        <w:t>Разъяснение положений конкурсной документации и внесение в нее изменений</w:t>
      </w:r>
      <w:r>
        <w:rPr>
          <w:rFonts w:ascii="Times New Roman" w:eastAsia="Times New Roman" w:hAnsi="Times New Roman" w:cs="Times New Roman"/>
          <w:b/>
          <w:spacing w:val="2"/>
          <w:sz w:val="24"/>
          <w:szCs w:val="24"/>
          <w:lang w:eastAsia="ru-RU"/>
        </w:rPr>
        <w:t>:</w:t>
      </w:r>
    </w:p>
    <w:p w:rsidR="00B93868" w:rsidRPr="00E50147" w:rsidRDefault="00E50147"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FC4467">
        <w:rPr>
          <w:rFonts w:ascii="Times New Roman" w:eastAsia="Times New Roman" w:hAnsi="Times New Roman" w:cs="Times New Roman"/>
          <w:spacing w:val="2"/>
          <w:sz w:val="24"/>
          <w:szCs w:val="24"/>
          <w:lang w:eastAsia="ru-RU"/>
        </w:rPr>
        <w:t xml:space="preserve">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w:t>
      </w:r>
      <w:r w:rsidRPr="00FC4467">
        <w:rPr>
          <w:rFonts w:ascii="Times New Roman" w:eastAsia="Times New Roman" w:hAnsi="Times New Roman" w:cs="Times New Roman"/>
          <w:spacing w:val="2"/>
          <w:sz w:val="24"/>
          <w:szCs w:val="24"/>
          <w:lang w:eastAsia="ru-RU"/>
        </w:rPr>
        <w:lastRenderedPageBreak/>
        <w:t>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размещаются организатором конкурса. При этом срок подачи заявок на участие в конкурсе продлевается таким образом, чтобы с даты размещения на официальном сайте торгов внесенных изменений в конкурсную документацию до даты окончания срока подачи заявок на участие в конкурсе он составлял не менее двадцати дней.</w:t>
      </w:r>
    </w:p>
    <w:p w:rsidR="00B93868" w:rsidRPr="00E50147" w:rsidRDefault="00B93868" w:rsidP="00B93868">
      <w:pPr>
        <w:shd w:val="clear" w:color="auto" w:fill="FFFFFF"/>
        <w:tabs>
          <w:tab w:val="left" w:pos="1276"/>
        </w:tabs>
        <w:spacing w:after="0" w:line="240" w:lineRule="auto"/>
        <w:jc w:val="both"/>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Любое заинтересованное лицо вправе направить в письменной форме, в том числе в форме электронного документа, организатору конкурса запрос о разъяснении положений конкурсной документации. В течение двух рабочих дней с даты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нему не позднее чем за три рабочих дня до даты окончания срока подачи заявок на участие в конкурсе.</w:t>
      </w:r>
    </w:p>
    <w:p w:rsidR="00B93868" w:rsidRPr="00B93868" w:rsidRDefault="00B93868" w:rsidP="00B93868">
      <w:pPr>
        <w:shd w:val="clear" w:color="auto" w:fill="FFFFFF"/>
        <w:tabs>
          <w:tab w:val="left" w:pos="1276"/>
        </w:tabs>
        <w:spacing w:after="0" w:line="240" w:lineRule="auto"/>
        <w:jc w:val="both"/>
        <w:rPr>
          <w:rFonts w:ascii="Times New Roman" w:eastAsia="Times New Roman" w:hAnsi="Times New Roman" w:cs="Times New Roman"/>
          <w:color w:val="2D2D2D"/>
          <w:spacing w:val="2"/>
          <w:sz w:val="24"/>
          <w:szCs w:val="24"/>
          <w:lang w:eastAsia="ru-RU"/>
        </w:rPr>
      </w:pPr>
    </w:p>
    <w:p w:rsidR="00B93868" w:rsidRPr="00E50147" w:rsidRDefault="00B93868" w:rsidP="00B93868">
      <w:pPr>
        <w:shd w:val="clear" w:color="auto" w:fill="FFFFFF"/>
        <w:spacing w:after="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
          <w:sz w:val="24"/>
          <w:szCs w:val="24"/>
          <w:lang w:eastAsia="ru-RU"/>
        </w:rPr>
        <w:t xml:space="preserve">Место, </w:t>
      </w:r>
      <w:r w:rsidR="00A5494D">
        <w:rPr>
          <w:rFonts w:ascii="Times New Roman" w:eastAsia="Times New Roman" w:hAnsi="Times New Roman" w:cs="Times New Roman"/>
          <w:b/>
          <w:sz w:val="24"/>
          <w:szCs w:val="24"/>
          <w:lang w:eastAsia="ru-RU"/>
        </w:rPr>
        <w:t xml:space="preserve">порядок </w:t>
      </w:r>
      <w:r w:rsidRPr="00B93868">
        <w:rPr>
          <w:rFonts w:ascii="Times New Roman" w:eastAsia="Times New Roman" w:hAnsi="Times New Roman" w:cs="Times New Roman"/>
          <w:b/>
          <w:sz w:val="24"/>
          <w:szCs w:val="24"/>
          <w:lang w:eastAsia="ru-RU"/>
        </w:rPr>
        <w:t>дата и время вскрытия конвертов с заявками на участие в конкурсе:</w:t>
      </w:r>
      <w:r w:rsidRPr="00B93868">
        <w:rPr>
          <w:rFonts w:ascii="Times New Roman" w:eastAsia="Times New Roman" w:hAnsi="Times New Roman" w:cs="Times New Roman"/>
          <w:sz w:val="24"/>
          <w:szCs w:val="24"/>
          <w:lang w:eastAsia="ru-RU"/>
        </w:rPr>
        <w:t xml:space="preserve"> </w:t>
      </w:r>
      <w:r w:rsidRPr="00E50147">
        <w:rPr>
          <w:rFonts w:ascii="Times New Roman" w:eastAsia="Times New Roman" w:hAnsi="Times New Roman" w:cs="Times New Roman"/>
          <w:sz w:val="24"/>
          <w:szCs w:val="24"/>
          <w:lang w:eastAsia="ru-RU"/>
        </w:rPr>
        <w:t xml:space="preserve">16 сентября 2015 г. в 11:00 по адресу: 368300, Республика Дагестан, гор. Каспийск,                              ул. Орджоникидзе, 12, I-этаж, </w:t>
      </w:r>
      <w:proofErr w:type="spellStart"/>
      <w:r w:rsidRPr="00E50147">
        <w:rPr>
          <w:rFonts w:ascii="Times New Roman" w:eastAsia="Times New Roman" w:hAnsi="Times New Roman" w:cs="Times New Roman"/>
          <w:sz w:val="24"/>
          <w:szCs w:val="24"/>
          <w:lang w:eastAsia="ru-RU"/>
        </w:rPr>
        <w:t>каб</w:t>
      </w:r>
      <w:proofErr w:type="spellEnd"/>
      <w:r w:rsidRPr="00E50147">
        <w:rPr>
          <w:rFonts w:ascii="Times New Roman" w:eastAsia="Times New Roman" w:hAnsi="Times New Roman" w:cs="Times New Roman"/>
          <w:sz w:val="24"/>
          <w:szCs w:val="24"/>
          <w:lang w:eastAsia="ru-RU"/>
        </w:rPr>
        <w:t>. № 3.</w:t>
      </w:r>
    </w:p>
    <w:p w:rsidR="00037653" w:rsidRPr="00E50147" w:rsidRDefault="00037653" w:rsidP="0003765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 xml:space="preserve"> В день вскрытия конвертов с заявками на участие в конкурсе непосредственно перед вскрытием конвертов с заявками на участие в </w:t>
      </w:r>
      <w:proofErr w:type="gramStart"/>
      <w:r w:rsidRPr="00E50147">
        <w:rPr>
          <w:rFonts w:ascii="Times New Roman" w:eastAsia="Times New Roman" w:hAnsi="Times New Roman" w:cs="Times New Roman"/>
          <w:spacing w:val="2"/>
          <w:sz w:val="24"/>
          <w:szCs w:val="24"/>
          <w:lang w:eastAsia="ru-RU"/>
        </w:rPr>
        <w:t xml:space="preserve">конкурсе,   </w:t>
      </w:r>
      <w:proofErr w:type="gramEnd"/>
      <w:r w:rsidRPr="00E50147">
        <w:rPr>
          <w:rFonts w:ascii="Times New Roman" w:eastAsia="Times New Roman" w:hAnsi="Times New Roman" w:cs="Times New Roman"/>
          <w:spacing w:val="2"/>
          <w:sz w:val="24"/>
          <w:szCs w:val="24"/>
          <w:lang w:eastAsia="ru-RU"/>
        </w:rPr>
        <w:t>конкурсная комиссия   объявляет лицам, присутствующим при вскрытии конвертов с заявками на участие в конкурсе,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w:t>
      </w:r>
    </w:p>
    <w:p w:rsidR="00037653" w:rsidRPr="00E50147" w:rsidRDefault="00037653" w:rsidP="0003765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 xml:space="preserve">        Конкурсной комиссией осуществляется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rsidR="00037653" w:rsidRPr="00E50147" w:rsidRDefault="00037653" w:rsidP="00405989">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 xml:space="preserve">         Заявители или их представители вправе присутствовать при вскрытии конвертов с заявками на участие в конкурсе.</w:t>
      </w:r>
    </w:p>
    <w:p w:rsidR="00405989" w:rsidRPr="003B193E" w:rsidRDefault="00037653" w:rsidP="0026381E">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3B193E">
        <w:rPr>
          <w:rFonts w:ascii="Times New Roman" w:eastAsia="Times New Roman" w:hAnsi="Times New Roman" w:cs="Times New Roman"/>
          <w:spacing w:val="2"/>
          <w:sz w:val="24"/>
          <w:szCs w:val="24"/>
          <w:lang w:eastAsia="ru-RU"/>
        </w:rPr>
        <w:t xml:space="preserve">          По </w:t>
      </w:r>
      <w:proofErr w:type="gramStart"/>
      <w:r w:rsidRPr="003B193E">
        <w:rPr>
          <w:rFonts w:ascii="Times New Roman" w:eastAsia="Times New Roman" w:hAnsi="Times New Roman" w:cs="Times New Roman"/>
          <w:spacing w:val="2"/>
          <w:sz w:val="24"/>
          <w:szCs w:val="24"/>
          <w:lang w:eastAsia="ru-RU"/>
        </w:rPr>
        <w:t>результатам  вскрытия</w:t>
      </w:r>
      <w:proofErr w:type="gramEnd"/>
      <w:r w:rsidRPr="003B193E">
        <w:rPr>
          <w:rFonts w:ascii="Times New Roman" w:eastAsia="Times New Roman" w:hAnsi="Times New Roman" w:cs="Times New Roman"/>
          <w:spacing w:val="2"/>
          <w:sz w:val="24"/>
          <w:szCs w:val="24"/>
          <w:lang w:eastAsia="ru-RU"/>
        </w:rPr>
        <w:t xml:space="preserve"> конвертов с заявками на участие в конкурсе составляется протокол вскрытия конвертов с заявками на участие в конкурсе</w:t>
      </w:r>
      <w:r w:rsidR="00405989" w:rsidRPr="003B193E">
        <w:rPr>
          <w:rFonts w:ascii="Times New Roman" w:eastAsia="Times New Roman" w:hAnsi="Times New Roman" w:cs="Times New Roman"/>
          <w:spacing w:val="2"/>
          <w:sz w:val="24"/>
          <w:szCs w:val="24"/>
          <w:lang w:eastAsia="ru-RU"/>
        </w:rPr>
        <w:t>.</w:t>
      </w:r>
    </w:p>
    <w:p w:rsidR="00405989" w:rsidRPr="003B193E" w:rsidRDefault="00405989" w:rsidP="0026381E">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3B193E">
        <w:rPr>
          <w:rFonts w:ascii="Times New Roman" w:eastAsia="Times New Roman" w:hAnsi="Times New Roman" w:cs="Times New Roman"/>
          <w:spacing w:val="2"/>
          <w:sz w:val="24"/>
          <w:szCs w:val="24"/>
          <w:lang w:eastAsia="ru-RU"/>
        </w:rPr>
        <w:t xml:space="preserve">         </w:t>
      </w:r>
      <w:r w:rsidR="00037653" w:rsidRPr="003B193E">
        <w:rPr>
          <w:rFonts w:ascii="Times New Roman" w:eastAsia="Times New Roman" w:hAnsi="Times New Roman" w:cs="Times New Roman"/>
          <w:spacing w:val="2"/>
          <w:sz w:val="24"/>
          <w:szCs w:val="24"/>
          <w:lang w:eastAsia="ru-RU"/>
        </w:rPr>
        <w:t xml:space="preserve">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несостоявшимся.</w:t>
      </w:r>
    </w:p>
    <w:p w:rsidR="003B193E" w:rsidRDefault="00D03253" w:rsidP="00D03253">
      <w:pPr>
        <w:shd w:val="clear" w:color="auto" w:fill="FFFFFF"/>
        <w:spacing w:after="0" w:line="240" w:lineRule="auto"/>
        <w:jc w:val="both"/>
        <w:rPr>
          <w:rFonts w:ascii="Times New Roman" w:eastAsia="Times New Roman" w:hAnsi="Times New Roman" w:cs="Times New Roman"/>
          <w:b/>
          <w:spacing w:val="2"/>
          <w:sz w:val="24"/>
          <w:szCs w:val="24"/>
          <w:lang w:eastAsia="ru-RU"/>
        </w:rPr>
      </w:pPr>
      <w:r>
        <w:rPr>
          <w:rFonts w:ascii="Times New Roman" w:eastAsia="Times New Roman" w:hAnsi="Times New Roman" w:cs="Times New Roman"/>
          <w:spacing w:val="2"/>
          <w:sz w:val="24"/>
          <w:szCs w:val="24"/>
          <w:lang w:eastAsia="ru-RU"/>
        </w:rPr>
        <w:t xml:space="preserve">   </w:t>
      </w:r>
      <w:r w:rsidR="00405989" w:rsidRPr="003B193E">
        <w:rPr>
          <w:rFonts w:ascii="Times New Roman" w:eastAsia="Times New Roman" w:hAnsi="Times New Roman" w:cs="Times New Roman"/>
          <w:spacing w:val="2"/>
          <w:sz w:val="24"/>
          <w:szCs w:val="24"/>
          <w:lang w:eastAsia="ru-RU"/>
        </w:rPr>
        <w:t xml:space="preserve">  </w:t>
      </w:r>
      <w:r w:rsidR="00037653" w:rsidRPr="003B193E">
        <w:rPr>
          <w:rFonts w:ascii="Times New Roman" w:eastAsia="Times New Roman" w:hAnsi="Times New Roman" w:cs="Times New Roman"/>
          <w:spacing w:val="2"/>
          <w:sz w:val="24"/>
          <w:szCs w:val="24"/>
          <w:lang w:eastAsia="ru-RU"/>
        </w:rPr>
        <w:t xml:space="preserve"> </w:t>
      </w:r>
      <w:r w:rsidR="00405989" w:rsidRPr="003B193E">
        <w:rPr>
          <w:rFonts w:ascii="Times New Roman" w:eastAsia="Times New Roman" w:hAnsi="Times New Roman" w:cs="Times New Roman"/>
          <w:spacing w:val="2"/>
          <w:sz w:val="24"/>
          <w:szCs w:val="24"/>
          <w:lang w:eastAsia="ru-RU"/>
        </w:rPr>
        <w:t xml:space="preserve">При вскрытии конвертов с заявками на участие в конкурсе  </w:t>
      </w:r>
      <w:r w:rsidR="00037653" w:rsidRPr="003B193E">
        <w:rPr>
          <w:rFonts w:ascii="Times New Roman" w:eastAsia="Times New Roman" w:hAnsi="Times New Roman" w:cs="Times New Roman"/>
          <w:spacing w:val="2"/>
          <w:sz w:val="24"/>
          <w:szCs w:val="24"/>
          <w:lang w:eastAsia="ru-RU"/>
        </w:rPr>
        <w:t xml:space="preserve"> осуществля</w:t>
      </w:r>
      <w:r w:rsidR="00405989" w:rsidRPr="003B193E">
        <w:rPr>
          <w:rFonts w:ascii="Times New Roman" w:eastAsia="Times New Roman" w:hAnsi="Times New Roman" w:cs="Times New Roman"/>
          <w:spacing w:val="2"/>
          <w:sz w:val="24"/>
          <w:szCs w:val="24"/>
          <w:lang w:eastAsia="ru-RU"/>
        </w:rPr>
        <w:t>е</w:t>
      </w:r>
      <w:r w:rsidR="00037653" w:rsidRPr="003B193E">
        <w:rPr>
          <w:rFonts w:ascii="Times New Roman" w:eastAsia="Times New Roman" w:hAnsi="Times New Roman" w:cs="Times New Roman"/>
          <w:spacing w:val="2"/>
          <w:sz w:val="24"/>
          <w:szCs w:val="24"/>
          <w:lang w:eastAsia="ru-RU"/>
        </w:rPr>
        <w:t>т</w:t>
      </w:r>
      <w:r w:rsidR="00405989" w:rsidRPr="003B193E">
        <w:rPr>
          <w:rFonts w:ascii="Times New Roman" w:eastAsia="Times New Roman" w:hAnsi="Times New Roman" w:cs="Times New Roman"/>
          <w:spacing w:val="2"/>
          <w:sz w:val="24"/>
          <w:szCs w:val="24"/>
          <w:lang w:eastAsia="ru-RU"/>
        </w:rPr>
        <w:t>ся</w:t>
      </w:r>
      <w:r w:rsidR="00037653" w:rsidRPr="003B193E">
        <w:rPr>
          <w:rFonts w:ascii="Times New Roman" w:eastAsia="Times New Roman" w:hAnsi="Times New Roman" w:cs="Times New Roman"/>
          <w:spacing w:val="2"/>
          <w:sz w:val="24"/>
          <w:szCs w:val="24"/>
          <w:lang w:eastAsia="ru-RU"/>
        </w:rPr>
        <w:t xml:space="preserve"> </w:t>
      </w:r>
      <w:r w:rsidR="00405989" w:rsidRPr="003B193E">
        <w:rPr>
          <w:rFonts w:ascii="Times New Roman" w:eastAsia="Times New Roman" w:hAnsi="Times New Roman" w:cs="Times New Roman"/>
          <w:spacing w:val="2"/>
          <w:sz w:val="24"/>
          <w:szCs w:val="24"/>
          <w:lang w:eastAsia="ru-RU"/>
        </w:rPr>
        <w:t xml:space="preserve">       </w:t>
      </w:r>
      <w:r w:rsidR="00037653" w:rsidRPr="003B193E">
        <w:rPr>
          <w:rFonts w:ascii="Times New Roman" w:eastAsia="Times New Roman" w:hAnsi="Times New Roman" w:cs="Times New Roman"/>
          <w:spacing w:val="2"/>
          <w:sz w:val="24"/>
          <w:szCs w:val="24"/>
          <w:lang w:eastAsia="ru-RU"/>
        </w:rPr>
        <w:t xml:space="preserve">аудиозапись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 осуществлять аудио- и/или видеозапись вскрытия конвертов с заявками на участие в </w:t>
      </w:r>
      <w:r w:rsidR="00037653" w:rsidRPr="00405989">
        <w:rPr>
          <w:rFonts w:ascii="Times New Roman" w:eastAsia="Times New Roman" w:hAnsi="Times New Roman" w:cs="Times New Roman"/>
          <w:color w:val="2D2D2D"/>
          <w:spacing w:val="2"/>
          <w:sz w:val="24"/>
          <w:szCs w:val="24"/>
          <w:lang w:eastAsia="ru-RU"/>
        </w:rPr>
        <w:t>конкурсе.</w:t>
      </w:r>
      <w:r w:rsidR="003B193E" w:rsidRPr="003B193E">
        <w:rPr>
          <w:rFonts w:ascii="Times New Roman" w:eastAsia="Times New Roman" w:hAnsi="Times New Roman" w:cs="Times New Roman"/>
          <w:b/>
          <w:spacing w:val="2"/>
          <w:sz w:val="24"/>
          <w:szCs w:val="24"/>
          <w:lang w:eastAsia="ru-RU"/>
        </w:rPr>
        <w:t xml:space="preserve"> </w:t>
      </w:r>
    </w:p>
    <w:p w:rsidR="0026381E" w:rsidRPr="0026381E" w:rsidRDefault="0026381E" w:rsidP="0026381E">
      <w:pPr>
        <w:shd w:val="clear" w:color="auto" w:fill="FFFFFF"/>
        <w:spacing w:after="0" w:line="315" w:lineRule="atLeast"/>
        <w:ind w:firstLine="708"/>
        <w:jc w:val="both"/>
        <w:textAlignment w:val="baseline"/>
        <w:rPr>
          <w:rFonts w:ascii="Times New Roman" w:eastAsia="Times New Roman" w:hAnsi="Times New Roman" w:cs="Times New Roman"/>
          <w:spacing w:val="2"/>
          <w:sz w:val="24"/>
          <w:szCs w:val="24"/>
          <w:lang w:eastAsia="ru-RU"/>
        </w:rPr>
      </w:pPr>
      <w:r w:rsidRPr="0026381E">
        <w:rPr>
          <w:rFonts w:ascii="Times New Roman" w:eastAsia="Times New Roman" w:hAnsi="Times New Roman" w:cs="Times New Roman"/>
          <w:spacing w:val="2"/>
          <w:sz w:val="24"/>
          <w:szCs w:val="24"/>
          <w:lang w:eastAsia="ru-RU"/>
        </w:rPr>
        <w:t xml:space="preserve">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 заявителя), и в тот же день такие конверты и такие заявки возвращаются заявителям. В этом случае, организатор конкурса обязан вернуть задаток </w:t>
      </w:r>
      <w:r w:rsidRPr="0026381E">
        <w:rPr>
          <w:rFonts w:ascii="Times New Roman" w:eastAsia="Times New Roman" w:hAnsi="Times New Roman" w:cs="Times New Roman"/>
          <w:spacing w:val="2"/>
          <w:sz w:val="24"/>
          <w:szCs w:val="24"/>
          <w:lang w:eastAsia="ru-RU"/>
        </w:rPr>
        <w:lastRenderedPageBreak/>
        <w:t>указанным заявителям в течение пяти рабочих дней с даты подписания протокола вскрытия конвертов с заявками на участие в конкурсе.</w:t>
      </w:r>
    </w:p>
    <w:p w:rsidR="0026381E" w:rsidRDefault="0026381E" w:rsidP="0026381E">
      <w:pPr>
        <w:shd w:val="clear" w:color="auto" w:fill="FFFFFF"/>
        <w:spacing w:after="0" w:line="240" w:lineRule="auto"/>
        <w:ind w:firstLine="708"/>
        <w:jc w:val="both"/>
        <w:rPr>
          <w:rFonts w:ascii="Times New Roman" w:eastAsia="Times New Roman" w:hAnsi="Times New Roman" w:cs="Times New Roman"/>
          <w:b/>
          <w:spacing w:val="2"/>
          <w:sz w:val="24"/>
          <w:szCs w:val="24"/>
          <w:lang w:eastAsia="ru-RU"/>
        </w:rPr>
      </w:pPr>
    </w:p>
    <w:p w:rsidR="003B193E" w:rsidRPr="00E50147" w:rsidRDefault="003B193E" w:rsidP="003B193E">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
          <w:spacing w:val="2"/>
          <w:sz w:val="24"/>
          <w:szCs w:val="24"/>
          <w:lang w:eastAsia="ru-RU"/>
        </w:rPr>
        <w:t>Дата ,</w:t>
      </w:r>
      <w:proofErr w:type="gramEnd"/>
      <w:r>
        <w:rPr>
          <w:rFonts w:ascii="Times New Roman" w:eastAsia="Times New Roman" w:hAnsi="Times New Roman" w:cs="Times New Roman"/>
          <w:b/>
          <w:spacing w:val="2"/>
          <w:sz w:val="24"/>
          <w:szCs w:val="24"/>
          <w:lang w:eastAsia="ru-RU"/>
        </w:rPr>
        <w:t xml:space="preserve"> место и п</w:t>
      </w:r>
      <w:r w:rsidRPr="003B193E">
        <w:rPr>
          <w:rFonts w:ascii="Times New Roman" w:eastAsia="Times New Roman" w:hAnsi="Times New Roman" w:cs="Times New Roman"/>
          <w:b/>
          <w:spacing w:val="2"/>
          <w:sz w:val="24"/>
          <w:szCs w:val="24"/>
          <w:lang w:eastAsia="ru-RU"/>
        </w:rPr>
        <w:t>орядок рассмотрения заявок на участие в конкурсе:</w:t>
      </w:r>
      <w:r w:rsidRPr="003B193E">
        <w:rPr>
          <w:rFonts w:ascii="Times New Roman" w:eastAsia="Times New Roman" w:hAnsi="Times New Roman" w:cs="Times New Roman"/>
          <w:sz w:val="24"/>
          <w:szCs w:val="24"/>
          <w:lang w:eastAsia="ru-RU"/>
        </w:rPr>
        <w:t xml:space="preserve"> </w:t>
      </w:r>
      <w:r w:rsidRPr="00E50147">
        <w:rPr>
          <w:rFonts w:ascii="Times New Roman" w:eastAsia="Times New Roman" w:hAnsi="Times New Roman" w:cs="Times New Roman"/>
          <w:sz w:val="24"/>
          <w:szCs w:val="24"/>
          <w:lang w:eastAsia="ru-RU"/>
        </w:rPr>
        <w:t>16 сентября 2015 г. в 1</w:t>
      </w:r>
      <w:r>
        <w:rPr>
          <w:rFonts w:ascii="Times New Roman" w:eastAsia="Times New Roman" w:hAnsi="Times New Roman" w:cs="Times New Roman"/>
          <w:sz w:val="24"/>
          <w:szCs w:val="24"/>
          <w:lang w:eastAsia="ru-RU"/>
        </w:rPr>
        <w:t>4</w:t>
      </w:r>
      <w:r w:rsidRPr="00E50147">
        <w:rPr>
          <w:rFonts w:ascii="Times New Roman" w:eastAsia="Times New Roman" w:hAnsi="Times New Roman" w:cs="Times New Roman"/>
          <w:sz w:val="24"/>
          <w:szCs w:val="24"/>
          <w:lang w:eastAsia="ru-RU"/>
        </w:rPr>
        <w:t xml:space="preserve">:00 по адресу: 368300, Республика Дагестан, гор. </w:t>
      </w:r>
      <w:proofErr w:type="gramStart"/>
      <w:r w:rsidRPr="00E50147">
        <w:rPr>
          <w:rFonts w:ascii="Times New Roman" w:eastAsia="Times New Roman" w:hAnsi="Times New Roman" w:cs="Times New Roman"/>
          <w:sz w:val="24"/>
          <w:szCs w:val="24"/>
          <w:lang w:eastAsia="ru-RU"/>
        </w:rPr>
        <w:t>Каспийск,  ул.</w:t>
      </w:r>
      <w:proofErr w:type="gramEnd"/>
      <w:r w:rsidRPr="00E50147">
        <w:rPr>
          <w:rFonts w:ascii="Times New Roman" w:eastAsia="Times New Roman" w:hAnsi="Times New Roman" w:cs="Times New Roman"/>
          <w:sz w:val="24"/>
          <w:szCs w:val="24"/>
          <w:lang w:eastAsia="ru-RU"/>
        </w:rPr>
        <w:t xml:space="preserve"> Орджоникидзе, 12, </w:t>
      </w:r>
      <w:r>
        <w:rPr>
          <w:rFonts w:ascii="Times New Roman" w:eastAsia="Times New Roman" w:hAnsi="Times New Roman" w:cs="Times New Roman"/>
          <w:sz w:val="24"/>
          <w:szCs w:val="24"/>
          <w:lang w:eastAsia="ru-RU"/>
        </w:rPr>
        <w:t xml:space="preserve">    </w:t>
      </w:r>
      <w:r w:rsidRPr="00E50147">
        <w:rPr>
          <w:rFonts w:ascii="Times New Roman" w:eastAsia="Times New Roman" w:hAnsi="Times New Roman" w:cs="Times New Roman"/>
          <w:sz w:val="24"/>
          <w:szCs w:val="24"/>
          <w:lang w:eastAsia="ru-RU"/>
        </w:rPr>
        <w:t xml:space="preserve">I-этаж, </w:t>
      </w:r>
      <w:proofErr w:type="spellStart"/>
      <w:r w:rsidRPr="00E50147">
        <w:rPr>
          <w:rFonts w:ascii="Times New Roman" w:eastAsia="Times New Roman" w:hAnsi="Times New Roman" w:cs="Times New Roman"/>
          <w:sz w:val="24"/>
          <w:szCs w:val="24"/>
          <w:lang w:eastAsia="ru-RU"/>
        </w:rPr>
        <w:t>каб</w:t>
      </w:r>
      <w:proofErr w:type="spellEnd"/>
      <w:r w:rsidRPr="00E50147">
        <w:rPr>
          <w:rFonts w:ascii="Times New Roman" w:eastAsia="Times New Roman" w:hAnsi="Times New Roman" w:cs="Times New Roman"/>
          <w:sz w:val="24"/>
          <w:szCs w:val="24"/>
          <w:lang w:eastAsia="ru-RU"/>
        </w:rPr>
        <w:t>. № 3.</w:t>
      </w:r>
    </w:p>
    <w:p w:rsidR="003B193E" w:rsidRPr="003B193E" w:rsidRDefault="003B193E" w:rsidP="003B193E">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3B193E">
        <w:rPr>
          <w:rFonts w:ascii="Times New Roman" w:eastAsia="Times New Roman" w:hAnsi="Times New Roman" w:cs="Times New Roman"/>
          <w:spacing w:val="2"/>
          <w:sz w:val="24"/>
          <w:szCs w:val="24"/>
          <w:lang w:eastAsia="ru-RU"/>
        </w:rPr>
        <w:t xml:space="preserve">Конкурсная комиссия рассматривает заявки на участие в конкурсе на предмет соответствия требованиям, установленным </w:t>
      </w:r>
      <w:r>
        <w:rPr>
          <w:rFonts w:ascii="Times New Roman" w:eastAsia="Times New Roman" w:hAnsi="Times New Roman" w:cs="Times New Roman"/>
          <w:spacing w:val="2"/>
          <w:sz w:val="24"/>
          <w:szCs w:val="24"/>
          <w:lang w:eastAsia="ru-RU"/>
        </w:rPr>
        <w:t xml:space="preserve"> </w:t>
      </w:r>
      <w:r w:rsidRPr="003B193E">
        <w:rPr>
          <w:rFonts w:ascii="Times New Roman" w:eastAsia="Times New Roman" w:hAnsi="Times New Roman" w:cs="Times New Roman"/>
          <w:spacing w:val="2"/>
          <w:sz w:val="24"/>
          <w:szCs w:val="24"/>
          <w:lang w:eastAsia="ru-RU"/>
        </w:rPr>
        <w:t xml:space="preserve"> конкурсной документацией, и соответствия заявителей установленным требованиям</w:t>
      </w:r>
      <w:r>
        <w:rPr>
          <w:rFonts w:ascii="Times New Roman" w:eastAsia="Times New Roman" w:hAnsi="Times New Roman" w:cs="Times New Roman"/>
          <w:spacing w:val="2"/>
          <w:sz w:val="24"/>
          <w:szCs w:val="24"/>
          <w:lang w:eastAsia="ru-RU"/>
        </w:rPr>
        <w:t xml:space="preserve">.    </w:t>
      </w:r>
      <w:r w:rsidRPr="003B193E">
        <w:rPr>
          <w:rFonts w:ascii="Times New Roman" w:eastAsia="Times New Roman" w:hAnsi="Times New Roman" w:cs="Times New Roman"/>
          <w:spacing w:val="2"/>
          <w:sz w:val="24"/>
          <w:szCs w:val="24"/>
          <w:lang w:eastAsia="ru-RU"/>
        </w:rPr>
        <w:t> </w:t>
      </w:r>
      <w:r>
        <w:rPr>
          <w:rFonts w:ascii="Times New Roman" w:eastAsia="Times New Roman" w:hAnsi="Times New Roman" w:cs="Times New Roman"/>
          <w:spacing w:val="2"/>
          <w:sz w:val="24"/>
          <w:szCs w:val="24"/>
          <w:lang w:eastAsia="ru-RU"/>
        </w:rPr>
        <w:t xml:space="preserve"> </w:t>
      </w:r>
      <w:r w:rsidRPr="003B193E">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pacing w:val="2"/>
          <w:sz w:val="24"/>
          <w:szCs w:val="24"/>
          <w:lang w:eastAsia="ru-RU"/>
        </w:rPr>
        <w:t xml:space="preserve"> </w:t>
      </w:r>
    </w:p>
    <w:p w:rsidR="003B193E" w:rsidRDefault="003B193E" w:rsidP="003B193E">
      <w:pPr>
        <w:shd w:val="clear" w:color="auto" w:fill="FFFFFF"/>
        <w:spacing w:after="0" w:line="315" w:lineRule="atLeast"/>
        <w:ind w:firstLine="708"/>
        <w:jc w:val="both"/>
        <w:textAlignment w:val="baseline"/>
        <w:rPr>
          <w:rFonts w:ascii="Times New Roman" w:eastAsia="Times New Roman" w:hAnsi="Times New Roman" w:cs="Times New Roman"/>
          <w:spacing w:val="2"/>
          <w:sz w:val="24"/>
          <w:szCs w:val="24"/>
          <w:lang w:eastAsia="ru-RU"/>
        </w:rPr>
      </w:pPr>
      <w:r w:rsidRPr="003B193E">
        <w:rPr>
          <w:rFonts w:ascii="Times New Roman" w:eastAsia="Times New Roman" w:hAnsi="Times New Roman" w:cs="Times New Roman"/>
          <w:spacing w:val="2"/>
          <w:sz w:val="24"/>
          <w:szCs w:val="24"/>
          <w:lang w:eastAsia="ru-RU"/>
        </w:rPr>
        <w:t xml:space="preserve">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w:t>
      </w:r>
      <w:r>
        <w:rPr>
          <w:rFonts w:ascii="Times New Roman" w:eastAsia="Times New Roman" w:hAnsi="Times New Roman" w:cs="Times New Roman"/>
          <w:spacing w:val="2"/>
          <w:sz w:val="24"/>
          <w:szCs w:val="24"/>
          <w:lang w:eastAsia="ru-RU"/>
        </w:rPr>
        <w:t xml:space="preserve">    </w:t>
      </w:r>
    </w:p>
    <w:p w:rsidR="0026381E" w:rsidRDefault="003B193E" w:rsidP="003B193E">
      <w:pPr>
        <w:shd w:val="clear" w:color="auto" w:fill="FFFFFF"/>
        <w:spacing w:after="0" w:line="315" w:lineRule="atLeast"/>
        <w:ind w:firstLine="708"/>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По итогам </w:t>
      </w:r>
      <w:r w:rsidRPr="003B193E">
        <w:rPr>
          <w:rFonts w:ascii="Times New Roman" w:eastAsia="Times New Roman" w:hAnsi="Times New Roman" w:cs="Times New Roman"/>
          <w:spacing w:val="2"/>
          <w:sz w:val="24"/>
          <w:szCs w:val="24"/>
          <w:lang w:eastAsia="ru-RU"/>
        </w:rPr>
        <w:t>рассмотрения заявок на участие в конкурсе</w:t>
      </w:r>
      <w:r>
        <w:rPr>
          <w:rFonts w:ascii="Times New Roman" w:eastAsia="Times New Roman" w:hAnsi="Times New Roman" w:cs="Times New Roman"/>
          <w:spacing w:val="2"/>
          <w:sz w:val="24"/>
          <w:szCs w:val="24"/>
          <w:lang w:eastAsia="ru-RU"/>
        </w:rPr>
        <w:t xml:space="preserve"> </w:t>
      </w:r>
      <w:proofErr w:type="gramStart"/>
      <w:r>
        <w:rPr>
          <w:rFonts w:ascii="Times New Roman" w:eastAsia="Times New Roman" w:hAnsi="Times New Roman" w:cs="Times New Roman"/>
          <w:spacing w:val="2"/>
          <w:sz w:val="24"/>
          <w:szCs w:val="24"/>
          <w:lang w:eastAsia="ru-RU"/>
        </w:rPr>
        <w:t xml:space="preserve">составляется </w:t>
      </w:r>
      <w:r w:rsidRPr="003B193E">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pacing w:val="2"/>
          <w:sz w:val="24"/>
          <w:szCs w:val="24"/>
          <w:lang w:eastAsia="ru-RU"/>
        </w:rPr>
        <w:t>п</w:t>
      </w:r>
      <w:r w:rsidRPr="003B193E">
        <w:rPr>
          <w:rFonts w:ascii="Times New Roman" w:eastAsia="Times New Roman" w:hAnsi="Times New Roman" w:cs="Times New Roman"/>
          <w:spacing w:val="2"/>
          <w:sz w:val="24"/>
          <w:szCs w:val="24"/>
          <w:lang w:eastAsia="ru-RU"/>
        </w:rPr>
        <w:t>ротокол</w:t>
      </w:r>
      <w:proofErr w:type="gramEnd"/>
      <w:r>
        <w:rPr>
          <w:rFonts w:ascii="Times New Roman" w:eastAsia="Times New Roman" w:hAnsi="Times New Roman" w:cs="Times New Roman"/>
          <w:spacing w:val="2"/>
          <w:sz w:val="24"/>
          <w:szCs w:val="24"/>
          <w:lang w:eastAsia="ru-RU"/>
        </w:rPr>
        <w:t xml:space="preserve"> </w:t>
      </w:r>
      <w:r w:rsidRPr="003B193E">
        <w:rPr>
          <w:rFonts w:ascii="Times New Roman" w:eastAsia="Times New Roman" w:hAnsi="Times New Roman" w:cs="Times New Roman"/>
          <w:spacing w:val="2"/>
          <w:sz w:val="24"/>
          <w:szCs w:val="24"/>
          <w:lang w:eastAsia="ru-RU"/>
        </w:rPr>
        <w:t xml:space="preserve">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 </w:t>
      </w:r>
      <w:r>
        <w:rPr>
          <w:rFonts w:ascii="Times New Roman" w:eastAsia="Times New Roman" w:hAnsi="Times New Roman" w:cs="Times New Roman"/>
          <w:spacing w:val="2"/>
          <w:sz w:val="24"/>
          <w:szCs w:val="24"/>
          <w:lang w:eastAsia="ru-RU"/>
        </w:rPr>
        <w:t xml:space="preserve"> </w:t>
      </w:r>
      <w:r w:rsidRPr="003B193E">
        <w:rPr>
          <w:rFonts w:ascii="Times New Roman" w:eastAsia="Times New Roman" w:hAnsi="Times New Roman" w:cs="Times New Roman"/>
          <w:spacing w:val="2"/>
          <w:sz w:val="24"/>
          <w:szCs w:val="24"/>
          <w:lang w:eastAsia="ru-RU"/>
        </w:rPr>
        <w:t xml:space="preserve"> протокола.</w:t>
      </w:r>
    </w:p>
    <w:p w:rsidR="0026381E" w:rsidRPr="003E0606" w:rsidRDefault="0026381E" w:rsidP="003B193E">
      <w:pPr>
        <w:shd w:val="clear" w:color="auto" w:fill="FFFFFF"/>
        <w:spacing w:after="0" w:line="315" w:lineRule="atLeast"/>
        <w:ind w:firstLine="708"/>
        <w:jc w:val="both"/>
        <w:textAlignment w:val="baseline"/>
        <w:rPr>
          <w:rFonts w:ascii="Times New Roman" w:eastAsia="Times New Roman" w:hAnsi="Times New Roman" w:cs="Times New Roman"/>
          <w:spacing w:val="2"/>
          <w:sz w:val="24"/>
          <w:szCs w:val="24"/>
          <w:lang w:eastAsia="ru-RU"/>
        </w:rPr>
      </w:pPr>
      <w:r w:rsidRPr="0026381E">
        <w:rPr>
          <w:rFonts w:ascii="Times New Roman" w:eastAsia="Times New Roman" w:hAnsi="Times New Roman" w:cs="Times New Roman"/>
          <w:spacing w:val="2"/>
          <w:sz w:val="24"/>
          <w:szCs w:val="24"/>
          <w:lang w:eastAsia="ru-RU"/>
        </w:rPr>
        <w:t xml:space="preserve">Организатор конкурса </w:t>
      </w:r>
      <w:r w:rsidR="003E0606">
        <w:rPr>
          <w:rFonts w:ascii="Times New Roman" w:eastAsia="Times New Roman" w:hAnsi="Times New Roman" w:cs="Times New Roman"/>
          <w:spacing w:val="2"/>
          <w:sz w:val="24"/>
          <w:szCs w:val="24"/>
          <w:lang w:eastAsia="ru-RU"/>
        </w:rPr>
        <w:t>возвращает</w:t>
      </w:r>
      <w:r w:rsidRPr="0026381E">
        <w:rPr>
          <w:rFonts w:ascii="Times New Roman" w:eastAsia="Times New Roman" w:hAnsi="Times New Roman" w:cs="Times New Roman"/>
          <w:spacing w:val="2"/>
          <w:sz w:val="24"/>
          <w:szCs w:val="24"/>
          <w:lang w:eastAsia="ru-RU"/>
        </w:rPr>
        <w:t xml:space="preserve"> задаток заявителю, не допущенному к участию в конкурсе, в течение пяти рабочих дней с даты подписания протокола </w:t>
      </w:r>
      <w:r w:rsidRPr="003E0606">
        <w:rPr>
          <w:rFonts w:ascii="Times New Roman" w:eastAsia="Times New Roman" w:hAnsi="Times New Roman" w:cs="Times New Roman"/>
          <w:spacing w:val="2"/>
          <w:sz w:val="24"/>
          <w:szCs w:val="24"/>
          <w:lang w:eastAsia="ru-RU"/>
        </w:rPr>
        <w:t>рассмотрения заявок.</w:t>
      </w:r>
    </w:p>
    <w:p w:rsidR="003E0606" w:rsidRPr="003E0606" w:rsidRDefault="003E0606" w:rsidP="003E0606">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3E0606">
        <w:rPr>
          <w:rFonts w:ascii="Times New Roman" w:eastAsia="Times New Roman" w:hAnsi="Times New Roman" w:cs="Times New Roman"/>
          <w:spacing w:val="2"/>
          <w:sz w:val="24"/>
          <w:szCs w:val="24"/>
          <w:lang w:eastAsia="ru-RU"/>
        </w:rPr>
        <w:t xml:space="preserve">            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При этом организатор </w:t>
      </w:r>
      <w:proofErr w:type="gramStart"/>
      <w:r w:rsidRPr="003E0606">
        <w:rPr>
          <w:rFonts w:ascii="Times New Roman" w:eastAsia="Times New Roman" w:hAnsi="Times New Roman" w:cs="Times New Roman"/>
          <w:spacing w:val="2"/>
          <w:sz w:val="24"/>
          <w:szCs w:val="24"/>
          <w:lang w:eastAsia="ru-RU"/>
        </w:rPr>
        <w:t xml:space="preserve">конкурса,   </w:t>
      </w:r>
      <w:proofErr w:type="gramEnd"/>
      <w:r w:rsidRPr="003E0606">
        <w:rPr>
          <w:rFonts w:ascii="Times New Roman" w:eastAsia="Times New Roman" w:hAnsi="Times New Roman" w:cs="Times New Roman"/>
          <w:spacing w:val="2"/>
          <w:sz w:val="24"/>
          <w:szCs w:val="24"/>
          <w:lang w:eastAsia="ru-RU"/>
        </w:rPr>
        <w:t>возвращает задаток заявителям, подавшим заявки на участие в конкурсе, в течение пяти рабочих дней с даты признания конкурса несостоявшимся, за исключением заявителя, признанного участником конкурса.</w:t>
      </w:r>
    </w:p>
    <w:p w:rsidR="003B193E" w:rsidRPr="0026381E" w:rsidRDefault="003B193E" w:rsidP="003B193E">
      <w:pPr>
        <w:shd w:val="clear" w:color="auto" w:fill="FFFFFF"/>
        <w:spacing w:after="0" w:line="315" w:lineRule="atLeast"/>
        <w:ind w:firstLine="708"/>
        <w:jc w:val="both"/>
        <w:textAlignment w:val="baseline"/>
        <w:rPr>
          <w:rFonts w:ascii="Times New Roman" w:eastAsia="Times New Roman" w:hAnsi="Times New Roman" w:cs="Times New Roman"/>
          <w:b/>
          <w:bCs/>
          <w:sz w:val="24"/>
          <w:szCs w:val="24"/>
          <w:lang w:eastAsia="ru-RU"/>
        </w:rPr>
      </w:pPr>
    </w:p>
    <w:p w:rsidR="00A93A69" w:rsidRPr="00FD5E91" w:rsidRDefault="00A93A69" w:rsidP="003B193E">
      <w:pPr>
        <w:shd w:val="clear" w:color="auto" w:fill="FFFFFF"/>
        <w:spacing w:after="0" w:line="315" w:lineRule="atLeast"/>
        <w:jc w:val="both"/>
        <w:textAlignment w:val="baseline"/>
        <w:rPr>
          <w:rFonts w:ascii="Times New Roman" w:eastAsia="Times New Roman" w:hAnsi="Times New Roman" w:cs="Times New Roman"/>
          <w:b/>
          <w:bCs/>
          <w:sz w:val="24"/>
          <w:szCs w:val="24"/>
          <w:lang w:eastAsia="ru-RU"/>
        </w:rPr>
      </w:pPr>
      <w:r w:rsidRPr="00FD5E91">
        <w:rPr>
          <w:rFonts w:ascii="Times New Roman" w:eastAsia="Times New Roman" w:hAnsi="Times New Roman" w:cs="Times New Roman"/>
          <w:b/>
          <w:bCs/>
          <w:sz w:val="24"/>
          <w:szCs w:val="24"/>
          <w:lang w:eastAsia="ru-RU"/>
        </w:rPr>
        <w:t>Критериями</w:t>
      </w:r>
      <w:r>
        <w:rPr>
          <w:rFonts w:ascii="Times New Roman" w:eastAsia="Times New Roman" w:hAnsi="Times New Roman" w:cs="Times New Roman"/>
          <w:b/>
          <w:bCs/>
          <w:sz w:val="24"/>
          <w:szCs w:val="24"/>
          <w:lang w:eastAsia="ru-RU"/>
        </w:rPr>
        <w:t xml:space="preserve"> и параметрами </w:t>
      </w:r>
      <w:r w:rsidRPr="00FD5E91">
        <w:rPr>
          <w:rFonts w:ascii="Times New Roman" w:eastAsia="Times New Roman" w:hAnsi="Times New Roman" w:cs="Times New Roman"/>
          <w:b/>
          <w:bCs/>
          <w:sz w:val="24"/>
          <w:szCs w:val="24"/>
          <w:lang w:eastAsia="ru-RU"/>
        </w:rPr>
        <w:t>оценки заявок по настоящему конкурсу являются:</w:t>
      </w:r>
    </w:p>
    <w:p w:rsidR="00A93A69" w:rsidRPr="00FD5E91" w:rsidRDefault="00A93A69" w:rsidP="00A93A69">
      <w:pPr>
        <w:shd w:val="clear" w:color="auto" w:fill="FFFFFF"/>
        <w:spacing w:after="0" w:line="240" w:lineRule="auto"/>
        <w:ind w:firstLine="708"/>
        <w:jc w:val="both"/>
        <w:rPr>
          <w:rFonts w:ascii="Times New Roman" w:eastAsia="Times New Roman" w:hAnsi="Times New Roman" w:cs="Times New Roman"/>
          <w:sz w:val="24"/>
          <w:szCs w:val="24"/>
          <w:lang w:eastAsia="ru-RU"/>
        </w:rPr>
      </w:pPr>
    </w:p>
    <w:tbl>
      <w:tblPr>
        <w:tblW w:w="9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4140"/>
        <w:gridCol w:w="1430"/>
        <w:gridCol w:w="1574"/>
        <w:gridCol w:w="1636"/>
      </w:tblGrid>
      <w:tr w:rsidR="00A93A69" w:rsidRPr="00FD5E91" w:rsidTr="000115BA">
        <w:trPr>
          <w:trHeight w:val="1152"/>
          <w:jc w:val="center"/>
        </w:trPr>
        <w:tc>
          <w:tcPr>
            <w:tcW w:w="640" w:type="dxa"/>
            <w:tcMar>
              <w:top w:w="0" w:type="dxa"/>
              <w:left w:w="108" w:type="dxa"/>
              <w:bottom w:w="0" w:type="dxa"/>
              <w:right w:w="108" w:type="dxa"/>
            </w:tcMar>
            <w:vAlign w:val="center"/>
            <w:hideMark/>
          </w:tcPr>
          <w:p w:rsidR="00A93A69" w:rsidRPr="009A444A" w:rsidRDefault="00A93A69" w:rsidP="000115BA">
            <w:pPr>
              <w:spacing w:after="0" w:line="240" w:lineRule="auto"/>
              <w:contextualSpacing/>
              <w:jc w:val="center"/>
              <w:rPr>
                <w:rFonts w:ascii="Times New Roman" w:eastAsia="Times New Roman" w:hAnsi="Times New Roman" w:cs="Times New Roman"/>
                <w:b/>
                <w:sz w:val="20"/>
                <w:szCs w:val="20"/>
                <w:lang w:eastAsia="ru-RU"/>
              </w:rPr>
            </w:pPr>
            <w:r w:rsidRPr="009A444A">
              <w:rPr>
                <w:rFonts w:ascii="Times New Roman CYR" w:eastAsia="Times New Roman" w:hAnsi="Times New Roman CYR" w:cs="Times New Roman CYR"/>
                <w:b/>
                <w:bCs/>
                <w:color w:val="515756"/>
                <w:sz w:val="20"/>
                <w:szCs w:val="20"/>
                <w:lang w:eastAsia="ru-RU"/>
              </w:rPr>
              <w:t> </w:t>
            </w:r>
            <w:r w:rsidRPr="009A444A">
              <w:rPr>
                <w:rFonts w:ascii="Times New Roman" w:eastAsia="Times New Roman" w:hAnsi="Times New Roman" w:cs="Times New Roman"/>
                <w:b/>
                <w:sz w:val="20"/>
                <w:szCs w:val="20"/>
                <w:lang w:eastAsia="ru-RU"/>
              </w:rPr>
              <w:t>№ п/п</w:t>
            </w:r>
          </w:p>
        </w:tc>
        <w:tc>
          <w:tcPr>
            <w:tcW w:w="4140" w:type="dxa"/>
            <w:tcMar>
              <w:top w:w="0" w:type="dxa"/>
              <w:left w:w="108" w:type="dxa"/>
              <w:bottom w:w="0" w:type="dxa"/>
              <w:right w:w="108" w:type="dxa"/>
            </w:tcMar>
            <w:vAlign w:val="center"/>
            <w:hideMark/>
          </w:tcPr>
          <w:p w:rsidR="00A93A69" w:rsidRPr="009A444A" w:rsidRDefault="00A93A69" w:rsidP="000115BA">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Критерий</w:t>
            </w:r>
          </w:p>
        </w:tc>
        <w:tc>
          <w:tcPr>
            <w:tcW w:w="1430" w:type="dxa"/>
            <w:tcMar>
              <w:top w:w="0" w:type="dxa"/>
              <w:left w:w="108" w:type="dxa"/>
              <w:bottom w:w="0" w:type="dxa"/>
              <w:right w:w="108" w:type="dxa"/>
            </w:tcMar>
            <w:vAlign w:val="center"/>
            <w:hideMark/>
          </w:tcPr>
          <w:p w:rsidR="00A93A69" w:rsidRPr="009A444A" w:rsidRDefault="00A93A69" w:rsidP="000115BA">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Начальное значение</w:t>
            </w:r>
          </w:p>
          <w:p w:rsidR="00A93A69" w:rsidRPr="009A444A" w:rsidRDefault="00A93A69" w:rsidP="000115BA">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 </w:t>
            </w:r>
          </w:p>
        </w:tc>
        <w:tc>
          <w:tcPr>
            <w:tcW w:w="1574" w:type="dxa"/>
            <w:tcMar>
              <w:top w:w="0" w:type="dxa"/>
              <w:left w:w="108" w:type="dxa"/>
              <w:bottom w:w="0" w:type="dxa"/>
              <w:right w:w="108" w:type="dxa"/>
            </w:tcMar>
            <w:vAlign w:val="center"/>
            <w:hideMark/>
          </w:tcPr>
          <w:p w:rsidR="00A93A69" w:rsidRPr="009A444A" w:rsidRDefault="00A93A69" w:rsidP="000115BA">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Увеличение/</w:t>
            </w:r>
          </w:p>
          <w:p w:rsidR="00A93A69" w:rsidRPr="009A444A" w:rsidRDefault="00A93A69" w:rsidP="000115BA">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уменьшение начального значения </w:t>
            </w:r>
          </w:p>
        </w:tc>
        <w:tc>
          <w:tcPr>
            <w:tcW w:w="1636" w:type="dxa"/>
            <w:tcMar>
              <w:top w:w="0" w:type="dxa"/>
              <w:left w:w="108" w:type="dxa"/>
              <w:bottom w:w="0" w:type="dxa"/>
              <w:right w:w="108" w:type="dxa"/>
            </w:tcMar>
            <w:vAlign w:val="center"/>
            <w:hideMark/>
          </w:tcPr>
          <w:p w:rsidR="00A93A69" w:rsidRPr="009A444A" w:rsidRDefault="00A93A69" w:rsidP="000115BA">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Коэффициент значимости критерия</w:t>
            </w:r>
          </w:p>
        </w:tc>
      </w:tr>
      <w:tr w:rsidR="00A93A69" w:rsidRPr="00FD5E91" w:rsidTr="000115BA">
        <w:trPr>
          <w:trHeight w:val="756"/>
          <w:jc w:val="center"/>
        </w:trPr>
        <w:tc>
          <w:tcPr>
            <w:tcW w:w="640" w:type="dxa"/>
            <w:tcMar>
              <w:top w:w="0" w:type="dxa"/>
              <w:left w:w="108" w:type="dxa"/>
              <w:bottom w:w="0" w:type="dxa"/>
              <w:right w:w="108" w:type="dxa"/>
            </w:tcMar>
            <w:hideMark/>
          </w:tcPr>
          <w:p w:rsidR="00A93A69" w:rsidRPr="00FD5E91" w:rsidRDefault="00A93A69" w:rsidP="000115BA">
            <w:pPr>
              <w:spacing w:before="150" w:after="150" w:line="240" w:lineRule="auto"/>
              <w:jc w:val="both"/>
              <w:rPr>
                <w:rFonts w:ascii="Times New Roman" w:eastAsia="Times New Roman" w:hAnsi="Times New Roman" w:cs="Times New Roman"/>
                <w:b/>
                <w:sz w:val="24"/>
                <w:szCs w:val="24"/>
                <w:lang w:eastAsia="ru-RU"/>
              </w:rPr>
            </w:pPr>
            <w:r w:rsidRPr="00FD5E91">
              <w:rPr>
                <w:rFonts w:ascii="Times New Roman" w:eastAsia="Times New Roman" w:hAnsi="Times New Roman" w:cs="Times New Roman"/>
                <w:b/>
                <w:sz w:val="24"/>
                <w:szCs w:val="24"/>
                <w:lang w:eastAsia="ru-RU"/>
              </w:rPr>
              <w:t>1</w:t>
            </w:r>
          </w:p>
        </w:tc>
        <w:tc>
          <w:tcPr>
            <w:tcW w:w="4140" w:type="dxa"/>
            <w:tcMar>
              <w:top w:w="0" w:type="dxa"/>
              <w:left w:w="108" w:type="dxa"/>
              <w:bottom w:w="0" w:type="dxa"/>
              <w:right w:w="108" w:type="dxa"/>
            </w:tcMar>
            <w:hideMark/>
          </w:tcPr>
          <w:p w:rsidR="00A93A69" w:rsidRPr="00FD5E91" w:rsidRDefault="00A93A69" w:rsidP="000115BA">
            <w:pPr>
              <w:spacing w:before="150" w:after="150" w:line="240" w:lineRule="auto"/>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 xml:space="preserve">Размер арендной платы в год без учета НДС  </w:t>
            </w:r>
          </w:p>
        </w:tc>
        <w:tc>
          <w:tcPr>
            <w:tcW w:w="1430" w:type="dxa"/>
            <w:tcMar>
              <w:top w:w="0" w:type="dxa"/>
              <w:left w:w="108" w:type="dxa"/>
              <w:bottom w:w="0" w:type="dxa"/>
              <w:right w:w="108" w:type="dxa"/>
            </w:tcMar>
            <w:vAlign w:val="center"/>
            <w:hideMark/>
          </w:tcPr>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hAnsi="Times New Roman" w:cs="Times New Roman"/>
                <w:sz w:val="24"/>
                <w:szCs w:val="24"/>
              </w:rPr>
              <w:t xml:space="preserve">1 590 292  </w:t>
            </w:r>
          </w:p>
        </w:tc>
        <w:tc>
          <w:tcPr>
            <w:tcW w:w="1574" w:type="dxa"/>
            <w:tcMar>
              <w:top w:w="0" w:type="dxa"/>
              <w:left w:w="108" w:type="dxa"/>
              <w:bottom w:w="0" w:type="dxa"/>
              <w:right w:w="108" w:type="dxa"/>
            </w:tcMar>
            <w:vAlign w:val="center"/>
            <w:hideMark/>
          </w:tcPr>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увеличение</w:t>
            </w:r>
          </w:p>
        </w:tc>
        <w:tc>
          <w:tcPr>
            <w:tcW w:w="1636" w:type="dxa"/>
            <w:tcMar>
              <w:top w:w="0" w:type="dxa"/>
              <w:left w:w="108" w:type="dxa"/>
              <w:bottom w:w="0" w:type="dxa"/>
              <w:right w:w="108" w:type="dxa"/>
            </w:tcMar>
            <w:vAlign w:val="center"/>
            <w:hideMark/>
          </w:tcPr>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0,5</w:t>
            </w:r>
          </w:p>
        </w:tc>
      </w:tr>
      <w:tr w:rsidR="00A93A69" w:rsidRPr="00FD5E91" w:rsidTr="000115BA">
        <w:trPr>
          <w:trHeight w:val="1414"/>
          <w:jc w:val="center"/>
        </w:trPr>
        <w:tc>
          <w:tcPr>
            <w:tcW w:w="640" w:type="dxa"/>
            <w:tcMar>
              <w:top w:w="0" w:type="dxa"/>
              <w:left w:w="108" w:type="dxa"/>
              <w:bottom w:w="0" w:type="dxa"/>
              <w:right w:w="108" w:type="dxa"/>
            </w:tcMar>
          </w:tcPr>
          <w:p w:rsidR="00A93A69" w:rsidRPr="00FD5E91" w:rsidRDefault="00A93A69" w:rsidP="000115BA">
            <w:pPr>
              <w:spacing w:before="150" w:after="150" w:line="240" w:lineRule="auto"/>
              <w:jc w:val="both"/>
              <w:rPr>
                <w:rFonts w:ascii="Times New Roman" w:eastAsia="Times New Roman" w:hAnsi="Times New Roman" w:cs="Times New Roman"/>
                <w:b/>
                <w:sz w:val="24"/>
                <w:szCs w:val="24"/>
                <w:lang w:eastAsia="ru-RU"/>
              </w:rPr>
            </w:pPr>
            <w:r w:rsidRPr="00FD5E91">
              <w:rPr>
                <w:rFonts w:ascii="Times New Roman" w:eastAsia="Times New Roman" w:hAnsi="Times New Roman" w:cs="Times New Roman"/>
                <w:b/>
                <w:sz w:val="24"/>
                <w:szCs w:val="24"/>
                <w:lang w:eastAsia="ru-RU"/>
              </w:rPr>
              <w:t>2.</w:t>
            </w:r>
          </w:p>
        </w:tc>
        <w:tc>
          <w:tcPr>
            <w:tcW w:w="4140" w:type="dxa"/>
            <w:tcMar>
              <w:top w:w="0" w:type="dxa"/>
              <w:left w:w="108" w:type="dxa"/>
              <w:bottom w:w="0" w:type="dxa"/>
              <w:right w:w="108" w:type="dxa"/>
            </w:tcMar>
          </w:tcPr>
          <w:p w:rsidR="00A93A69" w:rsidRPr="00FD5E91" w:rsidRDefault="00A93A69" w:rsidP="000115BA">
            <w:pPr>
              <w:spacing w:before="150" w:after="150" w:line="240" w:lineRule="auto"/>
              <w:jc w:val="both"/>
              <w:rPr>
                <w:rFonts w:ascii="Times New Roman" w:eastAsia="Times New Roman" w:hAnsi="Times New Roman" w:cs="Times New Roman"/>
                <w:color w:val="2D2D2D"/>
                <w:spacing w:val="2"/>
                <w:sz w:val="24"/>
                <w:szCs w:val="24"/>
                <w:lang w:eastAsia="ru-RU"/>
              </w:rPr>
            </w:pPr>
            <w:r w:rsidRPr="00FD5E91">
              <w:rPr>
                <w:rFonts w:ascii="Times New Roman" w:eastAsia="Times New Roman" w:hAnsi="Times New Roman" w:cs="Times New Roman"/>
                <w:color w:val="2D2D2D"/>
                <w:spacing w:val="2"/>
                <w:sz w:val="24"/>
                <w:szCs w:val="24"/>
                <w:lang w:eastAsia="ru-RU"/>
              </w:rPr>
              <w:t>Объем производства товаров (выполнения работ, оказания услуг) с использованием имущества, права на которое передаются по договору</w:t>
            </w:r>
          </w:p>
        </w:tc>
        <w:tc>
          <w:tcPr>
            <w:tcW w:w="1430" w:type="dxa"/>
            <w:tcMar>
              <w:top w:w="0" w:type="dxa"/>
              <w:left w:w="108" w:type="dxa"/>
              <w:bottom w:w="0" w:type="dxa"/>
              <w:right w:w="108" w:type="dxa"/>
            </w:tcMar>
            <w:vAlign w:val="center"/>
          </w:tcPr>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 xml:space="preserve">150 000,0 </w:t>
            </w:r>
          </w:p>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тыс. руб.</w:t>
            </w:r>
          </w:p>
        </w:tc>
        <w:tc>
          <w:tcPr>
            <w:tcW w:w="1574" w:type="dxa"/>
            <w:tcMar>
              <w:top w:w="0" w:type="dxa"/>
              <w:left w:w="108" w:type="dxa"/>
              <w:bottom w:w="0" w:type="dxa"/>
              <w:right w:w="108" w:type="dxa"/>
            </w:tcMar>
            <w:vAlign w:val="center"/>
          </w:tcPr>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увеличение</w:t>
            </w:r>
          </w:p>
        </w:tc>
        <w:tc>
          <w:tcPr>
            <w:tcW w:w="1636" w:type="dxa"/>
            <w:tcMar>
              <w:top w:w="0" w:type="dxa"/>
              <w:left w:w="108" w:type="dxa"/>
              <w:bottom w:w="0" w:type="dxa"/>
              <w:right w:w="108" w:type="dxa"/>
            </w:tcMar>
            <w:vAlign w:val="center"/>
          </w:tcPr>
          <w:p w:rsidR="00A93A69" w:rsidRPr="00FD5E91" w:rsidRDefault="00A93A69" w:rsidP="000115BA">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 xml:space="preserve"> 0,5</w:t>
            </w:r>
          </w:p>
        </w:tc>
      </w:tr>
    </w:tbl>
    <w:p w:rsidR="00037653" w:rsidRPr="00B93868" w:rsidRDefault="00A93A69" w:rsidP="00A93A6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b/>
          <w:color w:val="000000"/>
          <w:sz w:val="24"/>
          <w:szCs w:val="24"/>
          <w:lang w:eastAsia="ru-RU"/>
        </w:rPr>
        <w:t xml:space="preserve"> </w:t>
      </w:r>
    </w:p>
    <w:p w:rsidR="00B93868" w:rsidRPr="00B93868" w:rsidRDefault="00B9386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B93868">
        <w:rPr>
          <w:rFonts w:ascii="Times New Roman" w:eastAsia="Times New Roman" w:hAnsi="Times New Roman" w:cs="Times New Roman"/>
          <w:b/>
          <w:sz w:val="24"/>
          <w:szCs w:val="24"/>
          <w:lang w:eastAsia="ru-RU"/>
        </w:rPr>
        <w:t xml:space="preserve">Дата и место </w:t>
      </w:r>
      <w:r w:rsidR="00A93A69" w:rsidRPr="00A93A69">
        <w:rPr>
          <w:rFonts w:ascii="Times New Roman" w:eastAsia="Times New Roman" w:hAnsi="Times New Roman" w:cs="Times New Roman"/>
          <w:b/>
          <w:color w:val="2D2D2D"/>
          <w:spacing w:val="2"/>
          <w:sz w:val="24"/>
          <w:szCs w:val="24"/>
          <w:lang w:eastAsia="ru-RU"/>
        </w:rPr>
        <w:t>порядок</w:t>
      </w:r>
      <w:r w:rsidR="00A93A69" w:rsidRPr="00A93A69">
        <w:rPr>
          <w:rFonts w:ascii="Times New Roman" w:eastAsia="Times New Roman" w:hAnsi="Times New Roman" w:cs="Times New Roman"/>
          <w:b/>
          <w:spacing w:val="2"/>
          <w:sz w:val="24"/>
          <w:szCs w:val="24"/>
          <w:lang w:eastAsia="ru-RU"/>
        </w:rPr>
        <w:t xml:space="preserve"> </w:t>
      </w:r>
      <w:r w:rsidRPr="00B93868">
        <w:rPr>
          <w:rFonts w:ascii="Times New Roman" w:eastAsia="Times New Roman" w:hAnsi="Times New Roman" w:cs="Times New Roman"/>
          <w:b/>
          <w:spacing w:val="2"/>
          <w:sz w:val="24"/>
          <w:szCs w:val="24"/>
          <w:lang w:eastAsia="ru-RU"/>
        </w:rPr>
        <w:t xml:space="preserve">оценки и сопоставления заявок на участие: </w:t>
      </w:r>
      <w:r w:rsidRPr="00B93868">
        <w:rPr>
          <w:rFonts w:ascii="Times New Roman" w:eastAsia="Times New Roman" w:hAnsi="Times New Roman" w:cs="Times New Roman"/>
          <w:spacing w:val="2"/>
          <w:sz w:val="24"/>
          <w:szCs w:val="24"/>
          <w:lang w:eastAsia="ru-RU"/>
        </w:rPr>
        <w:t>Конкурсная комиссия осуществляет оценку и сопоставление заявок на участие в конкурсе, поданных заявителями, пр</w:t>
      </w:r>
      <w:r w:rsidR="00A93A69">
        <w:rPr>
          <w:rFonts w:ascii="Times New Roman" w:eastAsia="Times New Roman" w:hAnsi="Times New Roman" w:cs="Times New Roman"/>
          <w:spacing w:val="2"/>
          <w:sz w:val="24"/>
          <w:szCs w:val="24"/>
          <w:lang w:eastAsia="ru-RU"/>
        </w:rPr>
        <w:t xml:space="preserve">изнанными участниками конкурса </w:t>
      </w:r>
      <w:r w:rsidRPr="00B93868">
        <w:rPr>
          <w:rFonts w:ascii="Times New Roman" w:eastAsia="Times New Roman" w:hAnsi="Times New Roman" w:cs="Times New Roman"/>
          <w:sz w:val="24"/>
          <w:szCs w:val="24"/>
          <w:lang w:eastAsia="ru-RU"/>
        </w:rPr>
        <w:t xml:space="preserve">22 сентября 2015 г. в 14:00 по адресу: 368300, Республика </w:t>
      </w:r>
      <w:proofErr w:type="gramStart"/>
      <w:r w:rsidRPr="00B93868">
        <w:rPr>
          <w:rFonts w:ascii="Times New Roman" w:eastAsia="Times New Roman" w:hAnsi="Times New Roman" w:cs="Times New Roman"/>
          <w:sz w:val="24"/>
          <w:szCs w:val="24"/>
          <w:lang w:eastAsia="ru-RU"/>
        </w:rPr>
        <w:t>Дагестан,  гор</w:t>
      </w:r>
      <w:proofErr w:type="gramEnd"/>
      <w:r w:rsidRPr="00B93868">
        <w:rPr>
          <w:rFonts w:ascii="Times New Roman" w:eastAsia="Times New Roman" w:hAnsi="Times New Roman" w:cs="Times New Roman"/>
          <w:sz w:val="24"/>
          <w:szCs w:val="24"/>
          <w:lang w:eastAsia="ru-RU"/>
        </w:rPr>
        <w:t xml:space="preserve">. Каспийск, ул. Орджоникидзе, 12, I-этаж, </w:t>
      </w:r>
      <w:proofErr w:type="spellStart"/>
      <w:r w:rsidRPr="00B93868">
        <w:rPr>
          <w:rFonts w:ascii="Times New Roman" w:eastAsia="Times New Roman" w:hAnsi="Times New Roman" w:cs="Times New Roman"/>
          <w:sz w:val="24"/>
          <w:szCs w:val="24"/>
          <w:lang w:eastAsia="ru-RU"/>
        </w:rPr>
        <w:t>каб</w:t>
      </w:r>
      <w:proofErr w:type="spellEnd"/>
      <w:r w:rsidRPr="00B93868">
        <w:rPr>
          <w:rFonts w:ascii="Times New Roman" w:eastAsia="Times New Roman" w:hAnsi="Times New Roman" w:cs="Times New Roman"/>
          <w:sz w:val="24"/>
          <w:szCs w:val="24"/>
          <w:lang w:eastAsia="ru-RU"/>
        </w:rPr>
        <w:t>. № 3.</w:t>
      </w:r>
    </w:p>
    <w:p w:rsidR="00B93868" w:rsidRPr="00B93868" w:rsidRDefault="00A93A69" w:rsidP="00B9386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Pr>
          <w:rFonts w:ascii="Arial" w:eastAsia="Times New Roman" w:hAnsi="Arial" w:cs="Arial"/>
          <w:color w:val="2D2D2D"/>
          <w:spacing w:val="2"/>
          <w:sz w:val="21"/>
          <w:szCs w:val="21"/>
          <w:lang w:eastAsia="ru-RU"/>
        </w:rPr>
        <w:t xml:space="preserve"> </w:t>
      </w:r>
    </w:p>
    <w:p w:rsidR="00B93868" w:rsidRDefault="00B93868" w:rsidP="00B93868">
      <w:pPr>
        <w:shd w:val="clear" w:color="auto" w:fill="FFFFFF"/>
        <w:spacing w:after="0" w:line="315" w:lineRule="atLeast"/>
        <w:jc w:val="both"/>
        <w:textAlignment w:val="baseline"/>
        <w:rPr>
          <w:rFonts w:ascii="Times New Roman" w:eastAsia="Times New Roman" w:hAnsi="Times New Roman" w:cs="Times New Roman"/>
          <w:b/>
          <w:spacing w:val="2"/>
          <w:sz w:val="24"/>
          <w:szCs w:val="24"/>
          <w:lang w:eastAsia="ru-RU"/>
        </w:rPr>
      </w:pPr>
      <w:r w:rsidRPr="00E50147">
        <w:rPr>
          <w:rFonts w:ascii="Times New Roman" w:eastAsia="Times New Roman" w:hAnsi="Times New Roman" w:cs="Times New Roman"/>
          <w:b/>
          <w:spacing w:val="2"/>
          <w:sz w:val="24"/>
          <w:szCs w:val="24"/>
          <w:lang w:eastAsia="ru-RU"/>
        </w:rPr>
        <w:t>Порядок оценки и сопоставления заявок на участие в конкурсе:</w:t>
      </w:r>
    </w:p>
    <w:p w:rsidR="003E0606" w:rsidRPr="003E0606" w:rsidRDefault="003E0606"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3E0606">
        <w:rPr>
          <w:rFonts w:ascii="Times New Roman" w:eastAsia="Times New Roman" w:hAnsi="Times New Roman" w:cs="Times New Roman"/>
          <w:spacing w:val="2"/>
          <w:sz w:val="24"/>
          <w:szCs w:val="24"/>
          <w:lang w:eastAsia="ru-RU"/>
        </w:rPr>
        <w:lastRenderedPageBreak/>
        <w:t>Для определения лучших условий исполнения договора, предложенных в заявках на участие в конкурсе, оценка и сопоставление этих заявок осуществляются по цене договора и объему производства товаров (выполнения работ, оказания услуг) с использованием имущества, права на которое передаются по договору.</w:t>
      </w:r>
    </w:p>
    <w:p w:rsidR="006A6F59" w:rsidRPr="00E50147" w:rsidRDefault="006A6F59" w:rsidP="006A6F59">
      <w:pPr>
        <w:shd w:val="clear" w:color="auto" w:fill="FFFFFF"/>
        <w:spacing w:after="0" w:line="315" w:lineRule="atLeast"/>
        <w:jc w:val="both"/>
        <w:textAlignment w:val="baseline"/>
        <w:rPr>
          <w:rFonts w:ascii="Arial" w:eastAsia="Times New Roman" w:hAnsi="Arial" w:cs="Arial"/>
          <w:spacing w:val="2"/>
          <w:sz w:val="21"/>
          <w:szCs w:val="21"/>
          <w:lang w:eastAsia="ru-RU"/>
        </w:rPr>
      </w:pPr>
      <w:r w:rsidRPr="00E50147">
        <w:rPr>
          <w:rFonts w:ascii="Times New Roman" w:eastAsia="Times New Roman" w:hAnsi="Times New Roman" w:cs="Times New Roman"/>
          <w:spacing w:val="2"/>
          <w:sz w:val="24"/>
          <w:szCs w:val="24"/>
          <w:lang w:eastAsia="ru-RU"/>
        </w:rPr>
        <w:t xml:space="preserve">Оценка заявок на участие в конкурсе в соответствии с критериями </w:t>
      </w:r>
      <w:proofErr w:type="gramStart"/>
      <w:r w:rsidRPr="00E50147">
        <w:rPr>
          <w:rFonts w:ascii="Times New Roman" w:eastAsia="Times New Roman" w:hAnsi="Times New Roman" w:cs="Times New Roman"/>
          <w:spacing w:val="2"/>
          <w:sz w:val="24"/>
          <w:szCs w:val="24"/>
          <w:lang w:eastAsia="ru-RU"/>
        </w:rPr>
        <w:t xml:space="preserve">конкурса,   </w:t>
      </w:r>
      <w:proofErr w:type="gramEnd"/>
      <w:r w:rsidRPr="00E50147">
        <w:rPr>
          <w:rFonts w:ascii="Times New Roman" w:eastAsia="Times New Roman" w:hAnsi="Times New Roman" w:cs="Times New Roman"/>
          <w:spacing w:val="2"/>
          <w:sz w:val="24"/>
          <w:szCs w:val="24"/>
          <w:lang w:eastAsia="ru-RU"/>
        </w:rPr>
        <w:t>осуществляется в следующем порядке:</w:t>
      </w:r>
      <w:r w:rsidR="00D064A3" w:rsidRPr="00E50147">
        <w:rPr>
          <w:rFonts w:ascii="Times New Roman" w:eastAsia="Times New Roman" w:hAnsi="Times New Roman" w:cs="Times New Roman"/>
          <w:spacing w:val="2"/>
          <w:sz w:val="24"/>
          <w:szCs w:val="24"/>
          <w:lang w:eastAsia="ru-RU"/>
        </w:rPr>
        <w:t xml:space="preserve"> </w:t>
      </w:r>
      <w:r w:rsidRPr="00E50147">
        <w:rPr>
          <w:rFonts w:ascii="Arial" w:eastAsia="Times New Roman" w:hAnsi="Arial" w:cs="Arial"/>
          <w:spacing w:val="2"/>
          <w:sz w:val="21"/>
          <w:szCs w:val="21"/>
          <w:lang w:eastAsia="ru-RU"/>
        </w:rPr>
        <w:t xml:space="preserve"> </w:t>
      </w:r>
    </w:p>
    <w:p w:rsidR="0026027F" w:rsidRPr="00E50147" w:rsidRDefault="006A6F59" w:rsidP="0021772C">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1) в случае если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значения содержащегося в заявке на участие в конкурсе условия и наименьшего из значений содержащихся во всех заявках на участие в конкурсе условий к разности наибольшего из значений содержащихся во всех заявках на участие в конкурсе условий и наименьшего из значений содержащихся во всех заявках на участие в конкурсе условий;</w:t>
      </w:r>
      <w:r w:rsidRPr="00E50147">
        <w:rPr>
          <w:rFonts w:ascii="Times New Roman" w:eastAsia="Times New Roman" w:hAnsi="Times New Roman" w:cs="Times New Roman"/>
          <w:spacing w:val="2"/>
          <w:sz w:val="24"/>
          <w:szCs w:val="24"/>
          <w:lang w:eastAsia="ru-RU"/>
        </w:rPr>
        <w:br/>
      </w:r>
      <w:r w:rsidR="00D064A3" w:rsidRPr="00E50147">
        <w:rPr>
          <w:rFonts w:ascii="Times New Roman" w:eastAsia="Times New Roman" w:hAnsi="Times New Roman" w:cs="Times New Roman"/>
          <w:spacing w:val="2"/>
          <w:sz w:val="24"/>
          <w:szCs w:val="24"/>
          <w:lang w:eastAsia="ru-RU"/>
        </w:rPr>
        <w:t>2</w:t>
      </w:r>
      <w:r w:rsidRPr="00E50147">
        <w:rPr>
          <w:rFonts w:ascii="Times New Roman" w:eastAsia="Times New Roman" w:hAnsi="Times New Roman" w:cs="Times New Roman"/>
          <w:spacing w:val="2"/>
          <w:sz w:val="24"/>
          <w:szCs w:val="24"/>
          <w:lang w:eastAsia="ru-RU"/>
        </w:rPr>
        <w:t>) для каждой заявки на участие в конкурсе величины, рассчита</w:t>
      </w:r>
      <w:r w:rsidR="0026027F" w:rsidRPr="00E50147">
        <w:rPr>
          <w:rFonts w:ascii="Times New Roman" w:eastAsia="Times New Roman" w:hAnsi="Times New Roman" w:cs="Times New Roman"/>
          <w:spacing w:val="2"/>
          <w:sz w:val="24"/>
          <w:szCs w:val="24"/>
          <w:lang w:eastAsia="ru-RU"/>
        </w:rPr>
        <w:t>нные по всем критериям конкурса</w:t>
      </w:r>
      <w:r w:rsidRPr="00E50147">
        <w:rPr>
          <w:rFonts w:ascii="Times New Roman" w:eastAsia="Times New Roman" w:hAnsi="Times New Roman" w:cs="Times New Roman"/>
          <w:spacing w:val="2"/>
          <w:sz w:val="24"/>
          <w:szCs w:val="24"/>
          <w:lang w:eastAsia="ru-RU"/>
        </w:rPr>
        <w:t xml:space="preserve"> суммируются и определяется итоговая величина.</w:t>
      </w:r>
    </w:p>
    <w:p w:rsidR="0021772C" w:rsidRPr="00E50147" w:rsidRDefault="00B5470A" w:rsidP="0021772C">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 xml:space="preserve">  </w:t>
      </w:r>
      <w:r w:rsidR="0026027F" w:rsidRPr="00E50147">
        <w:rPr>
          <w:rFonts w:ascii="Times New Roman" w:eastAsia="Times New Roman" w:hAnsi="Times New Roman" w:cs="Times New Roman"/>
          <w:spacing w:val="2"/>
          <w:sz w:val="24"/>
          <w:szCs w:val="24"/>
          <w:lang w:eastAsia="ru-RU"/>
        </w:rPr>
        <w:t xml:space="preserve"> </w:t>
      </w:r>
      <w:r w:rsidR="0021772C" w:rsidRPr="00E50147">
        <w:rPr>
          <w:rFonts w:ascii="Times New Roman" w:eastAsia="Times New Roman" w:hAnsi="Times New Roman" w:cs="Times New Roman"/>
          <w:spacing w:val="2"/>
          <w:sz w:val="24"/>
          <w:szCs w:val="24"/>
          <w:lang w:eastAsia="ru-RU"/>
        </w:rPr>
        <w:t xml:space="preserve">  </w:t>
      </w:r>
      <w:r w:rsidR="006A6F59" w:rsidRPr="00E50147">
        <w:rPr>
          <w:rFonts w:ascii="Times New Roman" w:eastAsia="Times New Roman" w:hAnsi="Times New Roman" w:cs="Times New Roman"/>
          <w:spacing w:val="2"/>
          <w:sz w:val="24"/>
          <w:szCs w:val="24"/>
          <w:lang w:eastAsia="ru-RU"/>
        </w:rPr>
        <w:t xml:space="preserve"> </w:t>
      </w:r>
      <w:r w:rsidR="0026027F" w:rsidRPr="00E50147">
        <w:rPr>
          <w:rFonts w:ascii="Times New Roman" w:eastAsia="Times New Roman" w:hAnsi="Times New Roman" w:cs="Times New Roman"/>
          <w:spacing w:val="2"/>
          <w:sz w:val="24"/>
          <w:szCs w:val="24"/>
          <w:lang w:eastAsia="ru-RU"/>
        </w:rPr>
        <w:t>К</w:t>
      </w:r>
      <w:r w:rsidR="006A6F59" w:rsidRPr="00E50147">
        <w:rPr>
          <w:rFonts w:ascii="Times New Roman" w:eastAsia="Times New Roman" w:hAnsi="Times New Roman" w:cs="Times New Roman"/>
          <w:spacing w:val="2"/>
          <w:sz w:val="24"/>
          <w:szCs w:val="24"/>
          <w:lang w:eastAsia="ru-RU"/>
        </w:rPr>
        <w:t>ритери</w:t>
      </w:r>
      <w:r w:rsidR="0026027F" w:rsidRPr="00E50147">
        <w:rPr>
          <w:rFonts w:ascii="Times New Roman" w:eastAsia="Times New Roman" w:hAnsi="Times New Roman" w:cs="Times New Roman"/>
          <w:spacing w:val="2"/>
          <w:sz w:val="24"/>
          <w:szCs w:val="24"/>
          <w:lang w:eastAsia="ru-RU"/>
        </w:rPr>
        <w:t>и</w:t>
      </w:r>
      <w:r w:rsidR="006A6F59" w:rsidRPr="00E50147">
        <w:rPr>
          <w:rFonts w:ascii="Times New Roman" w:eastAsia="Times New Roman" w:hAnsi="Times New Roman" w:cs="Times New Roman"/>
          <w:spacing w:val="2"/>
          <w:sz w:val="24"/>
          <w:szCs w:val="24"/>
          <w:lang w:eastAsia="ru-RU"/>
        </w:rPr>
        <w:t xml:space="preserve"> конкурса содержащиеся в заявках на участие в конкурсе </w:t>
      </w:r>
      <w:r w:rsidRPr="00E50147">
        <w:rPr>
          <w:rFonts w:ascii="Times New Roman" w:eastAsia="Times New Roman" w:hAnsi="Times New Roman" w:cs="Times New Roman"/>
          <w:spacing w:val="2"/>
          <w:sz w:val="24"/>
          <w:szCs w:val="24"/>
          <w:lang w:eastAsia="ru-RU"/>
        </w:rPr>
        <w:t xml:space="preserve"> </w:t>
      </w:r>
      <w:r w:rsidR="006A6F59" w:rsidRPr="00E50147">
        <w:rPr>
          <w:rFonts w:ascii="Times New Roman" w:eastAsia="Times New Roman" w:hAnsi="Times New Roman" w:cs="Times New Roman"/>
          <w:spacing w:val="2"/>
          <w:sz w:val="24"/>
          <w:szCs w:val="24"/>
          <w:lang w:eastAsia="ru-RU"/>
        </w:rPr>
        <w:t xml:space="preserve"> оцениваются конкурсной комиссией путем сравнения результатов</w:t>
      </w:r>
      <w:r w:rsidR="0021772C" w:rsidRPr="00E50147">
        <w:rPr>
          <w:rFonts w:ascii="Times New Roman" w:eastAsia="Times New Roman" w:hAnsi="Times New Roman" w:cs="Times New Roman"/>
          <w:spacing w:val="2"/>
          <w:sz w:val="24"/>
          <w:szCs w:val="24"/>
          <w:lang w:eastAsia="ru-RU"/>
        </w:rPr>
        <w:t xml:space="preserve"> суммирования итоговой величины.</w:t>
      </w:r>
    </w:p>
    <w:p w:rsidR="001536F2" w:rsidRPr="00E50147" w:rsidRDefault="006A6F59" w:rsidP="0021772C">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 xml:space="preserve"> </w:t>
      </w:r>
      <w:r w:rsidR="00B5470A" w:rsidRPr="00E50147">
        <w:rPr>
          <w:rFonts w:ascii="Times New Roman" w:eastAsia="Times New Roman" w:hAnsi="Times New Roman" w:cs="Times New Roman"/>
          <w:spacing w:val="2"/>
          <w:sz w:val="24"/>
          <w:szCs w:val="24"/>
          <w:lang w:eastAsia="ru-RU"/>
        </w:rPr>
        <w:t xml:space="preserve"> </w:t>
      </w:r>
      <w:r w:rsidR="0021772C" w:rsidRPr="00E50147">
        <w:rPr>
          <w:rFonts w:ascii="Times New Roman" w:eastAsia="Times New Roman" w:hAnsi="Times New Roman" w:cs="Times New Roman"/>
          <w:spacing w:val="2"/>
          <w:sz w:val="24"/>
          <w:szCs w:val="24"/>
          <w:lang w:eastAsia="ru-RU"/>
        </w:rPr>
        <w:t xml:space="preserve">  </w:t>
      </w:r>
      <w:r w:rsidRPr="00E50147">
        <w:rPr>
          <w:rFonts w:ascii="Times New Roman" w:eastAsia="Times New Roman" w:hAnsi="Times New Roman" w:cs="Times New Roman"/>
          <w:spacing w:val="2"/>
          <w:sz w:val="24"/>
          <w:szCs w:val="24"/>
          <w:lang w:eastAsia="ru-RU"/>
        </w:rPr>
        <w:t xml:space="preserve">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536F2" w:rsidRDefault="001536F2"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E50147">
        <w:rPr>
          <w:rFonts w:ascii="Times New Roman" w:eastAsia="Times New Roman" w:hAnsi="Times New Roman" w:cs="Times New Roman"/>
          <w:spacing w:val="2"/>
          <w:sz w:val="24"/>
          <w:szCs w:val="24"/>
          <w:lang w:eastAsia="ru-RU"/>
        </w:rPr>
        <w:t xml:space="preserve">      </w:t>
      </w:r>
      <w:r w:rsidR="006A6F59" w:rsidRPr="00E50147">
        <w:rPr>
          <w:rFonts w:ascii="Times New Roman" w:eastAsia="Times New Roman" w:hAnsi="Times New Roman" w:cs="Times New Roman"/>
          <w:spacing w:val="2"/>
          <w:sz w:val="24"/>
          <w:szCs w:val="24"/>
          <w:lang w:eastAsia="ru-RU"/>
        </w:rPr>
        <w:t xml:space="preserve"> Победителем конкурса признается участник конкурса, который предложил лучшие условия исполнения договора и заявке на участие в конкурсе </w:t>
      </w:r>
      <w:proofErr w:type="gramStart"/>
      <w:r w:rsidR="006A6F59" w:rsidRPr="00E50147">
        <w:rPr>
          <w:rFonts w:ascii="Times New Roman" w:eastAsia="Times New Roman" w:hAnsi="Times New Roman" w:cs="Times New Roman"/>
          <w:spacing w:val="2"/>
          <w:sz w:val="24"/>
          <w:szCs w:val="24"/>
          <w:lang w:eastAsia="ru-RU"/>
        </w:rPr>
        <w:t>которого</w:t>
      </w:r>
      <w:r w:rsidR="003E0606">
        <w:rPr>
          <w:rFonts w:ascii="Times New Roman" w:eastAsia="Times New Roman" w:hAnsi="Times New Roman" w:cs="Times New Roman"/>
          <w:spacing w:val="2"/>
          <w:sz w:val="24"/>
          <w:szCs w:val="24"/>
          <w:lang w:eastAsia="ru-RU"/>
        </w:rPr>
        <w:t xml:space="preserve"> </w:t>
      </w:r>
      <w:r w:rsidR="006A6F59" w:rsidRPr="00E50147">
        <w:rPr>
          <w:rFonts w:ascii="Times New Roman" w:eastAsia="Times New Roman" w:hAnsi="Times New Roman" w:cs="Times New Roman"/>
          <w:spacing w:val="2"/>
          <w:sz w:val="24"/>
          <w:szCs w:val="24"/>
          <w:lang w:eastAsia="ru-RU"/>
        </w:rPr>
        <w:t xml:space="preserve"> присвоен</w:t>
      </w:r>
      <w:proofErr w:type="gramEnd"/>
      <w:r w:rsidR="006A6F59" w:rsidRPr="00E50147">
        <w:rPr>
          <w:rFonts w:ascii="Times New Roman" w:eastAsia="Times New Roman" w:hAnsi="Times New Roman" w:cs="Times New Roman"/>
          <w:spacing w:val="2"/>
          <w:sz w:val="24"/>
          <w:szCs w:val="24"/>
          <w:lang w:eastAsia="ru-RU"/>
        </w:rPr>
        <w:t xml:space="preserve"> первый номер.</w:t>
      </w:r>
    </w:p>
    <w:p w:rsidR="00C25FC4" w:rsidRPr="00C25FC4" w:rsidRDefault="00C25FC4"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Pr="00C25FC4">
        <w:rPr>
          <w:rFonts w:ascii="Times New Roman" w:eastAsia="Times New Roman" w:hAnsi="Times New Roman" w:cs="Times New Roman"/>
          <w:spacing w:val="2"/>
          <w:sz w:val="24"/>
          <w:szCs w:val="24"/>
          <w:lang w:eastAsia="ru-RU"/>
        </w:rPr>
        <w:t xml:space="preserve">По </w:t>
      </w:r>
      <w:proofErr w:type="gramStart"/>
      <w:r w:rsidRPr="00C25FC4">
        <w:rPr>
          <w:rFonts w:ascii="Times New Roman" w:eastAsia="Times New Roman" w:hAnsi="Times New Roman" w:cs="Times New Roman"/>
          <w:spacing w:val="2"/>
          <w:sz w:val="24"/>
          <w:szCs w:val="24"/>
          <w:lang w:eastAsia="ru-RU"/>
        </w:rPr>
        <w:t>результатам  оценки</w:t>
      </w:r>
      <w:proofErr w:type="gramEnd"/>
      <w:r w:rsidRPr="00C25FC4">
        <w:rPr>
          <w:rFonts w:ascii="Times New Roman" w:eastAsia="Times New Roman" w:hAnsi="Times New Roman" w:cs="Times New Roman"/>
          <w:spacing w:val="2"/>
          <w:sz w:val="24"/>
          <w:szCs w:val="24"/>
          <w:lang w:eastAsia="ru-RU"/>
        </w:rPr>
        <w:t xml:space="preserve"> и сопоставления заявок на участие в конкурсе</w:t>
      </w:r>
      <w:r>
        <w:rPr>
          <w:rFonts w:ascii="Times New Roman" w:eastAsia="Times New Roman" w:hAnsi="Times New Roman" w:cs="Times New Roman"/>
          <w:spacing w:val="2"/>
          <w:sz w:val="24"/>
          <w:szCs w:val="24"/>
          <w:lang w:eastAsia="ru-RU"/>
        </w:rPr>
        <w:t xml:space="preserve">  составляется </w:t>
      </w:r>
      <w:r w:rsidRPr="00C25FC4">
        <w:rPr>
          <w:rFonts w:ascii="Times New Roman" w:eastAsia="Times New Roman" w:hAnsi="Times New Roman" w:cs="Times New Roman"/>
          <w:spacing w:val="2"/>
          <w:sz w:val="24"/>
          <w:szCs w:val="24"/>
          <w:lang w:eastAsia="ru-RU"/>
        </w:rPr>
        <w:t>протокол оценки и сопоставления заявок на участие в конкурсе.</w:t>
      </w:r>
    </w:p>
    <w:p w:rsidR="00C25FC4" w:rsidRPr="00C25FC4" w:rsidRDefault="00C25FC4"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25FC4">
        <w:rPr>
          <w:rFonts w:ascii="Times New Roman" w:eastAsia="Times New Roman" w:hAnsi="Times New Roman" w:cs="Times New Roman"/>
          <w:spacing w:val="2"/>
          <w:sz w:val="24"/>
          <w:szCs w:val="24"/>
          <w:lang w:eastAsia="ru-RU"/>
        </w:rPr>
        <w:t xml:space="preserve">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 Организатор конкурса в течение трех рабочих дней с даты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C25FC4" w:rsidRDefault="00C25FC4" w:rsidP="00B93868">
      <w:pPr>
        <w:shd w:val="clear" w:color="auto" w:fill="FFFFFF"/>
        <w:spacing w:after="0" w:line="315" w:lineRule="atLeast"/>
        <w:jc w:val="both"/>
        <w:textAlignment w:val="baseline"/>
        <w:rPr>
          <w:rFonts w:ascii="Arial" w:eastAsia="Times New Roman" w:hAnsi="Arial" w:cs="Arial"/>
          <w:color w:val="2D2D2D"/>
          <w:spacing w:val="2"/>
          <w:sz w:val="21"/>
          <w:szCs w:val="21"/>
          <w:lang w:eastAsia="ru-RU"/>
        </w:rPr>
      </w:pPr>
      <w:r w:rsidRPr="00C25FC4">
        <w:rPr>
          <w:rFonts w:ascii="Times New Roman" w:eastAsia="Times New Roman" w:hAnsi="Times New Roman" w:cs="Times New Roman"/>
          <w:spacing w:val="2"/>
          <w:sz w:val="24"/>
          <w:szCs w:val="24"/>
          <w:lang w:eastAsia="ru-RU"/>
        </w:rPr>
        <w:t xml:space="preserve">        Организатор </w:t>
      </w:r>
      <w:proofErr w:type="gramStart"/>
      <w:r w:rsidRPr="00C25FC4">
        <w:rPr>
          <w:rFonts w:ascii="Times New Roman" w:eastAsia="Times New Roman" w:hAnsi="Times New Roman" w:cs="Times New Roman"/>
          <w:spacing w:val="2"/>
          <w:sz w:val="24"/>
          <w:szCs w:val="24"/>
          <w:lang w:eastAsia="ru-RU"/>
        </w:rPr>
        <w:t xml:space="preserve">конкурса </w:t>
      </w:r>
      <w:r>
        <w:rPr>
          <w:rFonts w:ascii="Times New Roman" w:eastAsia="Times New Roman" w:hAnsi="Times New Roman" w:cs="Times New Roman"/>
          <w:spacing w:val="2"/>
          <w:sz w:val="24"/>
          <w:szCs w:val="24"/>
          <w:lang w:eastAsia="ru-RU"/>
        </w:rPr>
        <w:t xml:space="preserve"> </w:t>
      </w:r>
      <w:r w:rsidRPr="00C25FC4">
        <w:rPr>
          <w:rFonts w:ascii="Times New Roman" w:eastAsia="Times New Roman" w:hAnsi="Times New Roman" w:cs="Times New Roman"/>
          <w:spacing w:val="2"/>
          <w:sz w:val="24"/>
          <w:szCs w:val="24"/>
          <w:lang w:eastAsia="ru-RU"/>
        </w:rPr>
        <w:t>возвра</w:t>
      </w:r>
      <w:r>
        <w:rPr>
          <w:rFonts w:ascii="Times New Roman" w:eastAsia="Times New Roman" w:hAnsi="Times New Roman" w:cs="Times New Roman"/>
          <w:spacing w:val="2"/>
          <w:sz w:val="24"/>
          <w:szCs w:val="24"/>
          <w:lang w:eastAsia="ru-RU"/>
        </w:rPr>
        <w:t>щает</w:t>
      </w:r>
      <w:proofErr w:type="gramEnd"/>
      <w:r>
        <w:rPr>
          <w:rFonts w:ascii="Times New Roman" w:eastAsia="Times New Roman" w:hAnsi="Times New Roman" w:cs="Times New Roman"/>
          <w:spacing w:val="2"/>
          <w:sz w:val="24"/>
          <w:szCs w:val="24"/>
          <w:lang w:eastAsia="ru-RU"/>
        </w:rPr>
        <w:t xml:space="preserve"> </w:t>
      </w:r>
      <w:r w:rsidRPr="00C25FC4">
        <w:rPr>
          <w:rFonts w:ascii="Times New Roman" w:eastAsia="Times New Roman" w:hAnsi="Times New Roman" w:cs="Times New Roman"/>
          <w:spacing w:val="2"/>
          <w:sz w:val="24"/>
          <w:szCs w:val="24"/>
          <w:lang w:eastAsia="ru-RU"/>
        </w:rPr>
        <w:t xml:space="preserve"> задаток в течение пяти рабочих дней с даты подписания протокола оценки и сопоставления заявок на участие в конкурсе участникам конкурса, которые не стали победителями конкурса, за исключением участника конкурса, заявке на участие в конкурсе которого присвоен второй номер</w:t>
      </w:r>
      <w:r>
        <w:rPr>
          <w:rFonts w:ascii="Times New Roman" w:eastAsia="Times New Roman" w:hAnsi="Times New Roman" w:cs="Times New Roman"/>
          <w:spacing w:val="2"/>
          <w:sz w:val="24"/>
          <w:szCs w:val="24"/>
          <w:lang w:eastAsia="ru-RU"/>
        </w:rPr>
        <w:t>.</w:t>
      </w:r>
      <w:r w:rsidRPr="00C25FC4">
        <w:rPr>
          <w:rFonts w:ascii="Arial" w:eastAsia="Times New Roman" w:hAnsi="Arial" w:cs="Arial"/>
          <w:color w:val="2D2D2D"/>
          <w:spacing w:val="2"/>
          <w:sz w:val="21"/>
          <w:szCs w:val="21"/>
          <w:lang w:eastAsia="ru-RU"/>
        </w:rPr>
        <w:t xml:space="preserve"> </w:t>
      </w:r>
    </w:p>
    <w:p w:rsidR="00C25FC4" w:rsidRDefault="00C25FC4"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25FC4">
        <w:rPr>
          <w:rFonts w:ascii="Times New Roman" w:eastAsia="Times New Roman" w:hAnsi="Times New Roman" w:cs="Times New Roman"/>
          <w:spacing w:val="2"/>
          <w:sz w:val="24"/>
          <w:szCs w:val="24"/>
          <w:lang w:eastAsia="ru-RU"/>
        </w:rPr>
        <w:t xml:space="preserve">        Задаток возвращается участнику конкурса, заявке </w:t>
      </w:r>
      <w:proofErr w:type="gramStart"/>
      <w:r w:rsidRPr="00C25FC4">
        <w:rPr>
          <w:rFonts w:ascii="Times New Roman" w:eastAsia="Times New Roman" w:hAnsi="Times New Roman" w:cs="Times New Roman"/>
          <w:spacing w:val="2"/>
          <w:sz w:val="24"/>
          <w:szCs w:val="24"/>
          <w:lang w:eastAsia="ru-RU"/>
        </w:rPr>
        <w:t>на участие</w:t>
      </w:r>
      <w:proofErr w:type="gramEnd"/>
      <w:r w:rsidRPr="00C25FC4">
        <w:rPr>
          <w:rFonts w:ascii="Times New Roman" w:eastAsia="Times New Roman" w:hAnsi="Times New Roman" w:cs="Times New Roman"/>
          <w:spacing w:val="2"/>
          <w:sz w:val="24"/>
          <w:szCs w:val="24"/>
          <w:lang w:eastAsia="ru-RU"/>
        </w:rPr>
        <w:t xml:space="preserve"> в конкурсе которого присвоен второй номер, в течение пяти рабочих дней с даты подписания договора с победителем конкурса или с таким участником конкурса.</w:t>
      </w:r>
    </w:p>
    <w:p w:rsidR="00A93B58" w:rsidRDefault="00A93B58" w:rsidP="00B9386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lastRenderedPageBreak/>
        <w:t xml:space="preserve">          </w:t>
      </w:r>
      <w:r w:rsidRPr="00A93B58">
        <w:rPr>
          <w:rFonts w:ascii="Times New Roman" w:eastAsia="Times New Roman" w:hAnsi="Times New Roman" w:cs="Times New Roman"/>
          <w:spacing w:val="2"/>
          <w:sz w:val="24"/>
          <w:szCs w:val="24"/>
          <w:lang w:eastAsia="ru-RU"/>
        </w:rPr>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в том числе в форме электронного документа, запрос о разъяснении результатов конкурса. Организатор конкурса в течение двух рабочих дней с даты поступления такого запроса </w:t>
      </w:r>
      <w:r>
        <w:rPr>
          <w:rFonts w:ascii="Times New Roman" w:eastAsia="Times New Roman" w:hAnsi="Times New Roman" w:cs="Times New Roman"/>
          <w:spacing w:val="2"/>
          <w:sz w:val="24"/>
          <w:szCs w:val="24"/>
          <w:lang w:eastAsia="ru-RU"/>
        </w:rPr>
        <w:t xml:space="preserve"> </w:t>
      </w:r>
      <w:r w:rsidRPr="00A93B58">
        <w:rPr>
          <w:rFonts w:ascii="Times New Roman" w:eastAsia="Times New Roman" w:hAnsi="Times New Roman" w:cs="Times New Roman"/>
          <w:spacing w:val="2"/>
          <w:sz w:val="24"/>
          <w:szCs w:val="24"/>
          <w:lang w:eastAsia="ru-RU"/>
        </w:rPr>
        <w:t xml:space="preserve"> </w:t>
      </w:r>
      <w:proofErr w:type="gramStart"/>
      <w:r w:rsidRPr="00A93B58">
        <w:rPr>
          <w:rFonts w:ascii="Times New Roman" w:eastAsia="Times New Roman" w:hAnsi="Times New Roman" w:cs="Times New Roman"/>
          <w:spacing w:val="2"/>
          <w:sz w:val="24"/>
          <w:szCs w:val="24"/>
          <w:lang w:eastAsia="ru-RU"/>
        </w:rPr>
        <w:t>представ</w:t>
      </w:r>
      <w:r>
        <w:rPr>
          <w:rFonts w:ascii="Times New Roman" w:eastAsia="Times New Roman" w:hAnsi="Times New Roman" w:cs="Times New Roman"/>
          <w:spacing w:val="2"/>
          <w:sz w:val="24"/>
          <w:szCs w:val="24"/>
          <w:lang w:eastAsia="ru-RU"/>
        </w:rPr>
        <w:t>ляе</w:t>
      </w:r>
      <w:r w:rsidRPr="00A93B58">
        <w:rPr>
          <w:rFonts w:ascii="Times New Roman" w:eastAsia="Times New Roman" w:hAnsi="Times New Roman" w:cs="Times New Roman"/>
          <w:spacing w:val="2"/>
          <w:sz w:val="24"/>
          <w:szCs w:val="24"/>
          <w:lang w:eastAsia="ru-RU"/>
        </w:rPr>
        <w:t>т</w:t>
      </w:r>
      <w:r>
        <w:rPr>
          <w:rFonts w:ascii="Times New Roman" w:eastAsia="Times New Roman" w:hAnsi="Times New Roman" w:cs="Times New Roman"/>
          <w:spacing w:val="2"/>
          <w:sz w:val="24"/>
          <w:szCs w:val="24"/>
          <w:lang w:eastAsia="ru-RU"/>
        </w:rPr>
        <w:t xml:space="preserve"> </w:t>
      </w:r>
      <w:r w:rsidRPr="00A93B58">
        <w:rPr>
          <w:rFonts w:ascii="Times New Roman" w:eastAsia="Times New Roman" w:hAnsi="Times New Roman" w:cs="Times New Roman"/>
          <w:spacing w:val="2"/>
          <w:sz w:val="24"/>
          <w:szCs w:val="24"/>
          <w:lang w:eastAsia="ru-RU"/>
        </w:rPr>
        <w:t xml:space="preserve"> участнику</w:t>
      </w:r>
      <w:proofErr w:type="gramEnd"/>
      <w:r w:rsidRPr="00A93B58">
        <w:rPr>
          <w:rFonts w:ascii="Times New Roman" w:eastAsia="Times New Roman" w:hAnsi="Times New Roman" w:cs="Times New Roman"/>
          <w:spacing w:val="2"/>
          <w:sz w:val="24"/>
          <w:szCs w:val="24"/>
          <w:lang w:eastAsia="ru-RU"/>
        </w:rPr>
        <w:t xml:space="preserve"> конкурса в письменной форме или в форме электронного документа соответствующие разъяснения</w:t>
      </w:r>
      <w:r>
        <w:rPr>
          <w:rFonts w:ascii="Times New Roman" w:eastAsia="Times New Roman" w:hAnsi="Times New Roman" w:cs="Times New Roman"/>
          <w:spacing w:val="2"/>
          <w:sz w:val="24"/>
          <w:szCs w:val="24"/>
          <w:lang w:eastAsia="ru-RU"/>
        </w:rPr>
        <w:t>.</w:t>
      </w:r>
    </w:p>
    <w:p w:rsidR="00B93868" w:rsidRPr="00B93868" w:rsidRDefault="006A6F59" w:rsidP="00B93868">
      <w:pPr>
        <w:shd w:val="clear" w:color="auto" w:fill="FFFFFF"/>
        <w:spacing w:after="0" w:line="315" w:lineRule="atLeast"/>
        <w:jc w:val="both"/>
        <w:textAlignment w:val="baseline"/>
        <w:rPr>
          <w:rFonts w:ascii="Times New Roman" w:hAnsi="Times New Roman" w:cs="Times New Roman"/>
          <w:sz w:val="24"/>
          <w:szCs w:val="24"/>
        </w:rPr>
      </w:pPr>
      <w:r w:rsidRPr="00C25FC4">
        <w:rPr>
          <w:rFonts w:ascii="Times New Roman" w:eastAsia="Times New Roman" w:hAnsi="Times New Roman" w:cs="Times New Roman"/>
          <w:spacing w:val="2"/>
          <w:sz w:val="24"/>
          <w:szCs w:val="24"/>
          <w:lang w:eastAsia="ru-RU"/>
        </w:rPr>
        <w:br/>
      </w:r>
      <w:r w:rsidR="00B93868" w:rsidRPr="00B93868">
        <w:rPr>
          <w:rFonts w:ascii="Times New Roman" w:eastAsia="Times New Roman" w:hAnsi="Times New Roman" w:cs="Times New Roman"/>
          <w:b/>
          <w:color w:val="000000"/>
          <w:sz w:val="24"/>
          <w:szCs w:val="24"/>
          <w:lang w:eastAsia="ru-RU"/>
        </w:rPr>
        <w:t>Требование о внесении задатка, а также размер задатка</w:t>
      </w:r>
      <w:r w:rsidR="00B93868" w:rsidRPr="00B93868">
        <w:rPr>
          <w:rFonts w:ascii="Times New Roman" w:eastAsia="Times New Roman" w:hAnsi="Times New Roman" w:cs="Times New Roman"/>
          <w:color w:val="000000"/>
          <w:sz w:val="24"/>
          <w:szCs w:val="24"/>
          <w:lang w:eastAsia="ru-RU"/>
        </w:rPr>
        <w:t xml:space="preserve">: </w:t>
      </w:r>
      <w:r w:rsidR="00B93868" w:rsidRPr="00B93868">
        <w:rPr>
          <w:rFonts w:ascii="Times New Roman" w:eastAsia="Times New Roman" w:hAnsi="Times New Roman" w:cs="Times New Roman"/>
          <w:color w:val="2D2D2D"/>
          <w:spacing w:val="2"/>
          <w:sz w:val="24"/>
          <w:szCs w:val="24"/>
          <w:lang w:eastAsia="ru-RU"/>
        </w:rPr>
        <w:t xml:space="preserve">конкурсной документацией предусмотрено требование о внесении </w:t>
      </w:r>
      <w:proofErr w:type="gramStart"/>
      <w:r w:rsidR="00B93868" w:rsidRPr="00B93868">
        <w:rPr>
          <w:rFonts w:ascii="Times New Roman" w:eastAsia="Times New Roman" w:hAnsi="Times New Roman" w:cs="Times New Roman"/>
          <w:color w:val="2D2D2D"/>
          <w:spacing w:val="2"/>
          <w:sz w:val="24"/>
          <w:szCs w:val="24"/>
          <w:lang w:eastAsia="ru-RU"/>
        </w:rPr>
        <w:t>задатка</w:t>
      </w:r>
      <w:r w:rsidR="00B93868" w:rsidRPr="00B93868">
        <w:rPr>
          <w:rFonts w:ascii="Times New Roman" w:eastAsia="Times New Roman" w:hAnsi="Times New Roman" w:cs="Times New Roman"/>
          <w:sz w:val="24"/>
          <w:szCs w:val="24"/>
          <w:lang w:eastAsia="ru-RU"/>
        </w:rPr>
        <w:t xml:space="preserve">  в</w:t>
      </w:r>
      <w:proofErr w:type="gramEnd"/>
      <w:r w:rsidR="00B93868" w:rsidRPr="00B93868">
        <w:rPr>
          <w:rFonts w:ascii="Times New Roman" w:eastAsia="Times New Roman" w:hAnsi="Times New Roman" w:cs="Times New Roman"/>
          <w:sz w:val="24"/>
          <w:szCs w:val="24"/>
          <w:lang w:eastAsia="ru-RU"/>
        </w:rPr>
        <w:t xml:space="preserve"> размере 10 % от </w:t>
      </w:r>
      <w:r w:rsidR="00B93868" w:rsidRPr="00B93868">
        <w:rPr>
          <w:rFonts w:ascii="Times New Roman" w:hAnsi="Times New Roman" w:cs="Times New Roman"/>
          <w:sz w:val="24"/>
          <w:szCs w:val="24"/>
        </w:rPr>
        <w:t>начальной  цены лота. Сумма задатка составляет –159 030 рублей.</w:t>
      </w:r>
    </w:p>
    <w:p w:rsidR="00B93868" w:rsidRPr="00B93868" w:rsidRDefault="00B93868" w:rsidP="00B9386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93868">
        <w:rPr>
          <w:rFonts w:ascii="Times New Roman" w:eastAsia="Times New Roman" w:hAnsi="Times New Roman" w:cs="Times New Roman"/>
          <w:color w:val="000000"/>
          <w:sz w:val="24"/>
          <w:szCs w:val="24"/>
          <w:lang w:eastAsia="ru-RU"/>
        </w:rPr>
        <w:t xml:space="preserve">Банковские реквизиты для внесения </w:t>
      </w:r>
      <w:proofErr w:type="gramStart"/>
      <w:r w:rsidRPr="00B93868">
        <w:rPr>
          <w:rFonts w:ascii="Times New Roman" w:eastAsia="Times New Roman" w:hAnsi="Times New Roman" w:cs="Times New Roman"/>
          <w:color w:val="000000"/>
          <w:sz w:val="24"/>
          <w:szCs w:val="24"/>
          <w:lang w:eastAsia="ru-RU"/>
        </w:rPr>
        <w:t>задатка:  ИНН</w:t>
      </w:r>
      <w:proofErr w:type="gramEnd"/>
      <w:r w:rsidRPr="00B93868">
        <w:rPr>
          <w:rFonts w:ascii="Times New Roman" w:eastAsia="Times New Roman" w:hAnsi="Times New Roman" w:cs="Times New Roman"/>
          <w:color w:val="000000"/>
          <w:sz w:val="24"/>
          <w:szCs w:val="24"/>
          <w:lang w:eastAsia="ru-RU"/>
        </w:rPr>
        <w:t xml:space="preserve"> 0545025606  КПП  055401001, Управление  имущественных   отношений   администрации городского округа  «город Каспийск», № лицевого счета  05033049870   в УФК по РД,    БИК 048209001, р\</w:t>
      </w:r>
      <w:proofErr w:type="spellStart"/>
      <w:r w:rsidRPr="00B93868">
        <w:rPr>
          <w:rFonts w:ascii="Times New Roman" w:eastAsia="Times New Roman" w:hAnsi="Times New Roman" w:cs="Times New Roman"/>
          <w:color w:val="000000"/>
          <w:sz w:val="24"/>
          <w:szCs w:val="24"/>
          <w:lang w:eastAsia="ru-RU"/>
        </w:rPr>
        <w:t>сч</w:t>
      </w:r>
      <w:proofErr w:type="spellEnd"/>
      <w:r w:rsidRPr="00B93868">
        <w:rPr>
          <w:rFonts w:ascii="Times New Roman" w:eastAsia="Times New Roman" w:hAnsi="Times New Roman" w:cs="Times New Roman"/>
          <w:color w:val="000000"/>
          <w:sz w:val="24"/>
          <w:szCs w:val="24"/>
          <w:lang w:eastAsia="ru-RU"/>
        </w:rPr>
        <w:t xml:space="preserve"> № 40302810600003000138, Банк: ГРКЦ НБ РЕСП. ДАГЕСТАН БАНКА РОССИИ                                     Г. МАХАЧКАЛА.</w:t>
      </w:r>
    </w:p>
    <w:p w:rsidR="00B93868" w:rsidRPr="00B93868" w:rsidRDefault="00B93868" w:rsidP="00B93868">
      <w:pPr>
        <w:shd w:val="clear" w:color="auto" w:fill="FFFFFF"/>
        <w:spacing w:after="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
          <w:color w:val="2D2D2D"/>
          <w:spacing w:val="2"/>
          <w:sz w:val="24"/>
          <w:szCs w:val="24"/>
          <w:lang w:eastAsia="ru-RU"/>
        </w:rPr>
        <w:t>Срок и порядок внесения задатка</w:t>
      </w:r>
      <w:r w:rsidRPr="00B93868">
        <w:rPr>
          <w:rFonts w:ascii="Times New Roman" w:eastAsia="Times New Roman" w:hAnsi="Times New Roman" w:cs="Times New Roman"/>
          <w:color w:val="2D2D2D"/>
          <w:spacing w:val="2"/>
          <w:sz w:val="24"/>
          <w:szCs w:val="24"/>
          <w:lang w:eastAsia="ru-RU"/>
        </w:rPr>
        <w:t xml:space="preserve">: задаток должен быть внесен не </w:t>
      </w:r>
      <w:proofErr w:type="gramStart"/>
      <w:r w:rsidRPr="00B93868">
        <w:rPr>
          <w:rFonts w:ascii="Times New Roman" w:eastAsia="Times New Roman" w:hAnsi="Times New Roman" w:cs="Times New Roman"/>
          <w:color w:val="2D2D2D"/>
          <w:spacing w:val="2"/>
          <w:sz w:val="24"/>
          <w:szCs w:val="24"/>
          <w:lang w:eastAsia="ru-RU"/>
        </w:rPr>
        <w:t>ранее  размещения</w:t>
      </w:r>
      <w:proofErr w:type="gramEnd"/>
      <w:r w:rsidRPr="00B93868">
        <w:rPr>
          <w:rFonts w:ascii="Times New Roman" w:eastAsia="Times New Roman" w:hAnsi="Times New Roman" w:cs="Times New Roman"/>
          <w:color w:val="2D2D2D"/>
          <w:spacing w:val="2"/>
          <w:sz w:val="24"/>
          <w:szCs w:val="24"/>
          <w:lang w:eastAsia="ru-RU"/>
        </w:rPr>
        <w:t xml:space="preserve">  извещения  и конкурсной документации о проведении конкурса на официальной сайте торгов, </w:t>
      </w:r>
      <w:r w:rsidRPr="00B93868">
        <w:rPr>
          <w:rFonts w:ascii="Times New Roman" w:eastAsia="Times New Roman" w:hAnsi="Times New Roman" w:cs="Times New Roman"/>
          <w:sz w:val="24"/>
          <w:szCs w:val="24"/>
          <w:lang w:eastAsia="ru-RU"/>
        </w:rPr>
        <w:t>на официальном сайте организатора торгов:</w:t>
      </w:r>
      <w:r w:rsidR="001536F2">
        <w:rPr>
          <w:rFonts w:ascii="Times New Roman" w:eastAsia="Times New Roman" w:hAnsi="Times New Roman" w:cs="Times New Roman"/>
          <w:sz w:val="24"/>
          <w:szCs w:val="24"/>
          <w:lang w:eastAsia="ru-RU"/>
        </w:rPr>
        <w:t xml:space="preserve"> </w:t>
      </w:r>
      <w:hyperlink r:id="rId7" w:history="1">
        <w:r w:rsidRPr="00B93868">
          <w:rPr>
            <w:rFonts w:ascii="Times New Roman" w:eastAsia="Times New Roman" w:hAnsi="Times New Roman" w:cs="Times New Roman"/>
            <w:sz w:val="24"/>
            <w:szCs w:val="24"/>
            <w:u w:val="single"/>
            <w:lang w:eastAsia="ru-RU"/>
          </w:rPr>
          <w:t>http://www.kaspiysk.org/</w:t>
        </w:r>
      </w:hyperlink>
      <w:r w:rsidRPr="00B93868">
        <w:rPr>
          <w:rFonts w:ascii="Times New Roman" w:eastAsia="Times New Roman" w:hAnsi="Times New Roman" w:cs="Times New Roman"/>
          <w:sz w:val="24"/>
          <w:szCs w:val="24"/>
          <w:lang w:eastAsia="ru-RU"/>
        </w:rPr>
        <w:t xml:space="preserve">  и в газете «Трудовой Каспийск» и не позже  срока окончания подачи заявок на участие в конкурсе. </w:t>
      </w:r>
    </w:p>
    <w:p w:rsidR="00B93868" w:rsidRPr="00B93868" w:rsidRDefault="00B93868" w:rsidP="00E50147">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B93868">
        <w:rPr>
          <w:rFonts w:ascii="Times New Roman" w:eastAsia="Times New Roman" w:hAnsi="Times New Roman" w:cs="Times New Roman"/>
          <w:spacing w:val="2"/>
          <w:sz w:val="24"/>
          <w:szCs w:val="24"/>
          <w:lang w:eastAsia="ru-RU"/>
        </w:rPr>
        <w:t xml:space="preserve"> </w:t>
      </w:r>
      <w:proofErr w:type="gramStart"/>
      <w:r w:rsidRPr="00B93868">
        <w:rPr>
          <w:rFonts w:ascii="Times New Roman" w:eastAsia="Times New Roman" w:hAnsi="Times New Roman" w:cs="Times New Roman"/>
          <w:spacing w:val="2"/>
          <w:sz w:val="24"/>
          <w:szCs w:val="24"/>
          <w:lang w:eastAsia="ru-RU"/>
        </w:rPr>
        <w:t>Условием  для</w:t>
      </w:r>
      <w:proofErr w:type="gramEnd"/>
      <w:r w:rsidRPr="00B93868">
        <w:rPr>
          <w:rFonts w:ascii="Times New Roman" w:eastAsia="Times New Roman" w:hAnsi="Times New Roman" w:cs="Times New Roman"/>
          <w:spacing w:val="2"/>
          <w:sz w:val="24"/>
          <w:szCs w:val="24"/>
          <w:lang w:eastAsia="ru-RU"/>
        </w:rPr>
        <w:t xml:space="preserve"> допуска заявителя к участию в конкурсе является  поступление задатка на лицевой счет организатора торгов до 14 сентября 2015 года  (основание – выписка с лицевого счета организатора торгов</w:t>
      </w:r>
      <w:r w:rsidR="001536F2">
        <w:rPr>
          <w:rFonts w:ascii="Times New Roman" w:eastAsia="Times New Roman" w:hAnsi="Times New Roman" w:cs="Times New Roman"/>
          <w:spacing w:val="2"/>
          <w:sz w:val="24"/>
          <w:szCs w:val="24"/>
          <w:lang w:eastAsia="ru-RU"/>
        </w:rPr>
        <w:t xml:space="preserve"> за 14 сентября 2014 г. о зачислении задатка на лицевой счет</w:t>
      </w:r>
      <w:r w:rsidRPr="00B93868">
        <w:rPr>
          <w:rFonts w:ascii="Times New Roman" w:eastAsia="Times New Roman" w:hAnsi="Times New Roman" w:cs="Times New Roman"/>
          <w:spacing w:val="2"/>
          <w:sz w:val="24"/>
          <w:szCs w:val="24"/>
          <w:lang w:eastAsia="ru-RU"/>
        </w:rPr>
        <w:t xml:space="preserve">);   </w:t>
      </w:r>
    </w:p>
    <w:p w:rsidR="001536F2" w:rsidRDefault="00B93868" w:rsidP="00E50147">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D97AEB">
        <w:rPr>
          <w:rFonts w:ascii="Times New Roman" w:eastAsia="Times New Roman" w:hAnsi="Times New Roman" w:cs="Times New Roman"/>
          <w:spacing w:val="2"/>
          <w:sz w:val="24"/>
          <w:szCs w:val="24"/>
          <w:lang w:eastAsia="ru-RU"/>
        </w:rPr>
        <w:t xml:space="preserve"> </w:t>
      </w:r>
      <w:r w:rsidR="00D97AEB">
        <w:rPr>
          <w:rFonts w:ascii="Times New Roman" w:eastAsia="Times New Roman" w:hAnsi="Times New Roman" w:cs="Times New Roman"/>
          <w:spacing w:val="2"/>
          <w:sz w:val="24"/>
          <w:szCs w:val="24"/>
          <w:lang w:eastAsia="ru-RU"/>
        </w:rPr>
        <w:tab/>
      </w:r>
      <w:r w:rsidRPr="00D97AEB">
        <w:rPr>
          <w:rFonts w:ascii="Times New Roman" w:eastAsia="Times New Roman" w:hAnsi="Times New Roman" w:cs="Times New Roman"/>
          <w:spacing w:val="2"/>
          <w:sz w:val="24"/>
          <w:szCs w:val="24"/>
          <w:lang w:eastAsia="ru-RU"/>
        </w:rPr>
        <w:t>При этом, в случае если организатором конкурса установлено требование о внесении задатка, а заявителем подана заявка на участие в конкурсе в соответствии с требованиями конкурсной документации, соглашение о задатке между организатором конкурса и заявителем считается совершенным в письменной форме. Установление требования об обязательном заключении договора задатка между организатором конкурса и заявителем не допускается;</w:t>
      </w:r>
    </w:p>
    <w:p w:rsidR="001536F2" w:rsidRPr="001536F2" w:rsidRDefault="001536F2" w:rsidP="001536F2">
      <w:pPr>
        <w:shd w:val="clear" w:color="auto" w:fill="FFFFFF"/>
        <w:spacing w:after="0" w:line="315" w:lineRule="atLeast"/>
        <w:textAlignment w:val="baseline"/>
        <w:rPr>
          <w:rFonts w:ascii="Times New Roman" w:eastAsia="Times New Roman" w:hAnsi="Times New Roman" w:cs="Times New Roman"/>
          <w:color w:val="000000"/>
          <w:sz w:val="24"/>
          <w:szCs w:val="24"/>
          <w:lang w:eastAsia="ru-RU"/>
        </w:rPr>
      </w:pPr>
      <w:r w:rsidRPr="001536F2">
        <w:rPr>
          <w:rFonts w:ascii="Times New Roman" w:eastAsia="Times New Roman" w:hAnsi="Times New Roman" w:cs="Times New Roman"/>
          <w:color w:val="000000"/>
          <w:sz w:val="24"/>
          <w:szCs w:val="24"/>
          <w:lang w:eastAsia="ru-RU"/>
        </w:rPr>
        <w:t xml:space="preserve"> Подача заявки на участие в конкурсе является акцептом оферты в соответствии со </w:t>
      </w:r>
      <w:hyperlink r:id="rId8" w:history="1">
        <w:r w:rsidRPr="001536F2">
          <w:rPr>
            <w:rStyle w:val="ab"/>
            <w:rFonts w:ascii="Times New Roman" w:eastAsia="Times New Roman" w:hAnsi="Times New Roman" w:cs="Times New Roman"/>
            <w:color w:val="000000"/>
            <w:sz w:val="24"/>
            <w:szCs w:val="24"/>
            <w:u w:val="none"/>
            <w:lang w:eastAsia="ru-RU"/>
          </w:rPr>
          <w:t>статьей 438 Гражданского кодекса РФ</w:t>
        </w:r>
      </w:hyperlink>
      <w:r w:rsidRPr="001536F2">
        <w:rPr>
          <w:rFonts w:ascii="Times New Roman" w:eastAsia="Times New Roman" w:hAnsi="Times New Roman" w:cs="Times New Roman"/>
          <w:color w:val="000000"/>
          <w:sz w:val="24"/>
          <w:szCs w:val="24"/>
          <w:lang w:eastAsia="ru-RU"/>
        </w:rPr>
        <w:t>.</w:t>
      </w:r>
    </w:p>
    <w:p w:rsidR="00B93868" w:rsidRPr="00B93868" w:rsidRDefault="00C54EA2" w:rsidP="00B93868">
      <w:pPr>
        <w:shd w:val="clear" w:color="auto" w:fill="FFFFFF"/>
        <w:spacing w:after="0" w:line="315" w:lineRule="atLeast"/>
        <w:jc w:val="both"/>
        <w:textAlignment w:val="baseline"/>
        <w:rPr>
          <w:rFonts w:ascii="Times New Roman" w:eastAsia="Times New Roman" w:hAnsi="Times New Roman" w:cs="Times New Roman"/>
          <w:color w:val="FF0000"/>
          <w:spacing w:val="2"/>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FF0000"/>
          <w:spacing w:val="2"/>
          <w:sz w:val="24"/>
          <w:szCs w:val="24"/>
          <w:lang w:eastAsia="ru-RU"/>
        </w:rPr>
        <w:t xml:space="preserve"> </w:t>
      </w:r>
    </w:p>
    <w:p w:rsidR="009D31F8" w:rsidRPr="009D31F8" w:rsidRDefault="00E41720" w:rsidP="00A60CB6">
      <w:pPr>
        <w:pStyle w:val="ConsPlusNormal"/>
        <w:ind w:firstLine="0"/>
        <w:jc w:val="both"/>
        <w:rPr>
          <w:rFonts w:ascii="Times New Roman" w:hAnsi="Times New Roman" w:cs="Times New Roman"/>
          <w:color w:val="2D2D2D"/>
          <w:spacing w:val="2"/>
          <w:sz w:val="24"/>
          <w:szCs w:val="24"/>
          <w:lang w:eastAsia="ru-RU"/>
        </w:rPr>
      </w:pPr>
      <w:r w:rsidRPr="00E41720">
        <w:rPr>
          <w:rFonts w:ascii="Times New Roman" w:hAnsi="Times New Roman" w:cs="Times New Roman"/>
          <w:b/>
          <w:color w:val="2D2D2D"/>
          <w:spacing w:val="2"/>
          <w:sz w:val="24"/>
          <w:szCs w:val="24"/>
          <w:lang w:eastAsia="ru-RU"/>
        </w:rPr>
        <w:t xml:space="preserve">Срок подписания арендного договора: </w:t>
      </w:r>
      <w:r w:rsidRPr="009D31F8">
        <w:rPr>
          <w:rFonts w:ascii="Times New Roman" w:hAnsi="Times New Roman" w:cs="Times New Roman"/>
          <w:spacing w:val="2"/>
          <w:sz w:val="24"/>
          <w:szCs w:val="24"/>
          <w:lang w:eastAsia="ru-RU"/>
        </w:rPr>
        <w:t>договор должен быть подписан в</w:t>
      </w:r>
      <w:r w:rsidR="009D31F8" w:rsidRPr="009D31F8">
        <w:rPr>
          <w:rFonts w:ascii="Times New Roman" w:hAnsi="Times New Roman" w:cs="Times New Roman"/>
          <w:spacing w:val="2"/>
          <w:sz w:val="24"/>
          <w:szCs w:val="24"/>
          <w:lang w:eastAsia="ru-RU"/>
        </w:rPr>
        <w:t xml:space="preserve"> </w:t>
      </w:r>
      <w:proofErr w:type="gramStart"/>
      <w:r w:rsidR="009D31F8" w:rsidRPr="009D31F8">
        <w:rPr>
          <w:rFonts w:ascii="Times New Roman" w:hAnsi="Times New Roman" w:cs="Times New Roman"/>
          <w:spacing w:val="2"/>
          <w:sz w:val="24"/>
          <w:szCs w:val="24"/>
          <w:lang w:eastAsia="ru-RU"/>
        </w:rPr>
        <w:t>срок,  составляющий</w:t>
      </w:r>
      <w:proofErr w:type="gramEnd"/>
      <w:r w:rsidR="009D31F8" w:rsidRPr="009D31F8">
        <w:rPr>
          <w:rFonts w:ascii="Times New Roman" w:hAnsi="Times New Roman" w:cs="Times New Roman"/>
          <w:spacing w:val="2"/>
          <w:sz w:val="24"/>
          <w:szCs w:val="24"/>
          <w:lang w:eastAsia="ru-RU"/>
        </w:rPr>
        <w:t xml:space="preserve"> не менее десяти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
    <w:p w:rsidR="00D97AEB" w:rsidRPr="00367FD9" w:rsidRDefault="00367FD9" w:rsidP="00B93868">
      <w:pPr>
        <w:shd w:val="clear" w:color="auto" w:fill="FFFFFF"/>
        <w:spacing w:after="0" w:line="315" w:lineRule="atLeast"/>
        <w:jc w:val="both"/>
        <w:textAlignment w:val="baseline"/>
        <w:rPr>
          <w:rFonts w:ascii="Times New Roman" w:eastAsia="Times New Roman" w:hAnsi="Times New Roman" w:cs="Times New Roman"/>
          <w:b/>
          <w:color w:val="2D2D2D"/>
          <w:spacing w:val="2"/>
          <w:sz w:val="24"/>
          <w:szCs w:val="24"/>
          <w:lang w:eastAsia="ru-RU"/>
        </w:rPr>
      </w:pPr>
      <w:r w:rsidRPr="00367FD9">
        <w:rPr>
          <w:rFonts w:ascii="Times New Roman" w:eastAsia="Times New Roman" w:hAnsi="Times New Roman" w:cs="Times New Roman"/>
          <w:b/>
          <w:spacing w:val="2"/>
          <w:sz w:val="24"/>
          <w:szCs w:val="24"/>
          <w:lang w:eastAsia="ru-RU"/>
        </w:rPr>
        <w:t xml:space="preserve">График </w:t>
      </w:r>
      <w:r w:rsidR="00D97AEB" w:rsidRPr="00367FD9">
        <w:rPr>
          <w:rFonts w:ascii="Times New Roman" w:eastAsia="Times New Roman" w:hAnsi="Times New Roman" w:cs="Times New Roman"/>
          <w:b/>
          <w:spacing w:val="2"/>
          <w:sz w:val="24"/>
          <w:szCs w:val="24"/>
          <w:lang w:eastAsia="ru-RU"/>
        </w:rPr>
        <w:t xml:space="preserve"> проведения осмотра имущества.</w:t>
      </w:r>
      <w:r w:rsidR="00B93868" w:rsidRPr="00367FD9">
        <w:rPr>
          <w:rFonts w:ascii="Times New Roman" w:eastAsia="Times New Roman" w:hAnsi="Times New Roman" w:cs="Times New Roman"/>
          <w:b/>
          <w:spacing w:val="2"/>
          <w:sz w:val="24"/>
          <w:szCs w:val="24"/>
          <w:lang w:eastAsia="ru-RU"/>
        </w:rPr>
        <w:t xml:space="preserve"> </w:t>
      </w:r>
    </w:p>
    <w:p w:rsidR="00367FD9" w:rsidRPr="00367FD9" w:rsidRDefault="00D97AEB" w:rsidP="00FC520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367FD9">
        <w:rPr>
          <w:rFonts w:ascii="Times New Roman" w:eastAsia="Times New Roman" w:hAnsi="Times New Roman" w:cs="Times New Roman"/>
          <w:spacing w:val="2"/>
          <w:sz w:val="24"/>
          <w:szCs w:val="24"/>
          <w:lang w:eastAsia="ru-RU"/>
        </w:rPr>
        <w:t xml:space="preserve">Осмотр имущества, </w:t>
      </w:r>
      <w:r w:rsidR="00B93868" w:rsidRPr="00367FD9">
        <w:rPr>
          <w:rFonts w:ascii="Times New Roman" w:eastAsia="Times New Roman" w:hAnsi="Times New Roman" w:cs="Times New Roman"/>
          <w:spacing w:val="2"/>
          <w:sz w:val="24"/>
          <w:szCs w:val="24"/>
          <w:lang w:eastAsia="ru-RU"/>
        </w:rPr>
        <w:t>права на которое передаются</w:t>
      </w:r>
      <w:r w:rsidR="00367FD9" w:rsidRPr="00367FD9">
        <w:rPr>
          <w:rFonts w:ascii="Times New Roman" w:eastAsia="Times New Roman" w:hAnsi="Times New Roman" w:cs="Times New Roman"/>
          <w:spacing w:val="2"/>
          <w:sz w:val="24"/>
          <w:szCs w:val="24"/>
          <w:lang w:eastAsia="ru-RU"/>
        </w:rPr>
        <w:t xml:space="preserve"> по договору </w:t>
      </w:r>
      <w:r w:rsidR="00B93868" w:rsidRPr="00367FD9">
        <w:rPr>
          <w:rFonts w:ascii="Times New Roman" w:eastAsia="Times New Roman" w:hAnsi="Times New Roman" w:cs="Times New Roman"/>
          <w:spacing w:val="2"/>
          <w:sz w:val="24"/>
          <w:szCs w:val="24"/>
          <w:lang w:eastAsia="ru-RU"/>
        </w:rPr>
        <w:t xml:space="preserve">обеспечивает организатор конкурса взимания платы. </w:t>
      </w:r>
      <w:r w:rsidR="00367FD9" w:rsidRPr="00367FD9">
        <w:rPr>
          <w:rFonts w:ascii="Times New Roman" w:eastAsia="Times New Roman" w:hAnsi="Times New Roman" w:cs="Times New Roman"/>
          <w:spacing w:val="2"/>
          <w:sz w:val="24"/>
          <w:szCs w:val="24"/>
          <w:lang w:eastAsia="ru-RU"/>
        </w:rPr>
        <w:t>О</w:t>
      </w:r>
      <w:r w:rsidR="00B93868" w:rsidRPr="00367FD9">
        <w:rPr>
          <w:rFonts w:ascii="Times New Roman" w:eastAsia="Times New Roman" w:hAnsi="Times New Roman" w:cs="Times New Roman"/>
          <w:spacing w:val="2"/>
          <w:sz w:val="24"/>
          <w:szCs w:val="24"/>
          <w:lang w:eastAsia="ru-RU"/>
        </w:rPr>
        <w:t>смотра осуществляется не реже чем через каждые пять рабочих дней с даты размещения извещения о проведении конкурса на официальном сайте торгов, но не позднее чем за два рабочих дня до даты вскрытия конвертов с</w:t>
      </w:r>
      <w:r w:rsidR="00FC5203">
        <w:rPr>
          <w:rFonts w:ascii="Times New Roman" w:eastAsia="Times New Roman" w:hAnsi="Times New Roman" w:cs="Times New Roman"/>
          <w:spacing w:val="2"/>
          <w:sz w:val="24"/>
          <w:szCs w:val="24"/>
          <w:lang w:eastAsia="ru-RU"/>
        </w:rPr>
        <w:t xml:space="preserve"> заявками на участие в конкурсе, согласно следующему графику</w:t>
      </w:r>
      <w:r w:rsidR="00367FD9">
        <w:rPr>
          <w:rFonts w:ascii="Times New Roman" w:eastAsia="Times New Roman" w:hAnsi="Times New Roman" w:cs="Times New Roman"/>
          <w:spacing w:val="2"/>
          <w:sz w:val="24"/>
          <w:szCs w:val="24"/>
          <w:lang w:eastAsia="ru-RU"/>
        </w:rPr>
        <w:t>:</w:t>
      </w:r>
    </w:p>
    <w:p w:rsidR="00367FD9" w:rsidRPr="00367FD9" w:rsidRDefault="00367FD9" w:rsidP="00367FD9">
      <w:pPr>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21.08. 2015</w:t>
      </w:r>
      <w:r w:rsidRPr="00367FD9">
        <w:rPr>
          <w:rFonts w:ascii="Times New Roman" w:eastAsia="Times New Roman" w:hAnsi="Times New Roman" w:cs="Times New Roman"/>
          <w:spacing w:val="2"/>
          <w:sz w:val="24"/>
          <w:szCs w:val="24"/>
          <w:lang w:eastAsia="ru-RU"/>
        </w:rPr>
        <w:t xml:space="preserve"> г. в 15.00 час.</w:t>
      </w:r>
    </w:p>
    <w:p w:rsidR="00367FD9" w:rsidRPr="00367FD9" w:rsidRDefault="00367FD9" w:rsidP="00367FD9">
      <w:pPr>
        <w:spacing w:after="0" w:line="240" w:lineRule="auto"/>
        <w:jc w:val="both"/>
        <w:rPr>
          <w:rFonts w:ascii="Times New Roman" w:eastAsia="Times New Roman" w:hAnsi="Times New Roman" w:cs="Times New Roman"/>
          <w:spacing w:val="2"/>
          <w:sz w:val="24"/>
          <w:szCs w:val="24"/>
          <w:lang w:eastAsia="ru-RU"/>
        </w:rPr>
      </w:pPr>
      <w:r w:rsidRPr="00367FD9">
        <w:rPr>
          <w:rFonts w:ascii="Times New Roman" w:eastAsia="Times New Roman" w:hAnsi="Times New Roman" w:cs="Times New Roman"/>
          <w:spacing w:val="2"/>
          <w:sz w:val="24"/>
          <w:szCs w:val="24"/>
          <w:lang w:eastAsia="ru-RU"/>
        </w:rPr>
        <w:t>2</w:t>
      </w:r>
      <w:r>
        <w:rPr>
          <w:rFonts w:ascii="Times New Roman" w:eastAsia="Times New Roman" w:hAnsi="Times New Roman" w:cs="Times New Roman"/>
          <w:spacing w:val="2"/>
          <w:sz w:val="24"/>
          <w:szCs w:val="24"/>
          <w:lang w:eastAsia="ru-RU"/>
        </w:rPr>
        <w:t>8.08</w:t>
      </w:r>
      <w:r w:rsidRPr="00367FD9">
        <w:rPr>
          <w:rFonts w:ascii="Times New Roman" w:eastAsia="Times New Roman" w:hAnsi="Times New Roman" w:cs="Times New Roman"/>
          <w:spacing w:val="2"/>
          <w:sz w:val="24"/>
          <w:szCs w:val="24"/>
          <w:lang w:eastAsia="ru-RU"/>
        </w:rPr>
        <w:t>. 201</w:t>
      </w:r>
      <w:r>
        <w:rPr>
          <w:rFonts w:ascii="Times New Roman" w:eastAsia="Times New Roman" w:hAnsi="Times New Roman" w:cs="Times New Roman"/>
          <w:spacing w:val="2"/>
          <w:sz w:val="24"/>
          <w:szCs w:val="24"/>
          <w:lang w:eastAsia="ru-RU"/>
        </w:rPr>
        <w:t>5</w:t>
      </w:r>
      <w:r w:rsidRPr="00367FD9">
        <w:rPr>
          <w:rFonts w:ascii="Times New Roman" w:eastAsia="Times New Roman" w:hAnsi="Times New Roman" w:cs="Times New Roman"/>
          <w:spacing w:val="2"/>
          <w:sz w:val="24"/>
          <w:szCs w:val="24"/>
          <w:lang w:eastAsia="ru-RU"/>
        </w:rPr>
        <w:t xml:space="preserve"> г. в 15.00 час.</w:t>
      </w:r>
    </w:p>
    <w:p w:rsidR="00367FD9" w:rsidRPr="00367FD9" w:rsidRDefault="00367FD9" w:rsidP="00367FD9">
      <w:pPr>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04.09</w:t>
      </w:r>
      <w:r w:rsidRPr="00367FD9">
        <w:rPr>
          <w:rFonts w:ascii="Times New Roman" w:eastAsia="Times New Roman" w:hAnsi="Times New Roman" w:cs="Times New Roman"/>
          <w:spacing w:val="2"/>
          <w:sz w:val="24"/>
          <w:szCs w:val="24"/>
          <w:lang w:eastAsia="ru-RU"/>
        </w:rPr>
        <w:t>. 201</w:t>
      </w:r>
      <w:r>
        <w:rPr>
          <w:rFonts w:ascii="Times New Roman" w:eastAsia="Times New Roman" w:hAnsi="Times New Roman" w:cs="Times New Roman"/>
          <w:spacing w:val="2"/>
          <w:sz w:val="24"/>
          <w:szCs w:val="24"/>
          <w:lang w:eastAsia="ru-RU"/>
        </w:rPr>
        <w:t>5</w:t>
      </w:r>
      <w:r w:rsidRPr="00367FD9">
        <w:rPr>
          <w:rFonts w:ascii="Times New Roman" w:eastAsia="Times New Roman" w:hAnsi="Times New Roman" w:cs="Times New Roman"/>
          <w:spacing w:val="2"/>
          <w:sz w:val="24"/>
          <w:szCs w:val="24"/>
          <w:lang w:eastAsia="ru-RU"/>
        </w:rPr>
        <w:t xml:space="preserve"> г. в 15.00 час.</w:t>
      </w:r>
    </w:p>
    <w:p w:rsidR="00367FD9" w:rsidRPr="00367FD9" w:rsidRDefault="00367FD9" w:rsidP="00367FD9">
      <w:pPr>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11</w:t>
      </w:r>
      <w:r w:rsidRPr="00367FD9">
        <w:rPr>
          <w:rFonts w:ascii="Times New Roman" w:eastAsia="Times New Roman" w:hAnsi="Times New Roman" w:cs="Times New Roman"/>
          <w:spacing w:val="2"/>
          <w:sz w:val="24"/>
          <w:szCs w:val="24"/>
          <w:lang w:eastAsia="ru-RU"/>
        </w:rPr>
        <w:t>.0</w:t>
      </w:r>
      <w:r>
        <w:rPr>
          <w:rFonts w:ascii="Times New Roman" w:eastAsia="Times New Roman" w:hAnsi="Times New Roman" w:cs="Times New Roman"/>
          <w:spacing w:val="2"/>
          <w:sz w:val="24"/>
          <w:szCs w:val="24"/>
          <w:lang w:eastAsia="ru-RU"/>
        </w:rPr>
        <w:t>9</w:t>
      </w:r>
      <w:r w:rsidRPr="00367FD9">
        <w:rPr>
          <w:rFonts w:ascii="Times New Roman" w:eastAsia="Times New Roman" w:hAnsi="Times New Roman" w:cs="Times New Roman"/>
          <w:spacing w:val="2"/>
          <w:sz w:val="24"/>
          <w:szCs w:val="24"/>
          <w:lang w:eastAsia="ru-RU"/>
        </w:rPr>
        <w:t>. 201</w:t>
      </w:r>
      <w:r>
        <w:rPr>
          <w:rFonts w:ascii="Times New Roman" w:eastAsia="Times New Roman" w:hAnsi="Times New Roman" w:cs="Times New Roman"/>
          <w:spacing w:val="2"/>
          <w:sz w:val="24"/>
          <w:szCs w:val="24"/>
          <w:lang w:eastAsia="ru-RU"/>
        </w:rPr>
        <w:t>5</w:t>
      </w:r>
      <w:r w:rsidRPr="00367FD9">
        <w:rPr>
          <w:rFonts w:ascii="Times New Roman" w:eastAsia="Times New Roman" w:hAnsi="Times New Roman" w:cs="Times New Roman"/>
          <w:spacing w:val="2"/>
          <w:sz w:val="24"/>
          <w:szCs w:val="24"/>
          <w:lang w:eastAsia="ru-RU"/>
        </w:rPr>
        <w:t xml:space="preserve"> г. в 15.00 час.</w:t>
      </w:r>
    </w:p>
    <w:p w:rsidR="0055337E" w:rsidRDefault="0055337E" w:rsidP="00115F72">
      <w:pPr>
        <w:pStyle w:val="ConsPlusNormal"/>
        <w:ind w:firstLine="0"/>
        <w:jc w:val="both"/>
        <w:rPr>
          <w:rFonts w:ascii="Times New Roman" w:hAnsi="Times New Roman" w:cs="Times New Roman"/>
          <w:color w:val="2D2D2D"/>
          <w:spacing w:val="2"/>
          <w:sz w:val="24"/>
          <w:szCs w:val="24"/>
          <w:lang w:eastAsia="ru-RU"/>
        </w:rPr>
      </w:pPr>
    </w:p>
    <w:p w:rsidR="0055337E" w:rsidRPr="00A93B58" w:rsidRDefault="0055337E" w:rsidP="00115F72">
      <w:pPr>
        <w:pStyle w:val="ConsPlusNormal"/>
        <w:ind w:firstLine="0"/>
        <w:jc w:val="both"/>
        <w:rPr>
          <w:rFonts w:ascii="Times New Roman" w:hAnsi="Times New Roman" w:cs="Times New Roman"/>
          <w:spacing w:val="2"/>
          <w:sz w:val="24"/>
          <w:szCs w:val="24"/>
          <w:lang w:eastAsia="ru-RU"/>
        </w:rPr>
      </w:pPr>
      <w:r w:rsidRPr="00A93B58">
        <w:rPr>
          <w:rFonts w:ascii="Times New Roman" w:hAnsi="Times New Roman" w:cs="Times New Roman"/>
          <w:spacing w:val="2"/>
          <w:sz w:val="24"/>
          <w:szCs w:val="24"/>
          <w:lang w:eastAsia="ru-RU"/>
        </w:rPr>
        <w:t xml:space="preserve">Договор заключается на условиях, указанных в заявке на участие в конкурсе поданной участником конкурса, с которым заключается </w:t>
      </w:r>
      <w:proofErr w:type="gramStart"/>
      <w:r w:rsidRPr="00A93B58">
        <w:rPr>
          <w:rFonts w:ascii="Times New Roman" w:hAnsi="Times New Roman" w:cs="Times New Roman"/>
          <w:spacing w:val="2"/>
          <w:sz w:val="24"/>
          <w:szCs w:val="24"/>
          <w:lang w:eastAsia="ru-RU"/>
        </w:rPr>
        <w:t>договор  и</w:t>
      </w:r>
      <w:proofErr w:type="gramEnd"/>
      <w:r w:rsidRPr="00A93B58">
        <w:rPr>
          <w:rFonts w:ascii="Times New Roman" w:hAnsi="Times New Roman" w:cs="Times New Roman"/>
          <w:spacing w:val="2"/>
          <w:sz w:val="24"/>
          <w:szCs w:val="24"/>
          <w:lang w:eastAsia="ru-RU"/>
        </w:rPr>
        <w:t xml:space="preserve"> в конкурсной документации.</w:t>
      </w:r>
    </w:p>
    <w:p w:rsidR="001E61D3" w:rsidRDefault="0055337E" w:rsidP="001E61D3">
      <w:pPr>
        <w:pStyle w:val="ConsPlusNormal"/>
        <w:ind w:firstLine="0"/>
        <w:jc w:val="both"/>
        <w:rPr>
          <w:rFonts w:ascii="Times New Roman" w:hAnsi="Times New Roman" w:cs="Times New Roman"/>
          <w:color w:val="2D2D2D"/>
          <w:spacing w:val="2"/>
          <w:sz w:val="24"/>
          <w:szCs w:val="24"/>
          <w:lang w:eastAsia="ru-RU"/>
        </w:rPr>
      </w:pPr>
      <w:r>
        <w:rPr>
          <w:rFonts w:ascii="Times New Roman" w:hAnsi="Times New Roman" w:cs="Times New Roman"/>
          <w:color w:val="2D2D2D"/>
          <w:spacing w:val="2"/>
          <w:sz w:val="24"/>
          <w:szCs w:val="24"/>
          <w:lang w:eastAsia="ru-RU"/>
        </w:rPr>
        <w:t xml:space="preserve"> </w:t>
      </w:r>
      <w:r w:rsidR="00FC5203">
        <w:rPr>
          <w:rFonts w:ascii="Times New Roman" w:hAnsi="Times New Roman" w:cs="Times New Roman"/>
          <w:color w:val="2D2D2D"/>
          <w:spacing w:val="2"/>
          <w:sz w:val="24"/>
          <w:szCs w:val="24"/>
          <w:lang w:eastAsia="ru-RU"/>
        </w:rPr>
        <w:t xml:space="preserve">        </w:t>
      </w:r>
    </w:p>
    <w:p w:rsidR="00472739" w:rsidRDefault="00115F72" w:rsidP="00472739">
      <w:pPr>
        <w:pStyle w:val="ConsPlusNormal"/>
        <w:ind w:firstLine="0"/>
        <w:rPr>
          <w:rFonts w:ascii="Times New Roman" w:hAnsi="Times New Roman" w:cs="Times New Roman"/>
          <w:color w:val="2D2D2D"/>
          <w:spacing w:val="2"/>
          <w:sz w:val="24"/>
          <w:szCs w:val="24"/>
          <w:lang w:eastAsia="ru-RU"/>
        </w:rPr>
      </w:pPr>
      <w:r w:rsidRPr="001E61D3">
        <w:rPr>
          <w:rFonts w:ascii="Times New Roman" w:hAnsi="Times New Roman" w:cs="Times New Roman"/>
          <w:spacing w:val="2"/>
          <w:sz w:val="24"/>
          <w:szCs w:val="24"/>
          <w:lang w:eastAsia="ru-RU"/>
        </w:rPr>
        <w:t>У</w:t>
      </w:r>
      <w:r w:rsidR="00B93868" w:rsidRPr="001E61D3">
        <w:rPr>
          <w:rFonts w:ascii="Times New Roman" w:hAnsi="Times New Roman" w:cs="Times New Roman"/>
          <w:spacing w:val="2"/>
          <w:sz w:val="24"/>
          <w:szCs w:val="24"/>
          <w:lang w:eastAsia="ru-RU"/>
        </w:rPr>
        <w:t>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r w:rsidR="00B93868" w:rsidRPr="00B93868">
        <w:rPr>
          <w:rFonts w:ascii="Times New Roman" w:hAnsi="Times New Roman" w:cs="Times New Roman"/>
          <w:color w:val="2D2D2D"/>
          <w:spacing w:val="2"/>
          <w:sz w:val="24"/>
          <w:szCs w:val="24"/>
          <w:lang w:eastAsia="ru-RU"/>
        </w:rPr>
        <w:br/>
      </w:r>
    </w:p>
    <w:p w:rsidR="00472739" w:rsidRDefault="00472739" w:rsidP="00472739">
      <w:pPr>
        <w:pStyle w:val="ConsPlusNormal"/>
        <w:ind w:firstLine="0"/>
        <w:jc w:val="both"/>
        <w:rPr>
          <w:rFonts w:ascii="Times New Roman" w:hAnsi="Times New Roman" w:cs="Times New Roman"/>
          <w:spacing w:val="2"/>
          <w:sz w:val="24"/>
          <w:szCs w:val="24"/>
          <w:lang w:eastAsia="ru-RU"/>
        </w:rPr>
      </w:pPr>
      <w:r w:rsidRPr="003B193E">
        <w:rPr>
          <w:rFonts w:ascii="Times New Roman" w:hAnsi="Times New Roman" w:cs="Times New Roman"/>
          <w:spacing w:val="2"/>
          <w:sz w:val="24"/>
          <w:szCs w:val="24"/>
          <w:lang w:eastAsia="ru-RU"/>
        </w:rPr>
        <w:t xml:space="preserve"> </w:t>
      </w:r>
      <w:r w:rsidR="00B93868" w:rsidRPr="003B193E">
        <w:rPr>
          <w:rFonts w:ascii="Times New Roman" w:hAnsi="Times New Roman" w:cs="Times New Roman"/>
          <w:spacing w:val="2"/>
          <w:sz w:val="24"/>
          <w:szCs w:val="24"/>
          <w:lang w:eastAsia="ru-RU"/>
        </w:rPr>
        <w:t xml:space="preserve">К конкурсной документации </w:t>
      </w:r>
      <w:r w:rsidRPr="003B193E">
        <w:rPr>
          <w:rFonts w:ascii="Times New Roman" w:hAnsi="Times New Roman" w:cs="Times New Roman"/>
          <w:spacing w:val="2"/>
          <w:sz w:val="24"/>
          <w:szCs w:val="24"/>
          <w:lang w:eastAsia="ru-RU"/>
        </w:rPr>
        <w:t xml:space="preserve"> </w:t>
      </w:r>
      <w:r w:rsidR="00B93868" w:rsidRPr="003B193E">
        <w:rPr>
          <w:rFonts w:ascii="Times New Roman" w:hAnsi="Times New Roman" w:cs="Times New Roman"/>
          <w:spacing w:val="2"/>
          <w:sz w:val="24"/>
          <w:szCs w:val="24"/>
          <w:lang w:eastAsia="ru-RU"/>
        </w:rPr>
        <w:t xml:space="preserve"> прил</w:t>
      </w:r>
      <w:r w:rsidRPr="003B193E">
        <w:rPr>
          <w:rFonts w:ascii="Times New Roman" w:hAnsi="Times New Roman" w:cs="Times New Roman"/>
          <w:spacing w:val="2"/>
          <w:sz w:val="24"/>
          <w:szCs w:val="24"/>
          <w:lang w:eastAsia="ru-RU"/>
        </w:rPr>
        <w:t xml:space="preserve">агается </w:t>
      </w:r>
      <w:r w:rsidR="00B93868" w:rsidRPr="003B193E">
        <w:rPr>
          <w:rFonts w:ascii="Times New Roman" w:hAnsi="Times New Roman" w:cs="Times New Roman"/>
          <w:spacing w:val="2"/>
          <w:sz w:val="24"/>
          <w:szCs w:val="24"/>
          <w:lang w:eastAsia="ru-RU"/>
        </w:rPr>
        <w:t>проект договора</w:t>
      </w:r>
      <w:r w:rsidRPr="003B193E">
        <w:rPr>
          <w:rFonts w:ascii="Times New Roman" w:hAnsi="Times New Roman" w:cs="Times New Roman"/>
          <w:spacing w:val="2"/>
          <w:sz w:val="24"/>
          <w:szCs w:val="24"/>
          <w:lang w:eastAsia="ru-RU"/>
        </w:rPr>
        <w:t>,</w:t>
      </w:r>
      <w:r w:rsidR="00B93868" w:rsidRPr="003B193E">
        <w:rPr>
          <w:rFonts w:ascii="Times New Roman" w:hAnsi="Times New Roman" w:cs="Times New Roman"/>
          <w:spacing w:val="2"/>
          <w:sz w:val="24"/>
          <w:szCs w:val="24"/>
          <w:lang w:eastAsia="ru-RU"/>
        </w:rPr>
        <w:t xml:space="preserve"> который является </w:t>
      </w:r>
      <w:r w:rsidRPr="003B193E">
        <w:rPr>
          <w:rFonts w:ascii="Times New Roman" w:hAnsi="Times New Roman" w:cs="Times New Roman"/>
          <w:spacing w:val="2"/>
          <w:sz w:val="24"/>
          <w:szCs w:val="24"/>
          <w:lang w:eastAsia="ru-RU"/>
        </w:rPr>
        <w:t>н</w:t>
      </w:r>
      <w:r w:rsidR="00B93868" w:rsidRPr="003B193E">
        <w:rPr>
          <w:rFonts w:ascii="Times New Roman" w:hAnsi="Times New Roman" w:cs="Times New Roman"/>
          <w:spacing w:val="2"/>
          <w:sz w:val="24"/>
          <w:szCs w:val="24"/>
          <w:lang w:eastAsia="ru-RU"/>
        </w:rPr>
        <w:t>еотъемлемой частью конкурсной документации.</w:t>
      </w:r>
    </w:p>
    <w:p w:rsidR="00A93B58" w:rsidRPr="003B193E" w:rsidRDefault="00A93B58" w:rsidP="00472739">
      <w:pPr>
        <w:pStyle w:val="ConsPlusNormal"/>
        <w:ind w:firstLine="0"/>
        <w:jc w:val="both"/>
        <w:rPr>
          <w:rFonts w:ascii="Times New Roman" w:hAnsi="Times New Roman" w:cs="Times New Roman"/>
          <w:spacing w:val="2"/>
          <w:sz w:val="24"/>
          <w:szCs w:val="24"/>
          <w:lang w:eastAsia="ru-RU"/>
        </w:rPr>
      </w:pPr>
    </w:p>
    <w:p w:rsidR="00A93B58" w:rsidRDefault="00A93B58" w:rsidP="00A93B58">
      <w:pPr>
        <w:shd w:val="clear" w:color="auto" w:fill="FFFFFF"/>
        <w:tabs>
          <w:tab w:val="left" w:pos="1276"/>
        </w:tabs>
        <w:spacing w:after="0" w:line="240" w:lineRule="auto"/>
        <w:ind w:firstLine="708"/>
        <w:jc w:val="both"/>
        <w:rPr>
          <w:rFonts w:ascii="Times New Roman" w:eastAsia="Times New Roman" w:hAnsi="Times New Roman" w:cs="Times New Roman"/>
          <w:spacing w:val="2"/>
          <w:sz w:val="24"/>
          <w:szCs w:val="24"/>
          <w:lang w:eastAsia="ru-RU"/>
        </w:rPr>
      </w:pPr>
    </w:p>
    <w:p w:rsidR="00B93868" w:rsidRPr="00A93B58" w:rsidRDefault="00B93868" w:rsidP="00A93B58">
      <w:pPr>
        <w:shd w:val="clear" w:color="auto" w:fill="FFFFFF"/>
        <w:tabs>
          <w:tab w:val="left" w:pos="1276"/>
        </w:tabs>
        <w:spacing w:after="0" w:line="240" w:lineRule="auto"/>
        <w:ind w:firstLine="708"/>
        <w:jc w:val="both"/>
        <w:rPr>
          <w:rFonts w:ascii="Times New Roman" w:eastAsiaTheme="majorEastAsia" w:hAnsi="Times New Roman" w:cstheme="majorBidi"/>
          <w:b/>
          <w:bCs/>
          <w:kern w:val="32"/>
          <w:sz w:val="24"/>
          <w:szCs w:val="24"/>
          <w:lang w:eastAsia="ar-SA"/>
        </w:rPr>
      </w:pPr>
      <w:r w:rsidRPr="003B193E">
        <w:rPr>
          <w:rFonts w:ascii="Times New Roman" w:eastAsia="Times New Roman" w:hAnsi="Times New Roman" w:cs="Times New Roman"/>
          <w:spacing w:val="2"/>
          <w:sz w:val="24"/>
          <w:szCs w:val="24"/>
          <w:lang w:eastAsia="ru-RU"/>
        </w:rPr>
        <w:br/>
      </w:r>
      <w:r w:rsidR="00E50147" w:rsidRPr="00A93B58">
        <w:rPr>
          <w:rFonts w:ascii="Times New Roman" w:eastAsia="Times New Roman" w:hAnsi="Times New Roman" w:cs="Times New Roman"/>
          <w:b/>
          <w:sz w:val="24"/>
          <w:szCs w:val="24"/>
          <w:lang w:eastAsia="ru-RU"/>
        </w:rPr>
        <w:t xml:space="preserve"> </w:t>
      </w:r>
      <w:r w:rsidR="003E0606" w:rsidRPr="00A93B58">
        <w:rPr>
          <w:rFonts w:ascii="Times New Roman" w:eastAsia="Times New Roman" w:hAnsi="Times New Roman" w:cs="Times New Roman"/>
          <w:spacing w:val="2"/>
          <w:sz w:val="24"/>
          <w:szCs w:val="24"/>
          <w:lang w:eastAsia="ru-RU"/>
        </w:rPr>
        <w:t xml:space="preserve">  </w:t>
      </w:r>
      <w:bookmarkStart w:id="1" w:name="_Toc127334282"/>
      <w:bookmarkStart w:id="2" w:name="_Ref166329160"/>
      <w:bookmarkStart w:id="3" w:name="_Ref166329169"/>
      <w:bookmarkStart w:id="4" w:name="_Ref166487238"/>
      <w:bookmarkStart w:id="5" w:name="_Ref166487244"/>
      <w:bookmarkStart w:id="6" w:name="_Ref166487316"/>
      <w:bookmarkStart w:id="7" w:name="_Toc185686724"/>
      <w:r w:rsidRPr="00A93B58">
        <w:rPr>
          <w:rFonts w:ascii="Times New Roman" w:eastAsiaTheme="majorEastAsia" w:hAnsi="Times New Roman" w:cstheme="majorBidi"/>
          <w:b/>
          <w:bCs/>
          <w:kern w:val="32"/>
          <w:sz w:val="24"/>
          <w:szCs w:val="24"/>
          <w:lang w:eastAsia="ar-SA"/>
        </w:rPr>
        <w:t>Образцы форм и документов для заполнения участниками открытого конкурса</w:t>
      </w:r>
    </w:p>
    <w:p w:rsidR="00B93868" w:rsidRPr="00B93868" w:rsidRDefault="00B93868" w:rsidP="00B93868">
      <w:pPr>
        <w:rPr>
          <w:lang w:eastAsia="ar-SA"/>
        </w:rPr>
      </w:pPr>
    </w:p>
    <w:p w:rsidR="00B93868" w:rsidRPr="00B93868" w:rsidRDefault="00B93868" w:rsidP="00B93868">
      <w:pPr>
        <w:keepNext/>
        <w:numPr>
          <w:ilvl w:val="1"/>
          <w:numId w:val="1"/>
        </w:numPr>
        <w:spacing w:before="240" w:after="120" w:line="240" w:lineRule="auto"/>
        <w:ind w:left="540" w:hanging="540"/>
        <w:outlineLvl w:val="0"/>
        <w:rPr>
          <w:rFonts w:ascii="Cambria" w:eastAsia="Times New Roman" w:hAnsi="Cambria" w:cs="Times New Roman"/>
          <w:b/>
          <w:bCs/>
          <w:kern w:val="32"/>
          <w:sz w:val="26"/>
          <w:szCs w:val="26"/>
          <w:lang w:eastAsia="ar-SA"/>
        </w:rPr>
      </w:pPr>
      <w:r w:rsidRPr="00B93868">
        <w:rPr>
          <w:rFonts w:ascii="Cambria" w:eastAsia="Times New Roman" w:hAnsi="Cambria" w:cs="Times New Roman"/>
          <w:b/>
          <w:bCs/>
          <w:kern w:val="32"/>
          <w:sz w:val="24"/>
          <w:szCs w:val="24"/>
          <w:lang w:eastAsia="ar-SA"/>
        </w:rPr>
        <w:t xml:space="preserve">                                                     ОПИСЬ ДОКУМЕНТОВ</w:t>
      </w:r>
      <w:bookmarkEnd w:id="1"/>
      <w:bookmarkEnd w:id="2"/>
      <w:bookmarkEnd w:id="3"/>
      <w:bookmarkEnd w:id="4"/>
      <w:bookmarkEnd w:id="5"/>
      <w:bookmarkEnd w:id="6"/>
      <w:bookmarkEnd w:id="7"/>
      <w:r w:rsidRPr="00B93868">
        <w:rPr>
          <w:rFonts w:ascii="Cambria" w:eastAsia="Times New Roman" w:hAnsi="Cambria" w:cs="Times New Roman"/>
          <w:b/>
          <w:bCs/>
          <w:kern w:val="32"/>
          <w:sz w:val="24"/>
          <w:szCs w:val="24"/>
          <w:lang w:eastAsia="ar-SA"/>
        </w:rPr>
        <w:t>,</w:t>
      </w:r>
    </w:p>
    <w:p w:rsidR="00B93868" w:rsidRPr="00B93868" w:rsidRDefault="00B93868" w:rsidP="00B93868">
      <w:pPr>
        <w:jc w:val="both"/>
        <w:rPr>
          <w:rFonts w:ascii="Times New Roman" w:hAnsi="Times New Roman" w:cs="Times New Roman"/>
          <w:sz w:val="24"/>
          <w:szCs w:val="24"/>
        </w:rPr>
      </w:pPr>
      <w:r w:rsidRPr="00B93868">
        <w:rPr>
          <w:rFonts w:ascii="Times New Roman" w:hAnsi="Times New Roman" w:cs="Times New Roman"/>
          <w:sz w:val="24"/>
          <w:szCs w:val="24"/>
        </w:rPr>
        <w:t xml:space="preserve">представляемых для участия в открытом </w:t>
      </w:r>
      <w:proofErr w:type="gramStart"/>
      <w:r w:rsidRPr="00B93868">
        <w:rPr>
          <w:rFonts w:ascii="Times New Roman" w:hAnsi="Times New Roman" w:cs="Times New Roman"/>
          <w:sz w:val="24"/>
          <w:szCs w:val="24"/>
        </w:rPr>
        <w:t>конкурсе  на</w:t>
      </w:r>
      <w:proofErr w:type="gramEnd"/>
      <w:r w:rsidRPr="00B93868">
        <w:rPr>
          <w:rFonts w:ascii="Times New Roman" w:hAnsi="Times New Roman" w:cs="Times New Roman"/>
          <w:sz w:val="24"/>
          <w:szCs w:val="24"/>
        </w:rPr>
        <w:t xml:space="preserve"> право заключения договора аренды производственной базы и иного имущества, расположенного по ул. Махачкалинская, 98«А»  для содержания  и обслуживания объектов электроснабжения </w:t>
      </w:r>
      <w:r w:rsidRPr="00B93868">
        <w:rPr>
          <w:rFonts w:ascii="Times New Roman" w:hAnsi="Times New Roman" w:cs="Times New Roman"/>
          <w:bCs/>
          <w:sz w:val="24"/>
          <w:szCs w:val="24"/>
        </w:rPr>
        <w:t xml:space="preserve">на территории городского округа «город Каспийск»  </w:t>
      </w:r>
    </w:p>
    <w:p w:rsidR="00B93868" w:rsidRPr="00B93868" w:rsidRDefault="00B93868" w:rsidP="00B93868">
      <w:pPr>
        <w:ind w:left="-426" w:firstLine="426"/>
        <w:jc w:val="both"/>
        <w:rPr>
          <w:rFonts w:ascii="Times New Roman" w:hAnsi="Times New Roman" w:cs="Times New Roman"/>
        </w:rPr>
      </w:pPr>
      <w:r w:rsidRPr="00B93868">
        <w:rPr>
          <w:rFonts w:ascii="Times New Roman" w:hAnsi="Times New Roman" w:cs="Times New Roman"/>
        </w:rPr>
        <w:t>Настоящим _______________________________________________________ подтверждает, что для</w:t>
      </w:r>
    </w:p>
    <w:p w:rsidR="00B93868" w:rsidRPr="00B93868" w:rsidRDefault="00A93B58" w:rsidP="00B93868">
      <w:pPr>
        <w:ind w:left="-426" w:firstLine="786"/>
        <w:jc w:val="both"/>
        <w:rPr>
          <w:rFonts w:ascii="Times New Roman" w:hAnsi="Times New Roman" w:cs="Times New Roman"/>
          <w:sz w:val="14"/>
          <w:szCs w:val="14"/>
        </w:rPr>
      </w:pPr>
      <w:r>
        <w:rPr>
          <w:rFonts w:ascii="Times New Roman" w:hAnsi="Times New Roman" w:cs="Times New Roman"/>
          <w:sz w:val="14"/>
          <w:szCs w:val="14"/>
        </w:rPr>
        <w:t xml:space="preserve">                                                                            </w:t>
      </w:r>
      <w:r w:rsidR="00B93868" w:rsidRPr="00B93868">
        <w:rPr>
          <w:rFonts w:ascii="Times New Roman" w:hAnsi="Times New Roman" w:cs="Times New Roman"/>
          <w:sz w:val="14"/>
          <w:szCs w:val="14"/>
        </w:rPr>
        <w:t>(наименование участника)</w:t>
      </w:r>
    </w:p>
    <w:p w:rsidR="00B93868" w:rsidRPr="00B93868" w:rsidRDefault="00B93868" w:rsidP="00B93868">
      <w:pPr>
        <w:autoSpaceDE w:val="0"/>
        <w:autoSpaceDN w:val="0"/>
        <w:adjustRightInd w:val="0"/>
        <w:spacing w:after="0" w:line="240" w:lineRule="auto"/>
        <w:ind w:left="142" w:right="-284"/>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 xml:space="preserve">участия в открытом конкурсе на право заключения </w:t>
      </w:r>
      <w:r w:rsidRPr="00B93868">
        <w:rPr>
          <w:rFonts w:ascii="Times New Roman" w:eastAsia="Times New Roman" w:hAnsi="Times New Roman" w:cs="Times New Roman"/>
          <w:bCs/>
          <w:sz w:val="24"/>
          <w:szCs w:val="24"/>
          <w:lang w:eastAsia="ru-RU"/>
        </w:rPr>
        <w:t xml:space="preserve">договора аренды производственной базы и иного имущества, расположенного по ул. Махачкалинская, 98«А»  для содержания  и обслуживания объектов электроснабжения </w:t>
      </w:r>
      <w:r w:rsidRPr="00B93868">
        <w:rPr>
          <w:rFonts w:ascii="Times New Roman" w:eastAsia="Times New Roman" w:hAnsi="Times New Roman" w:cs="Times New Roman"/>
          <w:sz w:val="24"/>
          <w:szCs w:val="24"/>
          <w:lang w:eastAsia="ru-RU"/>
        </w:rPr>
        <w:t xml:space="preserve"> на территории городского округа «город Каспийск»  </w:t>
      </w:r>
      <w:r w:rsidRPr="00B93868">
        <w:rPr>
          <w:rFonts w:ascii="Times New Roman" w:eastAsia="Times New Roman" w:hAnsi="Times New Roman" w:cs="Times New Roman"/>
          <w:bCs/>
          <w:sz w:val="24"/>
          <w:szCs w:val="24"/>
          <w:lang w:eastAsia="ru-RU"/>
        </w:rPr>
        <w:t>направляются нижеперечисленные документы.</w:t>
      </w:r>
    </w:p>
    <w:p w:rsidR="00B93868" w:rsidRPr="00B93868" w:rsidRDefault="00B93868" w:rsidP="00B93868">
      <w:pPr>
        <w:jc w:val="both"/>
        <w:rPr>
          <w:rFonts w:ascii="Times New Roman" w:hAnsi="Times New Roman" w:cs="Times New Roman"/>
          <w:sz w:val="10"/>
          <w:szCs w:val="10"/>
        </w:rPr>
      </w:pPr>
    </w:p>
    <w:tbl>
      <w:tblPr>
        <w:tblW w:w="9416" w:type="dxa"/>
        <w:tblInd w:w="137"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6896"/>
        <w:gridCol w:w="1620"/>
      </w:tblGrid>
      <w:tr w:rsidR="00B93868" w:rsidRPr="00B93868" w:rsidTr="00FD378E">
        <w:trPr>
          <w:tblHeader/>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B93868" w:rsidRPr="00B93868" w:rsidRDefault="00B93868" w:rsidP="00B93868">
            <w:pPr>
              <w:jc w:val="center"/>
              <w:rPr>
                <w:rFonts w:ascii="Times New Roman" w:hAnsi="Times New Roman" w:cs="Times New Roman"/>
                <w:b/>
                <w:bCs/>
                <w:sz w:val="20"/>
                <w:szCs w:val="20"/>
              </w:rPr>
            </w:pPr>
            <w:r w:rsidRPr="00B93868">
              <w:rPr>
                <w:rFonts w:ascii="Times New Roman" w:hAnsi="Times New Roman" w:cs="Times New Roman"/>
                <w:b/>
                <w:bCs/>
                <w:sz w:val="20"/>
                <w:szCs w:val="20"/>
              </w:rPr>
              <w:t>№№ п\п</w:t>
            </w:r>
          </w:p>
        </w:tc>
        <w:tc>
          <w:tcPr>
            <w:tcW w:w="6896" w:type="dxa"/>
            <w:tcBorders>
              <w:top w:val="single" w:sz="4" w:space="0" w:color="auto"/>
              <w:left w:val="single" w:sz="4" w:space="0" w:color="auto"/>
              <w:bottom w:val="single" w:sz="4" w:space="0" w:color="auto"/>
              <w:right w:val="single" w:sz="4" w:space="0" w:color="auto"/>
            </w:tcBorders>
            <w:shd w:val="clear" w:color="000000" w:fill="auto"/>
            <w:vAlign w:val="center"/>
          </w:tcPr>
          <w:p w:rsidR="00B93868" w:rsidRPr="00B93868" w:rsidRDefault="00B93868" w:rsidP="00B93868">
            <w:pPr>
              <w:jc w:val="center"/>
              <w:rPr>
                <w:rFonts w:ascii="Times New Roman" w:hAnsi="Times New Roman" w:cs="Times New Roman"/>
                <w:b/>
                <w:bCs/>
                <w:sz w:val="20"/>
                <w:szCs w:val="20"/>
              </w:rPr>
            </w:pPr>
            <w:r w:rsidRPr="00B93868">
              <w:rPr>
                <w:rFonts w:ascii="Times New Roman" w:hAnsi="Times New Roman" w:cs="Times New Roman"/>
                <w:b/>
                <w:bCs/>
                <w:sz w:val="20"/>
                <w:szCs w:val="20"/>
              </w:rPr>
              <w:t>Наименование документов</w:t>
            </w:r>
          </w:p>
        </w:tc>
        <w:tc>
          <w:tcPr>
            <w:tcW w:w="1620" w:type="dxa"/>
            <w:tcBorders>
              <w:top w:val="single" w:sz="4" w:space="0" w:color="auto"/>
              <w:left w:val="single" w:sz="4" w:space="0" w:color="auto"/>
              <w:bottom w:val="single" w:sz="4" w:space="0" w:color="auto"/>
              <w:right w:val="single" w:sz="4" w:space="0" w:color="auto"/>
            </w:tcBorders>
            <w:shd w:val="clear" w:color="000000" w:fill="auto"/>
            <w:vAlign w:val="center"/>
          </w:tcPr>
          <w:p w:rsidR="00B93868" w:rsidRPr="00B93868" w:rsidRDefault="00B93868" w:rsidP="00B93868">
            <w:pPr>
              <w:jc w:val="both"/>
              <w:rPr>
                <w:rFonts w:ascii="Times New Roman" w:hAnsi="Times New Roman" w:cs="Times New Roman"/>
                <w:b/>
                <w:bCs/>
                <w:sz w:val="20"/>
                <w:szCs w:val="20"/>
              </w:rPr>
            </w:pPr>
            <w:r w:rsidRPr="00B93868">
              <w:rPr>
                <w:rFonts w:ascii="Times New Roman" w:hAnsi="Times New Roman" w:cs="Times New Roman"/>
                <w:b/>
                <w:bCs/>
                <w:sz w:val="20"/>
                <w:szCs w:val="20"/>
              </w:rPr>
              <w:t>Количество листов</w:t>
            </w: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 xml:space="preserve">Заявка на участие в конкурсе (Форма 2) </w:t>
            </w:r>
          </w:p>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Конкурсное предложение  (Форма 3)</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p>
        </w:tc>
      </w:tr>
      <w:tr w:rsidR="00B93868" w:rsidRPr="00B93868" w:rsidTr="00FD378E">
        <w:trPr>
          <w:trHeight w:val="389"/>
        </w:trPr>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 xml:space="preserve">Выписка из Единого государственного реестра юридических лиц, выданная ФНС России, или нотариально заверенная копия такой выписки </w:t>
            </w:r>
            <w:r w:rsidRPr="00B93868">
              <w:rPr>
                <w:rFonts w:ascii="Times New Roman" w:hAnsi="Times New Roman" w:cs="Times New Roman"/>
                <w:i/>
              </w:rPr>
              <w:t xml:space="preserve">(для юридических лиц) </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 xml:space="preserve">Выписка из Единого государственного реестра индивидуальных предпринимателей, выданная ФНС России, нотариально заверенная копия такой выписки </w:t>
            </w:r>
            <w:r w:rsidRPr="00B93868">
              <w:rPr>
                <w:rFonts w:ascii="Times New Roman" w:hAnsi="Times New Roman" w:cs="Times New Roman"/>
                <w:i/>
              </w:rPr>
              <w:t>(для индивидуальных предпринимателей)</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 xml:space="preserve">Копии документов, удостоверяющих личность </w:t>
            </w:r>
            <w:r w:rsidRPr="00B93868">
              <w:rPr>
                <w:rFonts w:ascii="Times New Roman" w:hAnsi="Times New Roman" w:cs="Times New Roman"/>
                <w:i/>
              </w:rPr>
              <w:t xml:space="preserve">(для       </w:t>
            </w:r>
            <w:r w:rsidRPr="00B93868">
              <w:rPr>
                <w:rFonts w:ascii="Times New Roman" w:hAnsi="Times New Roman" w:cs="Times New Roman"/>
                <w:i/>
              </w:rPr>
              <w:br/>
              <w:t>физических лиц)</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B93868">
              <w:rPr>
                <w:rFonts w:ascii="Times New Roman" w:hAnsi="Times New Roman" w:cs="Times New Roman"/>
                <w:i/>
              </w:rPr>
              <w:t>(для иностранных лиц)</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eastAsia="Times New Roman" w:hAnsi="Times New Roman" w:cs="Times New Roman"/>
                <w:color w:val="2D2D2D"/>
                <w:spacing w:val="2"/>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учредительными документами юридического лица</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spacing w:after="60" w:line="240" w:lineRule="auto"/>
              <w:jc w:val="both"/>
              <w:rPr>
                <w:rFonts w:ascii="Times New Roman" w:eastAsia="Times New Roman" w:hAnsi="Times New Roman" w:cs="Times New Roman"/>
                <w:lang w:eastAsia="ru-RU"/>
              </w:rPr>
            </w:pPr>
            <w:r w:rsidRPr="00B93868">
              <w:rPr>
                <w:rFonts w:ascii="Times New Roman" w:eastAsia="Times New Roman" w:hAnsi="Times New Roman" w:cs="Times New Roman"/>
                <w:color w:val="2D2D2D"/>
                <w:spacing w:val="2"/>
                <w:lang w:eastAsia="ru-RU"/>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 xml:space="preserve">Копии документов, подтверждающих соответствие Участника конкурса требованиям   конкурсной документации и   сообщения о проведении открытого конкурса </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Копии учредительных документов (устав, положение, учредительный договор)</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shd w:val="clear" w:color="auto" w:fill="FFFFFF"/>
              <w:spacing w:after="0" w:line="240" w:lineRule="auto"/>
              <w:jc w:val="both"/>
              <w:rPr>
                <w:rFonts w:ascii="Times New Roman" w:eastAsia="Times New Roman" w:hAnsi="Times New Roman" w:cs="Times New Roman"/>
                <w:color w:val="2D2D2D"/>
                <w:spacing w:val="2"/>
                <w:lang w:eastAsia="ru-RU"/>
              </w:rPr>
            </w:pPr>
            <w:r w:rsidRPr="00B93868">
              <w:rPr>
                <w:rFonts w:ascii="Times New Roman" w:eastAsia="Times New Roman" w:hAnsi="Times New Roman" w:cs="Times New Roman"/>
                <w:color w:val="2D2D2D"/>
                <w:spacing w:val="2"/>
                <w:lang w:eastAsia="ru-RU"/>
              </w:rPr>
              <w:t>Документы или копии документов, подтверждающие внесение задатка (платежное поручение, подтверждающее перечисление задатка).</w:t>
            </w:r>
          </w:p>
          <w:p w:rsidR="00B93868" w:rsidRPr="00B93868" w:rsidRDefault="00B93868" w:rsidP="00B93868">
            <w:pPr>
              <w:spacing w:after="60" w:line="240" w:lineRule="auto"/>
              <w:jc w:val="both"/>
              <w:rPr>
                <w:rFonts w:ascii="Times New Roman" w:eastAsia="Times New Roman" w:hAnsi="Times New Roman" w:cs="Times New Roman"/>
                <w:lang w:eastAsia="ru-RU"/>
              </w:rPr>
            </w:pP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r w:rsidR="00B93868" w:rsidRPr="00B93868" w:rsidTr="00FD378E">
        <w:tc>
          <w:tcPr>
            <w:tcW w:w="90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numPr>
                <w:ilvl w:val="0"/>
                <w:numId w:val="2"/>
              </w:numPr>
              <w:spacing w:after="60" w:line="240" w:lineRule="auto"/>
              <w:jc w:val="center"/>
              <w:rPr>
                <w:rFonts w:ascii="Times New Roman" w:hAnsi="Times New Roman" w:cs="Times New Roman"/>
              </w:rPr>
            </w:pPr>
          </w:p>
        </w:tc>
        <w:tc>
          <w:tcPr>
            <w:tcW w:w="6896"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both"/>
              <w:rPr>
                <w:rFonts w:ascii="Times New Roman" w:hAnsi="Times New Roman" w:cs="Times New Roman"/>
              </w:rPr>
            </w:pPr>
            <w:r w:rsidRPr="00B93868">
              <w:rPr>
                <w:rFonts w:ascii="Times New Roman" w:hAnsi="Times New Roman" w:cs="Times New Roman"/>
              </w:rPr>
              <w:t>Другие документы (далее указываются все другие документы, прикладываемые по усмотрению участника размещения заказа)</w:t>
            </w:r>
          </w:p>
        </w:tc>
        <w:tc>
          <w:tcPr>
            <w:tcW w:w="1620"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rPr>
                <w:rFonts w:ascii="Times New Roman" w:hAnsi="Times New Roman" w:cs="Times New Roman"/>
              </w:rPr>
            </w:pPr>
          </w:p>
        </w:tc>
      </w:tr>
    </w:tbl>
    <w:p w:rsidR="00A93B58" w:rsidRDefault="00A93B58" w:rsidP="00B93868">
      <w:pPr>
        <w:rPr>
          <w:b/>
          <w:bCs/>
          <w:i/>
          <w:iCs/>
        </w:rPr>
      </w:pPr>
    </w:p>
    <w:p w:rsidR="00B93868" w:rsidRPr="00B93868" w:rsidRDefault="00B93868" w:rsidP="00B93868">
      <w:pPr>
        <w:rPr>
          <w:rFonts w:ascii="Times New Roman" w:hAnsi="Times New Roman" w:cs="Times New Roman"/>
          <w:b/>
          <w:bCs/>
          <w:i/>
          <w:iCs/>
        </w:rPr>
      </w:pPr>
      <w:r w:rsidRPr="00B93868">
        <w:rPr>
          <w:rFonts w:ascii="Times New Roman" w:hAnsi="Times New Roman" w:cs="Times New Roman"/>
          <w:b/>
          <w:bCs/>
          <w:i/>
          <w:iCs/>
        </w:rPr>
        <w:t xml:space="preserve">*Примечание: </w:t>
      </w:r>
    </w:p>
    <w:p w:rsidR="00B93868" w:rsidRPr="00B93868" w:rsidRDefault="00B93868" w:rsidP="00B93868">
      <w:pPr>
        <w:rPr>
          <w:rFonts w:ascii="Times New Roman" w:hAnsi="Times New Roman" w:cs="Times New Roman"/>
          <w:b/>
          <w:bCs/>
          <w:i/>
          <w:iCs/>
        </w:rPr>
      </w:pPr>
      <w:r w:rsidRPr="00B93868">
        <w:rPr>
          <w:rFonts w:ascii="Times New Roman" w:hAnsi="Times New Roman" w:cs="Times New Roman"/>
          <w:b/>
          <w:bCs/>
          <w:i/>
          <w:iCs/>
        </w:rPr>
        <w:t>не предоставление данных документов не является основанием для отказа в допуске к участию в конкурсе.</w:t>
      </w:r>
    </w:p>
    <w:p w:rsidR="00B93868" w:rsidRPr="00B93868" w:rsidRDefault="00B93868" w:rsidP="00B93868">
      <w:pPr>
        <w:rPr>
          <w:rFonts w:ascii="Times New Roman" w:hAnsi="Times New Roman" w:cs="Times New Roman"/>
          <w:b/>
          <w:bCs/>
          <w:i/>
          <w:iCs/>
        </w:rPr>
      </w:pPr>
    </w:p>
    <w:p w:rsidR="00B93868" w:rsidRPr="00B93868" w:rsidRDefault="00B93868" w:rsidP="00B93868">
      <w:pPr>
        <w:rPr>
          <w:rFonts w:ascii="Times New Roman" w:hAnsi="Times New Roman" w:cs="Times New Roman"/>
          <w:b/>
          <w:bCs/>
        </w:rPr>
      </w:pPr>
      <w:r w:rsidRPr="00B93868">
        <w:rPr>
          <w:rFonts w:ascii="Times New Roman" w:hAnsi="Times New Roman" w:cs="Times New Roman"/>
          <w:b/>
          <w:bCs/>
        </w:rPr>
        <w:t>Руководитель участника конкурса</w:t>
      </w:r>
    </w:p>
    <w:p w:rsidR="00B93868" w:rsidRPr="00B93868" w:rsidRDefault="00B93868" w:rsidP="00B93868">
      <w:pPr>
        <w:rPr>
          <w:rFonts w:ascii="Times New Roman" w:hAnsi="Times New Roman" w:cs="Times New Roman"/>
        </w:rPr>
      </w:pPr>
      <w:r w:rsidRPr="00B93868">
        <w:rPr>
          <w:rFonts w:ascii="Times New Roman" w:hAnsi="Times New Roman" w:cs="Times New Roman"/>
        </w:rPr>
        <w:t xml:space="preserve">(уполномоченный представитель) </w:t>
      </w:r>
      <w:r w:rsidRPr="00B93868">
        <w:rPr>
          <w:rFonts w:ascii="Times New Roman" w:hAnsi="Times New Roman" w:cs="Times New Roman"/>
        </w:rPr>
        <w:tab/>
      </w:r>
      <w:r w:rsidRPr="00B93868">
        <w:rPr>
          <w:rFonts w:ascii="Times New Roman" w:hAnsi="Times New Roman" w:cs="Times New Roman"/>
        </w:rPr>
        <w:tab/>
      </w:r>
      <w:r w:rsidRPr="00B93868">
        <w:rPr>
          <w:rFonts w:ascii="Times New Roman" w:hAnsi="Times New Roman" w:cs="Times New Roman"/>
        </w:rPr>
        <w:tab/>
      </w:r>
      <w:r w:rsidRPr="00B93868">
        <w:rPr>
          <w:rFonts w:ascii="Times New Roman" w:hAnsi="Times New Roman" w:cs="Times New Roman"/>
        </w:rPr>
        <w:tab/>
      </w:r>
      <w:r w:rsidRPr="00B93868">
        <w:rPr>
          <w:rFonts w:ascii="Times New Roman" w:hAnsi="Times New Roman" w:cs="Times New Roman"/>
        </w:rPr>
        <w:tab/>
        <w:t>_________________ (Ф.И.О.)</w:t>
      </w:r>
    </w:p>
    <w:p w:rsidR="00B93868" w:rsidRPr="00B93868" w:rsidRDefault="00B93868" w:rsidP="00B93868">
      <w:pPr>
        <w:ind w:left="6381" w:firstLine="709"/>
        <w:rPr>
          <w:rFonts w:ascii="Times New Roman" w:hAnsi="Times New Roman" w:cs="Times New Roman"/>
          <w:vertAlign w:val="superscript"/>
        </w:rPr>
      </w:pPr>
      <w:r w:rsidRPr="00B93868">
        <w:rPr>
          <w:rFonts w:ascii="Times New Roman" w:hAnsi="Times New Roman" w:cs="Times New Roman"/>
          <w:vertAlign w:val="superscript"/>
        </w:rPr>
        <w:t>(подпись)</w:t>
      </w:r>
    </w:p>
    <w:p w:rsidR="00B93868" w:rsidRPr="00B93868" w:rsidRDefault="00B93868" w:rsidP="00B93868">
      <w:pPr>
        <w:ind w:left="6381" w:firstLine="709"/>
        <w:rPr>
          <w:rFonts w:ascii="Times New Roman" w:hAnsi="Times New Roman" w:cs="Times New Roman"/>
          <w:vertAlign w:val="superscript"/>
        </w:rPr>
      </w:pPr>
      <w:r w:rsidRPr="00B93868">
        <w:rPr>
          <w:rFonts w:ascii="Times New Roman" w:hAnsi="Times New Roman" w:cs="Times New Roman"/>
          <w:vertAlign w:val="superscript"/>
        </w:rPr>
        <w:t>М.П.</w:t>
      </w:r>
      <w:r w:rsidRPr="00B93868">
        <w:rPr>
          <w:rFonts w:ascii="Times New Roman" w:hAnsi="Times New Roman" w:cs="Times New Roman"/>
          <w:vertAlign w:val="superscript"/>
        </w:rPr>
        <w:br w:type="page"/>
      </w:r>
    </w:p>
    <w:p w:rsidR="00B93868" w:rsidRPr="00B93868" w:rsidRDefault="00B93868" w:rsidP="00B93868">
      <w:pPr>
        <w:keepNext/>
        <w:numPr>
          <w:ilvl w:val="1"/>
          <w:numId w:val="1"/>
        </w:numPr>
        <w:tabs>
          <w:tab w:val="num" w:pos="1260"/>
        </w:tabs>
        <w:spacing w:before="240" w:after="120" w:line="240" w:lineRule="auto"/>
        <w:ind w:left="540" w:hanging="540"/>
        <w:outlineLvl w:val="0"/>
        <w:rPr>
          <w:rFonts w:ascii="Cambria" w:eastAsia="Times New Roman" w:hAnsi="Cambria" w:cs="Times New Roman"/>
          <w:b/>
          <w:bCs/>
          <w:kern w:val="32"/>
          <w:sz w:val="26"/>
          <w:szCs w:val="26"/>
          <w:lang w:eastAsia="ar-SA"/>
        </w:rPr>
      </w:pPr>
      <w:bookmarkStart w:id="8" w:name="_Ref166329536"/>
      <w:bookmarkStart w:id="9" w:name="_Toc185686725"/>
      <w:bookmarkStart w:id="10" w:name="_Toc121292706"/>
      <w:bookmarkStart w:id="11" w:name="_Toc127334286"/>
      <w:r w:rsidRPr="00B93868">
        <w:rPr>
          <w:rFonts w:ascii="Cambria" w:eastAsia="Times New Roman" w:hAnsi="Cambria" w:cs="Times New Roman"/>
          <w:b/>
          <w:bCs/>
          <w:kern w:val="32"/>
          <w:sz w:val="24"/>
          <w:szCs w:val="24"/>
          <w:lang w:eastAsia="ar-SA"/>
        </w:rPr>
        <w:lastRenderedPageBreak/>
        <w:t xml:space="preserve">                                       ЗАЯВКА НА УЧАСТИЕ В КОНКУРСЕ</w:t>
      </w:r>
      <w:bookmarkEnd w:id="8"/>
      <w:bookmarkEnd w:id="9"/>
    </w:p>
    <w:p w:rsidR="00B93868" w:rsidRPr="00B93868" w:rsidRDefault="00B93868" w:rsidP="00B93868">
      <w:pPr>
        <w:rPr>
          <w:i/>
          <w:sz w:val="20"/>
          <w:szCs w:val="20"/>
        </w:rPr>
      </w:pPr>
      <w:bookmarkStart w:id="12" w:name="_Ref166329400"/>
    </w:p>
    <w:p w:rsidR="00B93868" w:rsidRPr="00B93868" w:rsidRDefault="00B93868" w:rsidP="00B93868">
      <w:pPr>
        <w:spacing w:after="0" w:line="240" w:lineRule="auto"/>
        <w:contextualSpacing/>
        <w:rPr>
          <w:i/>
          <w:sz w:val="20"/>
          <w:szCs w:val="20"/>
        </w:rPr>
      </w:pPr>
      <w:r w:rsidRPr="00B93868">
        <w:rPr>
          <w:i/>
          <w:sz w:val="20"/>
          <w:szCs w:val="20"/>
        </w:rPr>
        <w:t xml:space="preserve">На бланке участника </w:t>
      </w:r>
      <w:bookmarkEnd w:id="12"/>
      <w:r w:rsidRPr="00B93868">
        <w:rPr>
          <w:i/>
          <w:sz w:val="20"/>
          <w:szCs w:val="20"/>
        </w:rPr>
        <w:t xml:space="preserve">конкурса                                                                                             </w:t>
      </w:r>
    </w:p>
    <w:p w:rsidR="00B93868" w:rsidRPr="00B93868" w:rsidRDefault="00B93868" w:rsidP="00B93868">
      <w:pPr>
        <w:spacing w:after="0" w:line="240" w:lineRule="auto"/>
        <w:contextualSpacing/>
        <w:rPr>
          <w:i/>
          <w:sz w:val="2"/>
          <w:szCs w:val="2"/>
        </w:rPr>
      </w:pPr>
      <w:r w:rsidRPr="00B93868">
        <w:rPr>
          <w:i/>
          <w:sz w:val="20"/>
          <w:szCs w:val="20"/>
        </w:rPr>
        <w:t xml:space="preserve">(по возможности)                                                                               </w:t>
      </w:r>
    </w:p>
    <w:p w:rsidR="00B93868" w:rsidRPr="00B93868" w:rsidRDefault="00B93868" w:rsidP="00B93868">
      <w:pPr>
        <w:spacing w:after="0" w:line="240" w:lineRule="auto"/>
        <w:contextualSpacing/>
      </w:pPr>
      <w:r w:rsidRPr="00B93868">
        <w:rPr>
          <w:i/>
          <w:sz w:val="20"/>
          <w:szCs w:val="20"/>
        </w:rPr>
        <w:t xml:space="preserve">дата, исх. номер                                                                           </w:t>
      </w:r>
    </w:p>
    <w:p w:rsidR="00B93868" w:rsidRPr="00B93868" w:rsidRDefault="00B93868" w:rsidP="00B93868">
      <w:pPr>
        <w:spacing w:after="120"/>
        <w:ind w:firstLine="709"/>
        <w:jc w:val="center"/>
        <w:rPr>
          <w:rFonts w:ascii="Times New Roman" w:hAnsi="Times New Roman"/>
          <w:b/>
          <w:iCs/>
          <w:sz w:val="24"/>
          <w:szCs w:val="24"/>
        </w:rPr>
      </w:pPr>
      <w:r w:rsidRPr="00B93868">
        <w:rPr>
          <w:rFonts w:ascii="Times New Roman" w:hAnsi="Times New Roman"/>
          <w:b/>
          <w:iCs/>
          <w:sz w:val="24"/>
          <w:szCs w:val="24"/>
        </w:rPr>
        <w:t>ЗАЯВКА НА УЧАСТИЕ В КОНКУРСЕ</w:t>
      </w:r>
    </w:p>
    <w:p w:rsidR="00B93868" w:rsidRPr="00B93868" w:rsidRDefault="00B93868" w:rsidP="00B93868">
      <w:pPr>
        <w:tabs>
          <w:tab w:val="left" w:pos="980"/>
        </w:tabs>
        <w:spacing w:after="0" w:line="240" w:lineRule="auto"/>
        <w:contextualSpacing/>
        <w:jc w:val="both"/>
        <w:rPr>
          <w:rFonts w:ascii="Times New Roman" w:hAnsi="Times New Roman" w:cs="Times New Roman"/>
          <w:sz w:val="24"/>
          <w:szCs w:val="24"/>
        </w:rPr>
      </w:pPr>
      <w:r w:rsidRPr="00B93868">
        <w:rPr>
          <w:rFonts w:ascii="Times New Roman" w:hAnsi="Times New Roman" w:cs="Times New Roman"/>
          <w:sz w:val="24"/>
          <w:szCs w:val="24"/>
        </w:rPr>
        <w:t xml:space="preserve">на право заключения </w:t>
      </w:r>
      <w:proofErr w:type="gramStart"/>
      <w:r w:rsidRPr="00B93868">
        <w:rPr>
          <w:rFonts w:ascii="Times New Roman" w:hAnsi="Times New Roman" w:cs="Times New Roman"/>
          <w:sz w:val="24"/>
          <w:szCs w:val="24"/>
        </w:rPr>
        <w:t>договора  аренды</w:t>
      </w:r>
      <w:proofErr w:type="gramEnd"/>
      <w:r w:rsidRPr="00B93868">
        <w:rPr>
          <w:rFonts w:ascii="Times New Roman" w:hAnsi="Times New Roman" w:cs="Times New Roman"/>
          <w:sz w:val="24"/>
          <w:szCs w:val="24"/>
        </w:rPr>
        <w:t xml:space="preserve">  </w:t>
      </w:r>
      <w:r w:rsidRPr="00B93868">
        <w:rPr>
          <w:rFonts w:ascii="Times New Roman" w:hAnsi="Times New Roman" w:cs="Times New Roman"/>
          <w:color w:val="000000"/>
          <w:sz w:val="24"/>
          <w:szCs w:val="24"/>
        </w:rPr>
        <w:t xml:space="preserve">производственной базы с административным зданием,  транспортными средствами и иным имуществом,  расположенной по адресу: гор. </w:t>
      </w:r>
      <w:proofErr w:type="gramStart"/>
      <w:r w:rsidRPr="00B93868">
        <w:rPr>
          <w:rFonts w:ascii="Times New Roman" w:hAnsi="Times New Roman" w:cs="Times New Roman"/>
          <w:color w:val="000000"/>
          <w:sz w:val="24"/>
          <w:szCs w:val="24"/>
        </w:rPr>
        <w:t>Каспийск ,</w:t>
      </w:r>
      <w:proofErr w:type="gramEnd"/>
      <w:r w:rsidRPr="00B93868">
        <w:rPr>
          <w:rFonts w:ascii="Times New Roman" w:hAnsi="Times New Roman" w:cs="Times New Roman"/>
          <w:color w:val="000000"/>
          <w:sz w:val="24"/>
          <w:szCs w:val="24"/>
        </w:rPr>
        <w:t xml:space="preserve"> ул. Махачкалинская, д. 98 «А»  </w:t>
      </w:r>
      <w:r w:rsidRPr="00B93868">
        <w:rPr>
          <w:rFonts w:ascii="Times New Roman" w:hAnsi="Times New Roman" w:cs="Times New Roman"/>
          <w:sz w:val="24"/>
          <w:szCs w:val="24"/>
        </w:rPr>
        <w:t xml:space="preserve">для содержания  и обслуживания объектов электроснабжения </w:t>
      </w:r>
      <w:r w:rsidRPr="00B93868">
        <w:rPr>
          <w:rFonts w:ascii="Times New Roman" w:hAnsi="Times New Roman" w:cs="Times New Roman"/>
          <w:bCs/>
          <w:sz w:val="24"/>
          <w:szCs w:val="24"/>
        </w:rPr>
        <w:t>на территории городского округа «город Каспийск».</w:t>
      </w:r>
    </w:p>
    <w:p w:rsidR="00B93868" w:rsidRPr="00B93868" w:rsidRDefault="00B93868" w:rsidP="00B93868">
      <w:pPr>
        <w:jc w:val="center"/>
        <w:rPr>
          <w:sz w:val="24"/>
          <w:szCs w:val="24"/>
        </w:rPr>
      </w:pPr>
    </w:p>
    <w:p w:rsidR="00B93868" w:rsidRPr="00B93868" w:rsidRDefault="00B93868" w:rsidP="00B93868">
      <w:pPr>
        <w:tabs>
          <w:tab w:val="left" w:pos="980"/>
        </w:tabs>
        <w:spacing w:after="0" w:line="240" w:lineRule="auto"/>
        <w:contextualSpacing/>
        <w:jc w:val="both"/>
        <w:rPr>
          <w:rFonts w:ascii="Times New Roman" w:hAnsi="Times New Roman" w:cs="Times New Roman"/>
          <w:sz w:val="24"/>
          <w:szCs w:val="24"/>
        </w:rPr>
      </w:pPr>
      <w:r w:rsidRPr="00B93868">
        <w:rPr>
          <w:rFonts w:ascii="Times New Roman" w:hAnsi="Times New Roman" w:cs="Times New Roman"/>
          <w:color w:val="000000"/>
          <w:sz w:val="24"/>
          <w:szCs w:val="24"/>
        </w:rPr>
        <w:t xml:space="preserve">1. Изучив конкурсную документацию по проведению открытого конкурса </w:t>
      </w:r>
      <w:r w:rsidRPr="00B93868">
        <w:rPr>
          <w:rFonts w:ascii="Times New Roman" w:hAnsi="Times New Roman" w:cs="Times New Roman"/>
          <w:sz w:val="24"/>
          <w:szCs w:val="24"/>
        </w:rPr>
        <w:t xml:space="preserve">на право заключения </w:t>
      </w:r>
      <w:proofErr w:type="gramStart"/>
      <w:r w:rsidRPr="00B93868">
        <w:rPr>
          <w:rFonts w:ascii="Times New Roman" w:hAnsi="Times New Roman" w:cs="Times New Roman"/>
          <w:sz w:val="24"/>
          <w:szCs w:val="24"/>
        </w:rPr>
        <w:t>договора  аренды</w:t>
      </w:r>
      <w:proofErr w:type="gramEnd"/>
      <w:r w:rsidRPr="00B93868">
        <w:rPr>
          <w:rFonts w:ascii="Times New Roman" w:hAnsi="Times New Roman" w:cs="Times New Roman"/>
          <w:sz w:val="24"/>
          <w:szCs w:val="24"/>
        </w:rPr>
        <w:t xml:space="preserve">  </w:t>
      </w:r>
      <w:r w:rsidRPr="00B93868">
        <w:rPr>
          <w:rFonts w:ascii="Times New Roman" w:hAnsi="Times New Roman" w:cs="Times New Roman"/>
          <w:color w:val="000000"/>
          <w:sz w:val="24"/>
          <w:szCs w:val="24"/>
        </w:rPr>
        <w:t xml:space="preserve">производственной базы с административным зданием,  транспортными средствами и иным имуществом,  расположенной по адресу: гор. </w:t>
      </w:r>
      <w:proofErr w:type="gramStart"/>
      <w:r w:rsidRPr="00B93868">
        <w:rPr>
          <w:rFonts w:ascii="Times New Roman" w:hAnsi="Times New Roman" w:cs="Times New Roman"/>
          <w:color w:val="000000"/>
          <w:sz w:val="24"/>
          <w:szCs w:val="24"/>
        </w:rPr>
        <w:t xml:space="preserve">Каспийск,   </w:t>
      </w:r>
      <w:proofErr w:type="gramEnd"/>
      <w:r w:rsidRPr="00B93868">
        <w:rPr>
          <w:rFonts w:ascii="Times New Roman" w:hAnsi="Times New Roman" w:cs="Times New Roman"/>
          <w:color w:val="000000"/>
          <w:sz w:val="24"/>
          <w:szCs w:val="24"/>
        </w:rPr>
        <w:t xml:space="preserve">                              ул. Махачкалинская, д. 98 «А»  </w:t>
      </w:r>
      <w:r w:rsidRPr="00B93868">
        <w:rPr>
          <w:rFonts w:ascii="Times New Roman" w:hAnsi="Times New Roman" w:cs="Times New Roman"/>
          <w:sz w:val="24"/>
          <w:szCs w:val="24"/>
        </w:rPr>
        <w:t xml:space="preserve">для содержания  и обслуживания объектов электроснабжения </w:t>
      </w:r>
      <w:r w:rsidRPr="00B93868">
        <w:rPr>
          <w:rFonts w:ascii="Times New Roman" w:hAnsi="Times New Roman" w:cs="Times New Roman"/>
          <w:bCs/>
          <w:sz w:val="24"/>
          <w:szCs w:val="24"/>
        </w:rPr>
        <w:t xml:space="preserve">на территории городского округа «город Каспийск».  </w:t>
      </w:r>
      <w:r w:rsidRPr="00B93868">
        <w:rPr>
          <w:rFonts w:ascii="Times New Roman" w:hAnsi="Times New Roman" w:cs="Times New Roman"/>
          <w:sz w:val="24"/>
          <w:szCs w:val="24"/>
        </w:rPr>
        <w:t>находящихся в муниципальной собственности городского округа «город Каспийск», также применимые к данному конкурсу законодательство и нормативно-правовые акты __________________________________________________________________________________________________________________________________________________________</w:t>
      </w:r>
    </w:p>
    <w:p w:rsidR="00B93868" w:rsidRPr="00B93868" w:rsidRDefault="00B93868" w:rsidP="00B93868">
      <w:pPr>
        <w:spacing w:after="120" w:line="240" w:lineRule="auto"/>
        <w:ind w:firstLine="709"/>
        <w:jc w:val="center"/>
        <w:rPr>
          <w:rFonts w:ascii="Times New Roman" w:eastAsia="Times New Roman" w:hAnsi="Times New Roman" w:cs="Times New Roman"/>
          <w:sz w:val="20"/>
          <w:szCs w:val="20"/>
          <w:lang w:eastAsia="ru-RU"/>
        </w:rPr>
      </w:pPr>
      <w:r w:rsidRPr="00B93868">
        <w:rPr>
          <w:rFonts w:ascii="Times New Roman" w:eastAsia="Times New Roman" w:hAnsi="Times New Roman" w:cs="Times New Roman"/>
          <w:sz w:val="20"/>
          <w:szCs w:val="20"/>
          <w:lang w:eastAsia="ru-RU"/>
        </w:rPr>
        <w:t>(наименование участника конкурса с указанием организационно-правовой формы, место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в лице, _______________________________________________________, действующего на основании____________________________________________________________________</w:t>
      </w:r>
    </w:p>
    <w:p w:rsidR="00B93868" w:rsidRPr="00B93868" w:rsidRDefault="00B93868" w:rsidP="00B93868">
      <w:pPr>
        <w:spacing w:after="120" w:line="240" w:lineRule="auto"/>
        <w:ind w:firstLine="709"/>
        <w:rPr>
          <w:rFonts w:ascii="Times New Roman" w:eastAsia="Times New Roman" w:hAnsi="Times New Roman" w:cs="Times New Roman"/>
          <w:sz w:val="14"/>
          <w:szCs w:val="14"/>
          <w:lang w:eastAsia="ru-RU"/>
        </w:rPr>
      </w:pPr>
      <w:r w:rsidRPr="00B93868">
        <w:rPr>
          <w:rFonts w:ascii="Times New Roman" w:eastAsia="Times New Roman" w:hAnsi="Times New Roman" w:cs="Times New Roman"/>
          <w:sz w:val="14"/>
          <w:szCs w:val="14"/>
          <w:lang w:eastAsia="ru-RU"/>
        </w:rPr>
        <w:t xml:space="preserve">                                          (наименование должности, Ф.И.О. руководителя, уполномоченного </w:t>
      </w:r>
      <w:proofErr w:type="gramStart"/>
      <w:r w:rsidRPr="00B93868">
        <w:rPr>
          <w:rFonts w:ascii="Times New Roman" w:eastAsia="Times New Roman" w:hAnsi="Times New Roman" w:cs="Times New Roman"/>
          <w:sz w:val="14"/>
          <w:szCs w:val="14"/>
          <w:lang w:eastAsia="ru-RU"/>
        </w:rPr>
        <w:t>лица  (</w:t>
      </w:r>
      <w:proofErr w:type="gramEnd"/>
      <w:r w:rsidRPr="00B93868">
        <w:rPr>
          <w:rFonts w:ascii="Times New Roman" w:eastAsia="Times New Roman" w:hAnsi="Times New Roman" w:cs="Times New Roman"/>
          <w:sz w:val="14"/>
          <w:szCs w:val="14"/>
          <w:lang w:eastAsia="ru-RU"/>
        </w:rPr>
        <w:t>для юридического лица))</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 xml:space="preserve">сообщает о согласии участвовать в открытом конкурсе на условиях, установленных в указанных выше документах, и направляет настоящую заявку на участие в конкурсе.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2.</w:t>
      </w:r>
      <w:r w:rsidRPr="00B93868">
        <w:rPr>
          <w:rFonts w:ascii="Times New Roman" w:eastAsia="Times New Roman" w:hAnsi="Times New Roman" w:cs="Times New Roman"/>
          <w:sz w:val="24"/>
          <w:szCs w:val="24"/>
          <w:lang w:eastAsia="ru-RU"/>
        </w:rPr>
        <w:t xml:space="preserve"> Мы согласны заключить договор аренды в соответствии с требованиями документации об открытом конкурсе и на условиях, которые мы представили в составе нашей заявки на участие в конкурсе, в том числе в приложении, которое является неотъемлемой частью настоящей заявки на участие в конкурсе.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3</w:t>
      </w:r>
      <w:r w:rsidRPr="00B93868">
        <w:rPr>
          <w:rFonts w:ascii="Times New Roman" w:eastAsia="Times New Roman" w:hAnsi="Times New Roman" w:cs="Times New Roman"/>
          <w:b/>
          <w:bCs/>
          <w:sz w:val="24"/>
          <w:szCs w:val="24"/>
          <w:lang w:eastAsia="ru-RU"/>
        </w:rPr>
        <w:t>.</w:t>
      </w:r>
      <w:r w:rsidRPr="00B93868">
        <w:rPr>
          <w:rFonts w:ascii="Times New Roman" w:eastAsia="Times New Roman" w:hAnsi="Times New Roman" w:cs="Times New Roman"/>
          <w:sz w:val="24"/>
          <w:szCs w:val="24"/>
          <w:lang w:eastAsia="ru-RU"/>
        </w:rPr>
        <w:t xml:space="preserve"> Мы ознакомлены с материалами, содержащимися в документации о конкурсе и ее технической части.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4.</w:t>
      </w:r>
      <w:r w:rsidRPr="00B93868">
        <w:rPr>
          <w:rFonts w:ascii="Times New Roman" w:eastAsia="Times New Roman" w:hAnsi="Times New Roman" w:cs="Times New Roman"/>
          <w:sz w:val="24"/>
          <w:szCs w:val="24"/>
          <w:lang w:eastAsia="ru-RU"/>
        </w:rPr>
        <w:t xml:space="preserve">  Если по итогам конкурса </w:t>
      </w:r>
      <w:r w:rsidRPr="00B93868">
        <w:rPr>
          <w:rFonts w:ascii="Times New Roman" w:eastAsia="Times New Roman" w:hAnsi="Times New Roman" w:cs="Times New Roman"/>
          <w:color w:val="000000"/>
          <w:sz w:val="24"/>
          <w:szCs w:val="24"/>
          <w:lang w:eastAsia="ru-RU"/>
        </w:rPr>
        <w:t xml:space="preserve">если наши предложения будут признаны лучшими, мы берем на себя обязательства подписать договор аренды </w:t>
      </w:r>
      <w:r w:rsidRPr="00B93868">
        <w:rPr>
          <w:rFonts w:ascii="Times New Roman" w:eastAsia="Times New Roman" w:hAnsi="Times New Roman" w:cs="Times New Roman"/>
          <w:sz w:val="24"/>
          <w:szCs w:val="24"/>
          <w:lang w:eastAsia="ru-RU"/>
        </w:rPr>
        <w:t xml:space="preserve">на требуемых условиях, обеспечить выполнение указанных гарантийных обязательств в соответствии с требованиями документации о конкурсе, включая требования, содержащиеся в сообщении о проведении открытого конкурса и согласно нашим предложениям, которые мы просим включить в договор аренды.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5.</w:t>
      </w:r>
      <w:r w:rsidRPr="00B93868">
        <w:rPr>
          <w:rFonts w:ascii="Times New Roman" w:eastAsia="Times New Roman" w:hAnsi="Times New Roman" w:cs="Times New Roman"/>
          <w:sz w:val="24"/>
          <w:szCs w:val="24"/>
          <w:lang w:eastAsia="ru-RU"/>
        </w:rPr>
        <w:t xml:space="preserve"> Настоящей заявкой на участие в открытом конкурсе сообщаем, что в отношении _____________________________________________________________________________</w:t>
      </w:r>
    </w:p>
    <w:p w:rsidR="00B93868" w:rsidRPr="00B93868" w:rsidRDefault="00B93868" w:rsidP="00B93868">
      <w:pPr>
        <w:spacing w:after="120"/>
        <w:ind w:right="-85"/>
        <w:jc w:val="center"/>
        <w:rPr>
          <w:rFonts w:ascii="Times New Roman" w:hAnsi="Times New Roman" w:cs="Times New Roman"/>
          <w:bCs/>
          <w:iCs/>
          <w:sz w:val="14"/>
          <w:szCs w:val="14"/>
        </w:rPr>
      </w:pPr>
      <w:r w:rsidRPr="00B93868">
        <w:rPr>
          <w:rFonts w:ascii="Times New Roman" w:hAnsi="Times New Roman" w:cs="Times New Roman"/>
          <w:bCs/>
          <w:iCs/>
          <w:sz w:val="14"/>
          <w:szCs w:val="14"/>
        </w:rPr>
        <w:t>(</w:t>
      </w:r>
      <w:r w:rsidRPr="00B93868">
        <w:rPr>
          <w:rFonts w:ascii="Times New Roman" w:hAnsi="Times New Roman" w:cs="Times New Roman"/>
          <w:bCs/>
          <w:iCs/>
          <w:sz w:val="16"/>
          <w:szCs w:val="16"/>
        </w:rPr>
        <w:t>наименование участника конкурса (для юридических лиц), наименование индивидуального предпринимателя</w:t>
      </w:r>
      <w:r w:rsidRPr="00B93868">
        <w:rPr>
          <w:rFonts w:ascii="Times New Roman" w:hAnsi="Times New Roman" w:cs="Times New Roman"/>
          <w:bCs/>
          <w:iCs/>
          <w:sz w:val="14"/>
          <w:szCs w:val="14"/>
        </w:rPr>
        <w:t>)</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 xml:space="preserve">не проводится процедура ликвидации, банкротства, деятельность не приостановлена.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6.</w:t>
      </w:r>
      <w:r w:rsidRPr="00B93868">
        <w:rPr>
          <w:rFonts w:ascii="Times New Roman" w:eastAsia="Times New Roman" w:hAnsi="Times New Roman" w:cs="Times New Roman"/>
          <w:sz w:val="24"/>
          <w:szCs w:val="24"/>
          <w:lang w:eastAsia="ru-RU"/>
        </w:rPr>
        <w:t xml:space="preserve"> Настоящим гарантируем достоверность представленной нами в заявке на участие в конкурсе информации и подтверждаем право конкурсной комиссии, не противоречащее требованию формирования равных для всех участников конкурса условий, запрашивать у </w:t>
      </w:r>
      <w:r w:rsidRPr="00B93868">
        <w:rPr>
          <w:rFonts w:ascii="Times New Roman" w:eastAsia="Times New Roman" w:hAnsi="Times New Roman" w:cs="Times New Roman"/>
          <w:sz w:val="24"/>
          <w:szCs w:val="24"/>
          <w:lang w:eastAsia="ru-RU"/>
        </w:rPr>
        <w:lastRenderedPageBreak/>
        <w:t xml:space="preserve">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          </w:t>
      </w:r>
    </w:p>
    <w:p w:rsidR="00B93868" w:rsidRPr="00B93868" w:rsidRDefault="00B93868" w:rsidP="00B93868">
      <w:pPr>
        <w:widowControl w:val="0"/>
        <w:shd w:val="clear" w:color="auto" w:fill="FFFFFF"/>
        <w:tabs>
          <w:tab w:val="left" w:pos="816"/>
        </w:tabs>
        <w:autoSpaceDE w:val="0"/>
        <w:autoSpaceDN w:val="0"/>
        <w:adjustRightInd w:val="0"/>
        <w:spacing w:after="0" w:line="240" w:lineRule="auto"/>
        <w:jc w:val="both"/>
        <w:rPr>
          <w:rFonts w:ascii="Times New Roman" w:hAnsi="Times New Roman" w:cs="Times New Roman"/>
          <w:color w:val="000000"/>
          <w:sz w:val="24"/>
          <w:szCs w:val="24"/>
        </w:rPr>
      </w:pPr>
      <w:r w:rsidRPr="00B93868">
        <w:rPr>
          <w:rFonts w:ascii="Times New Roman" w:hAnsi="Times New Roman" w:cs="Times New Roman"/>
          <w:bCs/>
          <w:sz w:val="24"/>
          <w:szCs w:val="24"/>
        </w:rPr>
        <w:t>7.</w:t>
      </w:r>
      <w:r w:rsidRPr="00B93868">
        <w:rPr>
          <w:rFonts w:ascii="Times New Roman" w:hAnsi="Times New Roman" w:cs="Times New Roman"/>
          <w:sz w:val="24"/>
          <w:szCs w:val="24"/>
        </w:rPr>
        <w:t xml:space="preserve"> В случае, </w:t>
      </w:r>
      <w:r w:rsidRPr="00B93868">
        <w:rPr>
          <w:rFonts w:ascii="Times New Roman" w:hAnsi="Times New Roman" w:cs="Times New Roman"/>
          <w:color w:val="000000"/>
          <w:sz w:val="24"/>
          <w:szCs w:val="24"/>
        </w:rPr>
        <w:t>если наши предложения будут признаны лучшими</w:t>
      </w:r>
      <w:r w:rsidRPr="00B93868">
        <w:rPr>
          <w:rFonts w:ascii="Times New Roman" w:hAnsi="Times New Roman" w:cs="Times New Roman"/>
          <w:sz w:val="24"/>
          <w:szCs w:val="24"/>
        </w:rPr>
        <w:t xml:space="preserve"> мы берем на себя обязательства подписать </w:t>
      </w:r>
      <w:r w:rsidRPr="00B93868">
        <w:rPr>
          <w:rFonts w:ascii="Times New Roman" w:hAnsi="Times New Roman" w:cs="Times New Roman"/>
          <w:color w:val="000000"/>
          <w:sz w:val="24"/>
          <w:szCs w:val="24"/>
        </w:rPr>
        <w:t xml:space="preserve">договор аренды в </w:t>
      </w:r>
      <w:proofErr w:type="gramStart"/>
      <w:r w:rsidRPr="00B93868">
        <w:rPr>
          <w:rFonts w:ascii="Times New Roman" w:hAnsi="Times New Roman" w:cs="Times New Roman"/>
          <w:color w:val="000000"/>
          <w:sz w:val="24"/>
          <w:szCs w:val="24"/>
        </w:rPr>
        <w:t>соответствии  с</w:t>
      </w:r>
      <w:proofErr w:type="gramEnd"/>
      <w:r w:rsidRPr="00B93868">
        <w:rPr>
          <w:rFonts w:ascii="Times New Roman" w:hAnsi="Times New Roman" w:cs="Times New Roman"/>
          <w:color w:val="000000"/>
          <w:sz w:val="24"/>
          <w:szCs w:val="24"/>
        </w:rPr>
        <w:t xml:space="preserve"> требованиями конкурсной документации и  условиями конкурсного предложения, в сроки, указанные в конкурсной документации.</w:t>
      </w:r>
    </w:p>
    <w:p w:rsidR="00B93868" w:rsidRPr="00B93868" w:rsidRDefault="00B93868" w:rsidP="00B93868">
      <w:pPr>
        <w:widowControl w:val="0"/>
        <w:shd w:val="clear" w:color="auto" w:fill="FFFFFF"/>
        <w:tabs>
          <w:tab w:val="left" w:pos="816"/>
        </w:tabs>
        <w:autoSpaceDE w:val="0"/>
        <w:autoSpaceDN w:val="0"/>
        <w:adjustRightInd w:val="0"/>
        <w:spacing w:after="0" w:line="240" w:lineRule="auto"/>
        <w:jc w:val="both"/>
        <w:rPr>
          <w:rFonts w:ascii="Times New Roman" w:hAnsi="Times New Roman" w:cs="Times New Roman"/>
          <w:color w:val="000000"/>
          <w:sz w:val="10"/>
          <w:szCs w:val="10"/>
        </w:rPr>
      </w:pP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8.</w:t>
      </w:r>
      <w:r w:rsidRPr="00B93868">
        <w:rPr>
          <w:rFonts w:ascii="Times New Roman" w:eastAsia="Times New Roman" w:hAnsi="Times New Roman" w:cs="Times New Roman"/>
          <w:sz w:val="24"/>
          <w:szCs w:val="24"/>
          <w:lang w:eastAsia="ru-RU"/>
        </w:rPr>
        <w:t xml:space="preserve"> В случае, если мы будем признаны участником конкурса, занявшим второе место после победителя по результатам рассмотрения конкурсной комиссией предложений, а победитель конкурса будет признан уклонившимся от заключения арендного договора, мы обязуемся подписать арендный договор в соответствии с требованиями документации об открытом конкурсе и нашими предложениями.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9.</w:t>
      </w:r>
      <w:r w:rsidRPr="00B93868">
        <w:rPr>
          <w:rFonts w:ascii="Times New Roman" w:eastAsia="Times New Roman" w:hAnsi="Times New Roman" w:cs="Times New Roman"/>
          <w:sz w:val="24"/>
          <w:szCs w:val="24"/>
          <w:lang w:eastAsia="ru-RU"/>
        </w:rPr>
        <w:t xml:space="preserve"> В случае, если мы будем признаны единственным участником конкурса, мы обязуемся подписать </w:t>
      </w:r>
      <w:r w:rsidRPr="00B93868">
        <w:rPr>
          <w:rFonts w:ascii="Times New Roman" w:eastAsia="Times New Roman" w:hAnsi="Times New Roman" w:cs="Times New Roman"/>
          <w:color w:val="000000"/>
          <w:sz w:val="24"/>
          <w:szCs w:val="24"/>
          <w:lang w:eastAsia="ru-RU"/>
        </w:rPr>
        <w:t xml:space="preserve">договор аренды </w:t>
      </w:r>
      <w:r w:rsidRPr="00B93868">
        <w:rPr>
          <w:rFonts w:ascii="Times New Roman" w:eastAsia="Times New Roman" w:hAnsi="Times New Roman" w:cs="Times New Roman"/>
          <w:sz w:val="24"/>
          <w:szCs w:val="24"/>
          <w:lang w:eastAsia="ru-RU"/>
        </w:rPr>
        <w:t xml:space="preserve">  в соответствии с требованиями документации об открытом конкурсе указанным в сообщении о проведении конкурса и документации об открытом конкурсе.               </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bCs/>
          <w:sz w:val="24"/>
          <w:szCs w:val="24"/>
          <w:lang w:eastAsia="ru-RU"/>
        </w:rPr>
        <w:t>10.</w:t>
      </w:r>
      <w:r w:rsidRPr="00B93868">
        <w:rPr>
          <w:rFonts w:ascii="Times New Roman" w:eastAsia="Times New Roman" w:hAnsi="Times New Roman" w:cs="Times New Roman"/>
          <w:sz w:val="24"/>
          <w:szCs w:val="24"/>
          <w:lang w:eastAsia="ru-RU"/>
        </w:rPr>
        <w:t xml:space="preserve"> Мы согласны с тем, что в случае признания нас победителями конкурса или принятия решения о заключении с нами </w:t>
      </w:r>
      <w:r w:rsidRPr="00B93868">
        <w:rPr>
          <w:rFonts w:ascii="Times New Roman" w:eastAsia="Times New Roman" w:hAnsi="Times New Roman" w:cs="Times New Roman"/>
          <w:color w:val="000000"/>
          <w:sz w:val="24"/>
          <w:szCs w:val="24"/>
          <w:lang w:eastAsia="ru-RU"/>
        </w:rPr>
        <w:t xml:space="preserve">договора </w:t>
      </w:r>
      <w:proofErr w:type="gramStart"/>
      <w:r w:rsidRPr="00B93868">
        <w:rPr>
          <w:rFonts w:ascii="Times New Roman" w:eastAsia="Times New Roman" w:hAnsi="Times New Roman" w:cs="Times New Roman"/>
          <w:color w:val="000000"/>
          <w:sz w:val="24"/>
          <w:szCs w:val="24"/>
          <w:lang w:eastAsia="ru-RU"/>
        </w:rPr>
        <w:t xml:space="preserve">аренды </w:t>
      </w:r>
      <w:r w:rsidRPr="00B93868">
        <w:rPr>
          <w:rFonts w:ascii="Times New Roman" w:eastAsia="Times New Roman" w:hAnsi="Times New Roman" w:cs="Times New Roman"/>
          <w:sz w:val="24"/>
          <w:szCs w:val="24"/>
          <w:lang w:eastAsia="ru-RU"/>
        </w:rPr>
        <w:t xml:space="preserve"> в</w:t>
      </w:r>
      <w:proofErr w:type="gramEnd"/>
      <w:r w:rsidRPr="00B93868">
        <w:rPr>
          <w:rFonts w:ascii="Times New Roman" w:eastAsia="Times New Roman" w:hAnsi="Times New Roman" w:cs="Times New Roman"/>
          <w:sz w:val="24"/>
          <w:szCs w:val="24"/>
          <w:lang w:eastAsia="ru-RU"/>
        </w:rPr>
        <w:t xml:space="preserve"> установленных случаях, и нашего уклонения от заключения </w:t>
      </w:r>
      <w:r w:rsidRPr="00B93868">
        <w:rPr>
          <w:rFonts w:ascii="Times New Roman" w:eastAsia="Times New Roman" w:hAnsi="Times New Roman" w:cs="Times New Roman"/>
          <w:color w:val="000000"/>
          <w:sz w:val="24"/>
          <w:szCs w:val="24"/>
          <w:lang w:eastAsia="ru-RU"/>
        </w:rPr>
        <w:t>договора аренды</w:t>
      </w:r>
      <w:r w:rsidRPr="00B93868">
        <w:rPr>
          <w:rFonts w:ascii="Times New Roman" w:eastAsia="Times New Roman" w:hAnsi="Times New Roman" w:cs="Times New Roman"/>
          <w:sz w:val="24"/>
          <w:szCs w:val="24"/>
          <w:lang w:eastAsia="ru-RU"/>
        </w:rPr>
        <w:t xml:space="preserve">, являющегося   предметом конкурса, </w:t>
      </w:r>
      <w:r w:rsidRPr="00B93868">
        <w:rPr>
          <w:rFonts w:ascii="Times New Roman" w:eastAsia="Times New Roman" w:hAnsi="Times New Roman" w:cs="Times New Roman"/>
          <w:color w:val="000000"/>
          <w:sz w:val="24"/>
          <w:szCs w:val="24"/>
          <w:lang w:eastAsia="ru-RU"/>
        </w:rPr>
        <w:t xml:space="preserve">договор аренды </w:t>
      </w:r>
      <w:r w:rsidRPr="00B93868">
        <w:rPr>
          <w:rFonts w:ascii="Times New Roman" w:eastAsia="Times New Roman" w:hAnsi="Times New Roman" w:cs="Times New Roman"/>
          <w:sz w:val="24"/>
          <w:szCs w:val="24"/>
          <w:lang w:eastAsia="ru-RU"/>
        </w:rPr>
        <w:t xml:space="preserve">  может быть заключен  с участником конкурса под номером два.     </w:t>
      </w:r>
    </w:p>
    <w:p w:rsidR="00B93868" w:rsidRPr="00B93868" w:rsidRDefault="00B93868" w:rsidP="00B93868">
      <w:pPr>
        <w:suppressAutoHyphens/>
        <w:spacing w:before="60" w:after="0" w:line="240" w:lineRule="auto"/>
        <w:jc w:val="both"/>
        <w:rPr>
          <w:rFonts w:ascii="Times New Roman" w:eastAsia="Times New Roman" w:hAnsi="Times New Roman" w:cs="Times New Roman"/>
          <w:sz w:val="24"/>
          <w:szCs w:val="24"/>
          <w:lang w:eastAsia="ar-SA"/>
        </w:rPr>
      </w:pPr>
      <w:r w:rsidRPr="00B93868">
        <w:rPr>
          <w:rFonts w:ascii="Times New Roman" w:eastAsia="Times New Roman" w:hAnsi="Times New Roman" w:cs="Times New Roman"/>
          <w:bCs/>
          <w:sz w:val="24"/>
          <w:szCs w:val="24"/>
          <w:lang w:eastAsia="ar-SA"/>
        </w:rPr>
        <w:t>11.</w:t>
      </w:r>
      <w:r w:rsidRPr="00B93868">
        <w:rPr>
          <w:rFonts w:ascii="Times New Roman" w:eastAsia="Times New Roman" w:hAnsi="Times New Roman" w:cs="Times New Roman"/>
          <w:sz w:val="24"/>
          <w:szCs w:val="24"/>
          <w:lang w:eastAsia="ar-SA"/>
        </w:rPr>
        <w:t xml:space="preserve"> Сообщаем, что для оперативного уведомления нас по вопросам организационного характера и взаимодействия с конкурсной комиссией нами уполномочен _____________________________________________________________________________ </w:t>
      </w:r>
    </w:p>
    <w:p w:rsidR="00B93868" w:rsidRPr="00B93868" w:rsidRDefault="00B93868" w:rsidP="00B93868">
      <w:pPr>
        <w:suppressAutoHyphens/>
        <w:spacing w:before="60" w:after="0" w:line="240" w:lineRule="auto"/>
        <w:jc w:val="both"/>
        <w:rPr>
          <w:rFonts w:ascii="Times New Roman" w:eastAsia="Times New Roman" w:hAnsi="Times New Roman" w:cs="Times New Roman"/>
          <w:sz w:val="24"/>
          <w:szCs w:val="24"/>
          <w:lang w:eastAsia="ar-SA"/>
        </w:rPr>
      </w:pPr>
      <w:r w:rsidRPr="00B93868">
        <w:rPr>
          <w:rFonts w:ascii="Times New Roman" w:eastAsia="Times New Roman" w:hAnsi="Times New Roman" w:cs="Times New Roman"/>
          <w:sz w:val="24"/>
          <w:szCs w:val="24"/>
          <w:lang w:eastAsia="ar-SA"/>
        </w:rPr>
        <w:t>(указать Ф.И.О. полностью, должность и контактную информацию уполномоченного лица, включая телефон, факс (с указанием кода), адрес).</w:t>
      </w:r>
    </w:p>
    <w:p w:rsidR="00B93868" w:rsidRPr="00B93868" w:rsidRDefault="00B93868" w:rsidP="00B93868">
      <w:pPr>
        <w:suppressAutoHyphens/>
        <w:spacing w:before="60" w:after="0" w:line="240" w:lineRule="auto"/>
        <w:jc w:val="both"/>
        <w:rPr>
          <w:rFonts w:ascii="Times New Roman" w:eastAsia="Times New Roman" w:hAnsi="Times New Roman" w:cs="Times New Roman"/>
          <w:sz w:val="24"/>
          <w:szCs w:val="24"/>
          <w:lang w:eastAsia="ar-SA"/>
        </w:rPr>
      </w:pPr>
      <w:r w:rsidRPr="00B93868">
        <w:rPr>
          <w:rFonts w:ascii="Times New Roman" w:eastAsia="Times New Roman" w:hAnsi="Times New Roman" w:cs="Times New Roman"/>
          <w:sz w:val="24"/>
          <w:szCs w:val="24"/>
          <w:lang w:eastAsia="ar-SA"/>
        </w:rPr>
        <w:t xml:space="preserve">     Все сведения о проведении конкурса просим сообщать указанному уполномоченному лицу.</w:t>
      </w:r>
    </w:p>
    <w:p w:rsidR="00B93868" w:rsidRPr="00B93868" w:rsidRDefault="00B93868" w:rsidP="00B93868">
      <w:pPr>
        <w:widowControl w:val="0"/>
        <w:suppressAutoHyphens/>
        <w:autoSpaceDE w:val="0"/>
        <w:spacing w:after="0" w:line="240" w:lineRule="auto"/>
        <w:jc w:val="both"/>
        <w:rPr>
          <w:rFonts w:ascii="Times New Roman" w:eastAsia="Times New Roman" w:hAnsi="Times New Roman" w:cs="Times New Roman"/>
          <w:sz w:val="24"/>
          <w:szCs w:val="24"/>
          <w:lang w:eastAsia="ar-SA"/>
        </w:rPr>
      </w:pPr>
    </w:p>
    <w:p w:rsidR="00B93868" w:rsidRPr="00B93868" w:rsidRDefault="00B93868" w:rsidP="00B93868">
      <w:pPr>
        <w:keepNext/>
        <w:suppressAutoHyphens/>
        <w:spacing w:before="60" w:after="0" w:line="240" w:lineRule="auto"/>
        <w:jc w:val="both"/>
        <w:rPr>
          <w:rFonts w:ascii="Times New Roman" w:eastAsia="Times New Roman" w:hAnsi="Times New Roman" w:cs="Times New Roman"/>
          <w:sz w:val="24"/>
          <w:szCs w:val="24"/>
          <w:lang w:eastAsia="ar-SA"/>
        </w:rPr>
      </w:pPr>
      <w:r w:rsidRPr="00B93868">
        <w:rPr>
          <w:rFonts w:ascii="Times New Roman" w:eastAsia="Times New Roman" w:hAnsi="Times New Roman" w:cs="Times New Roman"/>
          <w:bCs/>
          <w:sz w:val="24"/>
          <w:szCs w:val="24"/>
          <w:lang w:eastAsia="ar-SA"/>
        </w:rPr>
        <w:t>14.</w:t>
      </w:r>
      <w:r w:rsidRPr="00B93868">
        <w:rPr>
          <w:rFonts w:ascii="Times New Roman" w:eastAsia="Times New Roman" w:hAnsi="Times New Roman" w:cs="Times New Roman"/>
          <w:sz w:val="24"/>
          <w:szCs w:val="24"/>
          <w:lang w:eastAsia="ar-SA"/>
        </w:rPr>
        <w:t xml:space="preserve"> Банковские реквизиты участника конкурса: </w:t>
      </w:r>
    </w:p>
    <w:p w:rsidR="00B93868" w:rsidRPr="00B93868" w:rsidRDefault="00B93868" w:rsidP="00B93868">
      <w:pPr>
        <w:jc w:val="both"/>
        <w:rPr>
          <w:rFonts w:ascii="Times New Roman" w:hAnsi="Times New Roman" w:cs="Times New Roman"/>
          <w:sz w:val="24"/>
          <w:szCs w:val="24"/>
        </w:rPr>
      </w:pPr>
      <w:r w:rsidRPr="00B93868">
        <w:rPr>
          <w:rFonts w:ascii="Times New Roman" w:hAnsi="Times New Roman" w:cs="Times New Roman"/>
          <w:sz w:val="24"/>
          <w:szCs w:val="24"/>
        </w:rPr>
        <w:t>ИНН ________________, КПП _________________________, ОГРН __________________</w:t>
      </w:r>
    </w:p>
    <w:p w:rsidR="00B93868" w:rsidRPr="00B93868" w:rsidRDefault="00B93868" w:rsidP="00B93868">
      <w:pPr>
        <w:jc w:val="both"/>
        <w:rPr>
          <w:rFonts w:ascii="Times New Roman" w:hAnsi="Times New Roman" w:cs="Times New Roman"/>
          <w:sz w:val="24"/>
          <w:szCs w:val="24"/>
        </w:rPr>
      </w:pPr>
      <w:r w:rsidRPr="00B93868">
        <w:rPr>
          <w:rFonts w:ascii="Times New Roman" w:hAnsi="Times New Roman" w:cs="Times New Roman"/>
          <w:sz w:val="24"/>
          <w:szCs w:val="24"/>
        </w:rPr>
        <w:t>Наименование обслуживающего банка __________________-</w:t>
      </w:r>
    </w:p>
    <w:p w:rsidR="00B93868" w:rsidRPr="00B93868" w:rsidRDefault="00B93868" w:rsidP="00B93868">
      <w:pPr>
        <w:jc w:val="both"/>
        <w:rPr>
          <w:rFonts w:ascii="Times New Roman" w:hAnsi="Times New Roman" w:cs="Times New Roman"/>
          <w:sz w:val="24"/>
          <w:szCs w:val="24"/>
        </w:rPr>
      </w:pPr>
      <w:r w:rsidRPr="00B93868">
        <w:rPr>
          <w:rFonts w:ascii="Times New Roman" w:hAnsi="Times New Roman" w:cs="Times New Roman"/>
          <w:sz w:val="24"/>
          <w:szCs w:val="24"/>
        </w:rPr>
        <w:t>Расчетный счет ____________________</w:t>
      </w:r>
    </w:p>
    <w:p w:rsidR="00B93868" w:rsidRPr="00B93868" w:rsidRDefault="00B93868" w:rsidP="00B93868">
      <w:pPr>
        <w:jc w:val="both"/>
        <w:rPr>
          <w:rFonts w:ascii="Times New Roman" w:hAnsi="Times New Roman" w:cs="Times New Roman"/>
          <w:sz w:val="24"/>
          <w:szCs w:val="24"/>
        </w:rPr>
      </w:pPr>
      <w:r w:rsidRPr="00B93868">
        <w:rPr>
          <w:rFonts w:ascii="Times New Roman" w:hAnsi="Times New Roman" w:cs="Times New Roman"/>
          <w:sz w:val="24"/>
          <w:szCs w:val="24"/>
        </w:rPr>
        <w:t>Корреспондентский счет ____________________</w:t>
      </w:r>
    </w:p>
    <w:p w:rsidR="00B93868" w:rsidRPr="00B93868" w:rsidRDefault="00B93868" w:rsidP="00B93868">
      <w:pPr>
        <w:jc w:val="both"/>
        <w:rPr>
          <w:rFonts w:ascii="Times New Roman" w:hAnsi="Times New Roman" w:cs="Times New Roman"/>
          <w:sz w:val="24"/>
          <w:szCs w:val="24"/>
        </w:rPr>
      </w:pPr>
      <w:r w:rsidRPr="00B93868">
        <w:rPr>
          <w:rFonts w:ascii="Times New Roman" w:hAnsi="Times New Roman" w:cs="Times New Roman"/>
          <w:sz w:val="24"/>
          <w:szCs w:val="24"/>
        </w:rPr>
        <w:t>Код БИК ____________________</w:t>
      </w:r>
    </w:p>
    <w:p w:rsidR="00B93868" w:rsidRPr="00B93868" w:rsidRDefault="00B93868" w:rsidP="00B93868">
      <w:pPr>
        <w:suppressAutoHyphens/>
        <w:spacing w:before="60" w:after="0" w:line="240" w:lineRule="auto"/>
        <w:jc w:val="both"/>
        <w:rPr>
          <w:rFonts w:ascii="Times New Roman" w:eastAsia="Times New Roman" w:hAnsi="Times New Roman" w:cs="Times New Roman"/>
          <w:sz w:val="24"/>
          <w:szCs w:val="24"/>
          <w:lang w:eastAsia="ar-SA"/>
        </w:rPr>
      </w:pPr>
      <w:r w:rsidRPr="00B93868">
        <w:rPr>
          <w:rFonts w:ascii="Times New Roman" w:eastAsia="Times New Roman" w:hAnsi="Times New Roman" w:cs="Times New Roman"/>
          <w:bCs/>
          <w:sz w:val="24"/>
          <w:szCs w:val="24"/>
          <w:lang w:eastAsia="ar-SA"/>
        </w:rPr>
        <w:t>15.</w:t>
      </w:r>
      <w:r w:rsidRPr="00B93868">
        <w:rPr>
          <w:rFonts w:ascii="Times New Roman" w:eastAsia="Times New Roman" w:hAnsi="Times New Roman" w:cs="Times New Roman"/>
          <w:sz w:val="24"/>
          <w:szCs w:val="24"/>
          <w:lang w:eastAsia="ar-SA"/>
        </w:rPr>
        <w:t xml:space="preserve"> Корреспонденцию в наш адрес просим направлять по адресу: _____________________</w:t>
      </w:r>
      <w:r w:rsidR="00A93B58">
        <w:rPr>
          <w:rFonts w:ascii="Times New Roman" w:eastAsia="Times New Roman" w:hAnsi="Times New Roman" w:cs="Times New Roman"/>
          <w:sz w:val="24"/>
          <w:szCs w:val="24"/>
          <w:lang w:eastAsia="ar-SA"/>
        </w:rPr>
        <w:t>____________________________________________________</w:t>
      </w:r>
      <w:r w:rsidRPr="00B93868">
        <w:rPr>
          <w:rFonts w:ascii="Times New Roman" w:eastAsia="Times New Roman" w:hAnsi="Times New Roman" w:cs="Times New Roman"/>
          <w:sz w:val="24"/>
          <w:szCs w:val="24"/>
          <w:lang w:eastAsia="ar-SA"/>
        </w:rPr>
        <w:t>____.</w:t>
      </w:r>
    </w:p>
    <w:p w:rsidR="00B93868" w:rsidRPr="00B93868" w:rsidRDefault="00B93868" w:rsidP="00B93868">
      <w:pPr>
        <w:suppressAutoHyphens/>
        <w:spacing w:before="60" w:after="0" w:line="240" w:lineRule="auto"/>
        <w:jc w:val="both"/>
        <w:rPr>
          <w:rFonts w:ascii="Times New Roman" w:eastAsia="Times New Roman" w:hAnsi="Times New Roman" w:cs="Times New Roman"/>
          <w:sz w:val="24"/>
          <w:szCs w:val="24"/>
          <w:lang w:eastAsia="ar-SA"/>
        </w:rPr>
      </w:pPr>
      <w:r w:rsidRPr="00B93868">
        <w:rPr>
          <w:rFonts w:ascii="Times New Roman" w:eastAsia="Times New Roman" w:hAnsi="Times New Roman" w:cs="Times New Roman"/>
          <w:bCs/>
          <w:sz w:val="24"/>
          <w:szCs w:val="24"/>
          <w:lang w:eastAsia="ar-SA"/>
        </w:rPr>
        <w:t>16.</w:t>
      </w:r>
      <w:r w:rsidRPr="00B93868">
        <w:rPr>
          <w:rFonts w:ascii="Times New Roman" w:eastAsia="Times New Roman" w:hAnsi="Times New Roman" w:cs="Times New Roman"/>
          <w:sz w:val="24"/>
          <w:szCs w:val="24"/>
          <w:lang w:eastAsia="ar-SA"/>
        </w:rPr>
        <w:t xml:space="preserve"> К настоящей заявке на участие в конкурсе прилагаются документы, являющиеся неотъемлемой частью нашей заявки на участие в конкурсе, согласно описи   на ____</w:t>
      </w:r>
      <w:proofErr w:type="gramStart"/>
      <w:r w:rsidRPr="00B93868">
        <w:rPr>
          <w:rFonts w:ascii="Times New Roman" w:eastAsia="Times New Roman" w:hAnsi="Times New Roman" w:cs="Times New Roman"/>
          <w:sz w:val="24"/>
          <w:szCs w:val="24"/>
          <w:lang w:eastAsia="ar-SA"/>
        </w:rPr>
        <w:t>_  листах</w:t>
      </w:r>
      <w:proofErr w:type="gramEnd"/>
      <w:r w:rsidRPr="00B93868">
        <w:rPr>
          <w:rFonts w:ascii="Times New Roman" w:eastAsia="Times New Roman" w:hAnsi="Times New Roman" w:cs="Times New Roman"/>
          <w:sz w:val="24"/>
          <w:szCs w:val="24"/>
          <w:lang w:eastAsia="ar-SA"/>
        </w:rPr>
        <w:t>.</w:t>
      </w:r>
    </w:p>
    <w:p w:rsidR="00B93868" w:rsidRPr="00B93868" w:rsidRDefault="00B93868" w:rsidP="00B93868">
      <w:pPr>
        <w:suppressAutoHyphens/>
        <w:spacing w:before="60" w:after="0" w:line="240" w:lineRule="auto"/>
        <w:ind w:firstLine="709"/>
        <w:rPr>
          <w:rFonts w:ascii="Times New Roman" w:eastAsia="Times New Roman" w:hAnsi="Times New Roman" w:cs="Times New Roman"/>
          <w:sz w:val="24"/>
          <w:szCs w:val="24"/>
          <w:lang w:eastAsia="ar-SA"/>
        </w:rPr>
      </w:pPr>
    </w:p>
    <w:p w:rsidR="00B93868" w:rsidRPr="00B93868" w:rsidRDefault="00B93868" w:rsidP="00B93868">
      <w:pPr>
        <w:rPr>
          <w:rFonts w:ascii="Times New Roman" w:hAnsi="Times New Roman" w:cs="Times New Roman"/>
          <w:b/>
          <w:bCs/>
          <w:sz w:val="24"/>
          <w:szCs w:val="24"/>
        </w:rPr>
      </w:pPr>
      <w:r w:rsidRPr="00B93868">
        <w:rPr>
          <w:rFonts w:ascii="Times New Roman" w:hAnsi="Times New Roman" w:cs="Times New Roman"/>
          <w:b/>
          <w:bCs/>
          <w:sz w:val="24"/>
          <w:szCs w:val="24"/>
        </w:rPr>
        <w:t xml:space="preserve">Руководитель участника конкурса </w:t>
      </w:r>
    </w:p>
    <w:p w:rsidR="00B93868" w:rsidRPr="00B93868" w:rsidRDefault="00B93868" w:rsidP="00A93B58">
      <w:pPr>
        <w:rPr>
          <w:highlight w:val="cyan"/>
          <w:vertAlign w:val="superscript"/>
        </w:rPr>
      </w:pPr>
      <w:r w:rsidRPr="00B93868">
        <w:rPr>
          <w:rFonts w:ascii="Times New Roman" w:hAnsi="Times New Roman" w:cs="Times New Roman"/>
          <w:sz w:val="24"/>
          <w:szCs w:val="24"/>
        </w:rPr>
        <w:t xml:space="preserve">(или уполномоченный </w:t>
      </w:r>
      <w:proofErr w:type="gramStart"/>
      <w:r w:rsidRPr="00B93868">
        <w:rPr>
          <w:rFonts w:ascii="Times New Roman" w:hAnsi="Times New Roman" w:cs="Times New Roman"/>
          <w:sz w:val="24"/>
          <w:szCs w:val="24"/>
        </w:rPr>
        <w:t>представитель)</w:t>
      </w:r>
      <w:r w:rsidRPr="00B93868">
        <w:rPr>
          <w:rFonts w:ascii="Times New Roman" w:hAnsi="Times New Roman" w:cs="Times New Roman"/>
          <w:sz w:val="24"/>
          <w:szCs w:val="24"/>
        </w:rPr>
        <w:tab/>
      </w:r>
      <w:proofErr w:type="gramEnd"/>
      <w:r w:rsidRPr="00B93868">
        <w:rPr>
          <w:rFonts w:ascii="Times New Roman" w:hAnsi="Times New Roman" w:cs="Times New Roman"/>
          <w:sz w:val="24"/>
          <w:szCs w:val="24"/>
        </w:rPr>
        <w:tab/>
      </w:r>
      <w:r w:rsidRPr="00B93868">
        <w:rPr>
          <w:rFonts w:ascii="Times New Roman" w:hAnsi="Times New Roman" w:cs="Times New Roman"/>
          <w:sz w:val="24"/>
          <w:szCs w:val="24"/>
        </w:rPr>
        <w:tab/>
        <w:t xml:space="preserve">              _________________                     (Ф.И.О.)</w:t>
      </w:r>
      <w:r w:rsidRPr="00B93868">
        <w:rPr>
          <w:rFonts w:ascii="Times New Roman" w:hAnsi="Times New Roman" w:cs="Times New Roman"/>
          <w:sz w:val="24"/>
          <w:szCs w:val="24"/>
          <w:vertAlign w:val="superscript"/>
        </w:rPr>
        <w:t xml:space="preserve">                                                                                                                                     </w:t>
      </w:r>
      <w:r w:rsidR="00A93B58">
        <w:rPr>
          <w:rFonts w:ascii="Times New Roman" w:hAnsi="Times New Roman" w:cs="Times New Roman"/>
          <w:sz w:val="24"/>
          <w:szCs w:val="24"/>
          <w:vertAlign w:val="superscript"/>
        </w:rPr>
        <w:t xml:space="preserve">               </w:t>
      </w:r>
      <w:r w:rsidRPr="00B93868">
        <w:rPr>
          <w:rFonts w:ascii="Times New Roman" w:hAnsi="Times New Roman" w:cs="Times New Roman"/>
          <w:sz w:val="24"/>
          <w:szCs w:val="24"/>
          <w:vertAlign w:val="superscript"/>
        </w:rPr>
        <w:t xml:space="preserve">              М.П.</w:t>
      </w:r>
      <w:r w:rsidRPr="00B93868">
        <w:rPr>
          <w:rFonts w:ascii="Times New Roman" w:hAnsi="Times New Roman" w:cs="Times New Roman"/>
          <w:sz w:val="24"/>
          <w:szCs w:val="24"/>
          <w:vertAlign w:val="superscript"/>
        </w:rPr>
        <w:tab/>
      </w:r>
      <w:bookmarkStart w:id="13" w:name="_Ref166427756"/>
      <w:bookmarkStart w:id="14" w:name="_Ref166332298"/>
      <w:bookmarkStart w:id="15" w:name="_Toc127334290"/>
      <w:bookmarkEnd w:id="10"/>
      <w:bookmarkEnd w:id="11"/>
    </w:p>
    <w:p w:rsidR="00B93868" w:rsidRPr="00B93868" w:rsidRDefault="00A93B58" w:rsidP="00B93868">
      <w:pPr>
        <w:keepNext/>
        <w:pageBreakBefore/>
        <w:numPr>
          <w:ilvl w:val="1"/>
          <w:numId w:val="1"/>
        </w:numPr>
        <w:tabs>
          <w:tab w:val="num" w:pos="1260"/>
        </w:tabs>
        <w:spacing w:before="240" w:after="120" w:line="240" w:lineRule="auto"/>
        <w:ind w:left="539" w:hanging="539"/>
        <w:outlineLvl w:val="0"/>
        <w:rPr>
          <w:rFonts w:ascii="Times New Roman" w:eastAsia="Times New Roman" w:hAnsi="Times New Roman" w:cs="Times New Roman"/>
          <w:b/>
          <w:bCs/>
          <w:kern w:val="32"/>
          <w:sz w:val="24"/>
          <w:szCs w:val="24"/>
          <w:lang w:eastAsia="ar-SA"/>
        </w:rPr>
      </w:pPr>
      <w:bookmarkStart w:id="16" w:name="_Ref166442441"/>
      <w:bookmarkStart w:id="17" w:name="_Ref166442484"/>
      <w:bookmarkStart w:id="18" w:name="_Ref166442569"/>
      <w:bookmarkStart w:id="19" w:name="_Toc185686727"/>
      <w:bookmarkEnd w:id="13"/>
      <w:r>
        <w:rPr>
          <w:rFonts w:ascii="Times New Roman" w:eastAsia="Times New Roman" w:hAnsi="Times New Roman" w:cs="Times New Roman"/>
          <w:b/>
          <w:bCs/>
          <w:kern w:val="32"/>
          <w:sz w:val="24"/>
          <w:szCs w:val="24"/>
          <w:lang w:eastAsia="ar-SA"/>
        </w:rPr>
        <w:lastRenderedPageBreak/>
        <w:t xml:space="preserve">                                                       </w:t>
      </w:r>
      <w:r w:rsidR="00B93868" w:rsidRPr="00B93868">
        <w:rPr>
          <w:rFonts w:ascii="Times New Roman" w:eastAsia="Times New Roman" w:hAnsi="Times New Roman" w:cs="Times New Roman"/>
          <w:b/>
          <w:bCs/>
          <w:kern w:val="32"/>
          <w:sz w:val="24"/>
          <w:szCs w:val="24"/>
          <w:lang w:eastAsia="ar-SA"/>
        </w:rPr>
        <w:t>ДОВЕРЕННОСТЬ</w:t>
      </w:r>
      <w:bookmarkEnd w:id="14"/>
      <w:bookmarkEnd w:id="16"/>
      <w:bookmarkEnd w:id="17"/>
      <w:bookmarkEnd w:id="18"/>
      <w:bookmarkEnd w:id="19"/>
    </w:p>
    <w:bookmarkEnd w:id="15"/>
    <w:p w:rsidR="00B93868" w:rsidRPr="00B93868" w:rsidRDefault="00B93868" w:rsidP="00B93868">
      <w:pPr>
        <w:rPr>
          <w:rFonts w:ascii="Times New Roman" w:hAnsi="Times New Roman" w:cs="Times New Roman"/>
        </w:rPr>
      </w:pPr>
    </w:p>
    <w:p w:rsidR="00B93868" w:rsidRPr="00B93868" w:rsidRDefault="00B93868" w:rsidP="00B93868">
      <w:pPr>
        <w:rPr>
          <w:rFonts w:ascii="Times New Roman" w:hAnsi="Times New Roman" w:cs="Times New Roman"/>
        </w:rPr>
      </w:pPr>
      <w:r w:rsidRPr="00B93868">
        <w:rPr>
          <w:rFonts w:ascii="Times New Roman" w:hAnsi="Times New Roman" w:cs="Times New Roman"/>
        </w:rPr>
        <w:t>Дата, исх. номер</w:t>
      </w:r>
    </w:p>
    <w:p w:rsidR="00B93868" w:rsidRPr="00B93868" w:rsidRDefault="00B93868" w:rsidP="00B93868">
      <w:pPr>
        <w:jc w:val="center"/>
        <w:rPr>
          <w:rFonts w:ascii="Times New Roman" w:hAnsi="Times New Roman" w:cs="Times New Roman"/>
          <w:b/>
          <w:bCs/>
        </w:rPr>
      </w:pPr>
    </w:p>
    <w:p w:rsidR="00B93868" w:rsidRPr="00B93868" w:rsidRDefault="00B93868" w:rsidP="00B93868">
      <w:pPr>
        <w:rPr>
          <w:rFonts w:ascii="Times New Roman" w:hAnsi="Times New Roman" w:cs="Times New Roman"/>
        </w:rPr>
      </w:pPr>
    </w:p>
    <w:p w:rsidR="00B93868" w:rsidRPr="00B93868" w:rsidRDefault="00B93868" w:rsidP="00B93868">
      <w:pPr>
        <w:rPr>
          <w:rFonts w:ascii="Times New Roman" w:hAnsi="Times New Roman" w:cs="Times New Roman"/>
        </w:rPr>
      </w:pPr>
      <w:r w:rsidRPr="00B93868">
        <w:rPr>
          <w:rFonts w:ascii="Times New Roman" w:hAnsi="Times New Roman" w:cs="Times New Roman"/>
        </w:rPr>
        <w:t>г. Каспийск</w:t>
      </w:r>
    </w:p>
    <w:p w:rsidR="00B93868" w:rsidRPr="00B93868" w:rsidRDefault="00B93868" w:rsidP="00B93868">
      <w:pPr>
        <w:rPr>
          <w:rFonts w:ascii="Times New Roman" w:hAnsi="Times New Roman" w:cs="Times New Roman"/>
        </w:rPr>
      </w:pPr>
      <w:r w:rsidRPr="00B93868">
        <w:rPr>
          <w:rFonts w:ascii="Times New Roman" w:hAnsi="Times New Roman" w:cs="Times New Roman"/>
        </w:rPr>
        <w:t>_____________________________________________________________________________</w:t>
      </w:r>
    </w:p>
    <w:p w:rsidR="00B93868" w:rsidRPr="00B93868" w:rsidRDefault="00B93868" w:rsidP="00B93868">
      <w:pPr>
        <w:rPr>
          <w:rFonts w:ascii="Times New Roman" w:hAnsi="Times New Roman" w:cs="Times New Roman"/>
          <w:vertAlign w:val="superscript"/>
        </w:rPr>
      </w:pPr>
      <w:r w:rsidRPr="00B93868">
        <w:rPr>
          <w:rFonts w:ascii="Times New Roman" w:hAnsi="Times New Roman" w:cs="Times New Roman"/>
          <w:vertAlign w:val="superscript"/>
        </w:rPr>
        <w:t xml:space="preserve">                                                                                              (прописью число, месяц и год выдачи доверенности)</w:t>
      </w:r>
    </w:p>
    <w:p w:rsidR="00B93868" w:rsidRPr="00B93868" w:rsidRDefault="00B93868" w:rsidP="00B93868">
      <w:pPr>
        <w:rPr>
          <w:rFonts w:ascii="Times New Roman" w:hAnsi="Times New Roman" w:cs="Times New Roman"/>
        </w:rPr>
      </w:pPr>
      <w:r w:rsidRPr="00B93868">
        <w:rPr>
          <w:rFonts w:ascii="Times New Roman" w:hAnsi="Times New Roman" w:cs="Times New Roman"/>
        </w:rPr>
        <w:t xml:space="preserve">     Физическое лицо, юридическое лицо - участник конкурса:</w:t>
      </w:r>
    </w:p>
    <w:p w:rsidR="00B93868" w:rsidRPr="00B93868" w:rsidRDefault="00B93868" w:rsidP="00B93868">
      <w:pPr>
        <w:rPr>
          <w:rFonts w:ascii="Times New Roman" w:hAnsi="Times New Roman" w:cs="Times New Roman"/>
        </w:rPr>
      </w:pPr>
      <w:r w:rsidRPr="00B93868">
        <w:rPr>
          <w:rFonts w:ascii="Times New Roman" w:hAnsi="Times New Roman" w:cs="Times New Roman"/>
        </w:rPr>
        <w:t>____________________________________________________________(далее - доверитель)</w:t>
      </w:r>
    </w:p>
    <w:p w:rsidR="00B93868" w:rsidRPr="00B93868" w:rsidRDefault="00B93868" w:rsidP="00B93868">
      <w:pPr>
        <w:ind w:left="2832"/>
        <w:rPr>
          <w:rFonts w:ascii="Times New Roman" w:hAnsi="Times New Roman" w:cs="Times New Roman"/>
          <w:vertAlign w:val="superscript"/>
        </w:rPr>
      </w:pPr>
      <w:r w:rsidRPr="00B93868">
        <w:rPr>
          <w:rFonts w:ascii="Times New Roman" w:hAnsi="Times New Roman" w:cs="Times New Roman"/>
          <w:vertAlign w:val="superscript"/>
        </w:rPr>
        <w:t xml:space="preserve">                (наименование участника)</w:t>
      </w:r>
    </w:p>
    <w:p w:rsidR="00B93868" w:rsidRPr="00B93868" w:rsidRDefault="00B93868" w:rsidP="00B93868">
      <w:pPr>
        <w:rPr>
          <w:rFonts w:ascii="Times New Roman" w:hAnsi="Times New Roman" w:cs="Times New Roman"/>
          <w:vertAlign w:val="superscript"/>
        </w:rPr>
      </w:pPr>
      <w:r w:rsidRPr="00B93868">
        <w:rPr>
          <w:rFonts w:ascii="Times New Roman" w:hAnsi="Times New Roman" w:cs="Times New Roman"/>
        </w:rPr>
        <w:t>в лице_________________________________________________________________________</w:t>
      </w:r>
    </w:p>
    <w:p w:rsidR="00B93868" w:rsidRPr="00B93868" w:rsidRDefault="00B93868" w:rsidP="00B93868">
      <w:pPr>
        <w:ind w:left="2832"/>
        <w:rPr>
          <w:rFonts w:ascii="Times New Roman" w:hAnsi="Times New Roman" w:cs="Times New Roman"/>
          <w:vertAlign w:val="superscript"/>
        </w:rPr>
      </w:pPr>
      <w:r w:rsidRPr="00B93868">
        <w:rPr>
          <w:rFonts w:ascii="Times New Roman" w:hAnsi="Times New Roman" w:cs="Times New Roman"/>
          <w:vertAlign w:val="superscript"/>
        </w:rPr>
        <w:t xml:space="preserve">                          (фамилия, имя, отчество, должность)</w:t>
      </w:r>
    </w:p>
    <w:p w:rsidR="00B93868" w:rsidRPr="00B93868" w:rsidRDefault="00B93868" w:rsidP="00B93868">
      <w:pPr>
        <w:rPr>
          <w:rFonts w:ascii="Times New Roman" w:hAnsi="Times New Roman" w:cs="Times New Roman"/>
          <w:vertAlign w:val="superscript"/>
        </w:rPr>
      </w:pPr>
      <w:r w:rsidRPr="00B93868">
        <w:rPr>
          <w:rFonts w:ascii="Times New Roman" w:hAnsi="Times New Roman" w:cs="Times New Roman"/>
        </w:rPr>
        <w:t>действующий (</w:t>
      </w:r>
      <w:proofErr w:type="spellStart"/>
      <w:r w:rsidRPr="00B93868">
        <w:rPr>
          <w:rFonts w:ascii="Times New Roman" w:hAnsi="Times New Roman" w:cs="Times New Roman"/>
        </w:rPr>
        <w:t>ая</w:t>
      </w:r>
      <w:proofErr w:type="spellEnd"/>
      <w:r w:rsidRPr="00B93868">
        <w:rPr>
          <w:rFonts w:ascii="Times New Roman" w:hAnsi="Times New Roman" w:cs="Times New Roman"/>
        </w:rPr>
        <w:t>) на основании__________________________________________________</w:t>
      </w:r>
    </w:p>
    <w:p w:rsidR="00B93868" w:rsidRPr="00B93868" w:rsidRDefault="00B93868" w:rsidP="00B93868">
      <w:pPr>
        <w:ind w:left="2832"/>
        <w:rPr>
          <w:rFonts w:ascii="Times New Roman" w:hAnsi="Times New Roman" w:cs="Times New Roman"/>
          <w:vertAlign w:val="superscript"/>
        </w:rPr>
      </w:pPr>
      <w:r w:rsidRPr="00B93868">
        <w:rPr>
          <w:rFonts w:ascii="Times New Roman" w:hAnsi="Times New Roman" w:cs="Times New Roman"/>
          <w:vertAlign w:val="superscript"/>
        </w:rPr>
        <w:t xml:space="preserve">                       (устава, доверенности, положения и т.д.)</w:t>
      </w:r>
    </w:p>
    <w:p w:rsidR="00B93868" w:rsidRPr="00B93868" w:rsidRDefault="00B93868" w:rsidP="00B93868">
      <w:pPr>
        <w:rPr>
          <w:rFonts w:ascii="Times New Roman" w:hAnsi="Times New Roman" w:cs="Times New Roman"/>
        </w:rPr>
      </w:pPr>
      <w:r w:rsidRPr="00B93868">
        <w:rPr>
          <w:rFonts w:ascii="Times New Roman" w:hAnsi="Times New Roman" w:cs="Times New Roman"/>
        </w:rPr>
        <w:t>доверяет  _________________________________________________(далее - представитель)</w:t>
      </w:r>
    </w:p>
    <w:p w:rsidR="00B93868" w:rsidRPr="00B93868" w:rsidRDefault="00B93868" w:rsidP="00B93868">
      <w:pPr>
        <w:ind w:left="2832"/>
        <w:rPr>
          <w:rFonts w:ascii="Times New Roman" w:hAnsi="Times New Roman" w:cs="Times New Roman"/>
          <w:vertAlign w:val="superscript"/>
        </w:rPr>
      </w:pPr>
      <w:r w:rsidRPr="00B93868">
        <w:rPr>
          <w:rFonts w:ascii="Times New Roman" w:hAnsi="Times New Roman" w:cs="Times New Roman"/>
          <w:vertAlign w:val="superscript"/>
        </w:rPr>
        <w:t xml:space="preserve">          (фамилия, имя, отчество, должность)</w:t>
      </w:r>
    </w:p>
    <w:p w:rsidR="00B93868" w:rsidRPr="00B93868" w:rsidRDefault="00B93868" w:rsidP="00B93868">
      <w:pPr>
        <w:rPr>
          <w:rFonts w:ascii="Times New Roman" w:hAnsi="Times New Roman" w:cs="Times New Roman"/>
        </w:rPr>
      </w:pPr>
      <w:r w:rsidRPr="00B93868">
        <w:rPr>
          <w:rFonts w:ascii="Times New Roman" w:hAnsi="Times New Roman" w:cs="Times New Roman"/>
        </w:rPr>
        <w:t>паспорт серии ______ №_________ выдан _________________ «____» ___________ 20__ г.</w:t>
      </w: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представлять интересы доверителя на конкурсе ____________________________________ ______________________________________________________________ (далее - конкурс),</w:t>
      </w:r>
    </w:p>
    <w:p w:rsidR="00B93868" w:rsidRPr="00B93868" w:rsidRDefault="00B93868" w:rsidP="00B93868">
      <w:pPr>
        <w:spacing w:after="120" w:line="240" w:lineRule="auto"/>
        <w:ind w:left="2835"/>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vertAlign w:val="superscript"/>
          <w:lang w:eastAsia="ru-RU"/>
        </w:rPr>
        <w:t>(указать наименование предмета конкурса и лот)</w:t>
      </w:r>
    </w:p>
    <w:p w:rsidR="00B93868" w:rsidRPr="00B93868" w:rsidRDefault="00B93868" w:rsidP="00B93868">
      <w:pPr>
        <w:jc w:val="both"/>
        <w:rPr>
          <w:rFonts w:ascii="Times New Roman" w:hAnsi="Times New Roman" w:cs="Times New Roman"/>
          <w:vertAlign w:val="superscript"/>
        </w:rPr>
      </w:pPr>
      <w:r w:rsidRPr="00B93868">
        <w:rPr>
          <w:rFonts w:ascii="Times New Roman" w:hAnsi="Times New Roman" w:cs="Times New Roman"/>
        </w:rPr>
        <w:t>проводимом администрацией городского округа «город Каспийск» в лице Управления имущественных отношений администрации городского округа «город Каспийск».</w:t>
      </w:r>
    </w:p>
    <w:p w:rsidR="00B93868" w:rsidRPr="00B93868" w:rsidRDefault="00B93868" w:rsidP="00B93868">
      <w:pPr>
        <w:spacing w:after="120" w:line="240" w:lineRule="auto"/>
        <w:jc w:val="both"/>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 xml:space="preserve">     Представитель уполномочен от имени доверителя в ходе проведения конкурса подавать предложения по критериям конкурса, подавать организатору </w:t>
      </w:r>
      <w:proofErr w:type="gramStart"/>
      <w:r w:rsidRPr="00B93868">
        <w:rPr>
          <w:rFonts w:ascii="Times New Roman" w:eastAsia="Times New Roman" w:hAnsi="Times New Roman" w:cs="Times New Roman"/>
          <w:sz w:val="24"/>
          <w:szCs w:val="24"/>
          <w:lang w:eastAsia="ru-RU"/>
        </w:rPr>
        <w:t>торгов,  конкурсной</w:t>
      </w:r>
      <w:proofErr w:type="gramEnd"/>
      <w:r w:rsidRPr="00B93868">
        <w:rPr>
          <w:rFonts w:ascii="Times New Roman" w:eastAsia="Times New Roman" w:hAnsi="Times New Roman" w:cs="Times New Roman"/>
          <w:sz w:val="24"/>
          <w:szCs w:val="24"/>
          <w:lang w:eastAsia="ru-RU"/>
        </w:rPr>
        <w:t xml:space="preserve"> комиссии необходимые документы, подписывать и получать от имени доверителя документы,   совершать иные действия связанные в участием доверителя в конкурсе.</w:t>
      </w: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 xml:space="preserve">Подпись _________________________________          ________________________ удостоверяем. </w:t>
      </w:r>
    </w:p>
    <w:p w:rsidR="00B93868" w:rsidRPr="00B93868" w:rsidRDefault="00B93868" w:rsidP="00B93868">
      <w:pPr>
        <w:spacing w:after="120" w:line="240" w:lineRule="auto"/>
        <w:rPr>
          <w:rFonts w:ascii="Times New Roman" w:eastAsia="Times New Roman" w:hAnsi="Times New Roman" w:cs="Times New Roman"/>
          <w:sz w:val="24"/>
          <w:szCs w:val="24"/>
          <w:vertAlign w:val="superscript"/>
          <w:lang w:eastAsia="ru-RU"/>
        </w:rPr>
      </w:pPr>
      <w:r w:rsidRPr="00B93868">
        <w:rPr>
          <w:rFonts w:ascii="Times New Roman" w:eastAsia="Times New Roman" w:hAnsi="Times New Roman" w:cs="Times New Roman"/>
          <w:sz w:val="24"/>
          <w:szCs w:val="24"/>
          <w:vertAlign w:val="superscript"/>
          <w:lang w:eastAsia="ru-RU"/>
        </w:rPr>
        <w:t xml:space="preserve">                                                                (Ф.И.О. представителя)                                        (Подпись представителя)</w:t>
      </w: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Доверенность действительна по «____» ____________________ _____ г.</w:t>
      </w: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r w:rsidRPr="00B93868">
        <w:rPr>
          <w:rFonts w:ascii="Times New Roman" w:eastAsia="Times New Roman" w:hAnsi="Times New Roman" w:cs="Times New Roman"/>
          <w:sz w:val="24"/>
          <w:szCs w:val="24"/>
          <w:lang w:eastAsia="ru-RU"/>
        </w:rPr>
        <w:t xml:space="preserve">Руководитель участника конкурса ____________________ </w:t>
      </w:r>
      <w:proofErr w:type="gramStart"/>
      <w:r w:rsidRPr="00B93868">
        <w:rPr>
          <w:rFonts w:ascii="Times New Roman" w:eastAsia="Times New Roman" w:hAnsi="Times New Roman" w:cs="Times New Roman"/>
          <w:sz w:val="24"/>
          <w:szCs w:val="24"/>
          <w:lang w:eastAsia="ru-RU"/>
        </w:rPr>
        <w:t>( _</w:t>
      </w:r>
      <w:proofErr w:type="gramEnd"/>
      <w:r w:rsidRPr="00B93868">
        <w:rPr>
          <w:rFonts w:ascii="Times New Roman" w:eastAsia="Times New Roman" w:hAnsi="Times New Roman" w:cs="Times New Roman"/>
          <w:sz w:val="24"/>
          <w:szCs w:val="24"/>
          <w:lang w:eastAsia="ru-RU"/>
        </w:rPr>
        <w:t>__________________ )</w:t>
      </w:r>
    </w:p>
    <w:p w:rsidR="00B93868" w:rsidRPr="00B93868" w:rsidRDefault="00B93868" w:rsidP="00B93868">
      <w:pPr>
        <w:spacing w:after="120" w:line="240" w:lineRule="auto"/>
        <w:rPr>
          <w:rFonts w:ascii="Times New Roman" w:eastAsia="Times New Roman" w:hAnsi="Times New Roman" w:cs="Times New Roman"/>
          <w:sz w:val="24"/>
          <w:szCs w:val="24"/>
          <w:vertAlign w:val="superscript"/>
          <w:lang w:eastAsia="ru-RU"/>
        </w:rPr>
      </w:pPr>
      <w:r w:rsidRPr="00B93868">
        <w:rPr>
          <w:rFonts w:ascii="Times New Roman" w:eastAsia="Times New Roman" w:hAnsi="Times New Roman" w:cs="Times New Roman"/>
          <w:sz w:val="24"/>
          <w:szCs w:val="24"/>
          <w:vertAlign w:val="superscript"/>
          <w:lang w:eastAsia="ru-RU"/>
        </w:rPr>
        <w:t xml:space="preserve">               М.П.                                                                                                                                                                (Ф.И.О.)</w:t>
      </w:r>
    </w:p>
    <w:p w:rsidR="00B93868" w:rsidRPr="00B93868" w:rsidRDefault="00B93868" w:rsidP="00B93868">
      <w:pPr>
        <w:spacing w:after="120" w:line="240" w:lineRule="auto"/>
        <w:rPr>
          <w:rFonts w:ascii="Times New Roman" w:eastAsia="Times New Roman" w:hAnsi="Times New Roman" w:cs="Times New Roman"/>
          <w:sz w:val="24"/>
          <w:szCs w:val="24"/>
          <w:lang w:eastAsia="ru-RU"/>
        </w:rPr>
      </w:pPr>
    </w:p>
    <w:p w:rsidR="00B93868" w:rsidRPr="00B93868" w:rsidRDefault="00B93868" w:rsidP="00B93868"/>
    <w:p w:rsidR="00B93868" w:rsidRPr="00B93868" w:rsidRDefault="00B93868" w:rsidP="00B93868">
      <w:pPr>
        <w:rPr>
          <w:rFonts w:ascii="Times New Roman" w:hAnsi="Times New Roman" w:cs="Times New Roman"/>
          <w:sz w:val="24"/>
          <w:szCs w:val="24"/>
        </w:rPr>
      </w:pPr>
    </w:p>
    <w:p w:rsidR="00B93868" w:rsidRPr="00B93868" w:rsidRDefault="00B93868" w:rsidP="00B93868">
      <w:pPr>
        <w:rPr>
          <w:rFonts w:ascii="Times New Roman" w:hAnsi="Times New Roman" w:cs="Times New Roman"/>
          <w:sz w:val="24"/>
          <w:szCs w:val="24"/>
        </w:rPr>
      </w:pPr>
    </w:p>
    <w:p w:rsidR="00B93868" w:rsidRPr="00B93868" w:rsidRDefault="00B93868" w:rsidP="00B93868">
      <w:pPr>
        <w:rPr>
          <w:rFonts w:ascii="Times New Roman" w:hAnsi="Times New Roman"/>
          <w:b/>
          <w:sz w:val="24"/>
          <w:szCs w:val="24"/>
        </w:rPr>
      </w:pPr>
      <w:r w:rsidRPr="00B93868">
        <w:rPr>
          <w:rFonts w:ascii="Times New Roman" w:hAnsi="Times New Roman"/>
          <w:b/>
          <w:sz w:val="24"/>
          <w:szCs w:val="24"/>
        </w:rPr>
        <w:t xml:space="preserve">Форма № 4 </w:t>
      </w:r>
    </w:p>
    <w:p w:rsidR="00B93868" w:rsidRPr="00B93868" w:rsidRDefault="00B93868" w:rsidP="00B93868">
      <w:pPr>
        <w:jc w:val="center"/>
        <w:rPr>
          <w:rFonts w:ascii="Times New Roman" w:hAnsi="Times New Roman" w:cs="Times New Roman"/>
          <w:bCs/>
        </w:rPr>
      </w:pPr>
      <w:r w:rsidRPr="00B93868">
        <w:rPr>
          <w:rFonts w:ascii="Times New Roman" w:hAnsi="Times New Roman" w:cs="Times New Roman"/>
          <w:bCs/>
          <w:sz w:val="24"/>
          <w:szCs w:val="24"/>
        </w:rPr>
        <w:t>КОНКУРСНОЕ ПРЕДЛОЖЕНИЕ УЧАСТНИКА</w:t>
      </w:r>
    </w:p>
    <w:p w:rsidR="00B93868" w:rsidRPr="00B93868" w:rsidRDefault="00B93868" w:rsidP="00B93868">
      <w:pPr>
        <w:jc w:val="center"/>
        <w:rPr>
          <w:rFonts w:ascii="Times New Roman" w:hAnsi="Times New Roman" w:cs="Times New Roman"/>
          <w:b/>
          <w:bCs/>
        </w:rPr>
      </w:pPr>
      <w:r w:rsidRPr="00B93868">
        <w:rPr>
          <w:rFonts w:ascii="Times New Roman" w:hAnsi="Times New Roman" w:cs="Times New Roman"/>
          <w:b/>
          <w:bCs/>
        </w:rPr>
        <w:t>_____________________________________________________________________________                                                       (наименование участника конкурса)</w:t>
      </w:r>
    </w:p>
    <w:p w:rsidR="00B93868" w:rsidRPr="00B93868" w:rsidRDefault="00B93868" w:rsidP="00B93868">
      <w:pPr>
        <w:tabs>
          <w:tab w:val="left" w:pos="980"/>
        </w:tabs>
        <w:jc w:val="both"/>
        <w:rPr>
          <w:rFonts w:ascii="Times New Roman" w:hAnsi="Times New Roman" w:cs="Times New Roman"/>
        </w:rPr>
      </w:pPr>
      <w:r w:rsidRPr="00B93868">
        <w:rPr>
          <w:rFonts w:ascii="Times New Roman" w:hAnsi="Times New Roman" w:cs="Times New Roman"/>
        </w:rPr>
        <w:t xml:space="preserve"> на право заключения договора аренды производственной базы и иного имущества, расположенного по ул. Махачкалинская, 98«А» находящегося в муниципальной собственности городского округа «город Каспийск</w:t>
      </w:r>
      <w:proofErr w:type="gramStart"/>
      <w:r w:rsidRPr="00B93868">
        <w:rPr>
          <w:rFonts w:ascii="Times New Roman" w:hAnsi="Times New Roman" w:cs="Times New Roman"/>
        </w:rPr>
        <w:t>»,  для</w:t>
      </w:r>
      <w:proofErr w:type="gramEnd"/>
      <w:r w:rsidRPr="00B93868">
        <w:rPr>
          <w:rFonts w:ascii="Times New Roman" w:hAnsi="Times New Roman" w:cs="Times New Roman"/>
        </w:rPr>
        <w:t xml:space="preserve"> содержания  и обслуживания объектов электроснабжения.  (Лот № 1).</w:t>
      </w:r>
    </w:p>
    <w:p w:rsidR="00B93868" w:rsidRPr="00B93868" w:rsidRDefault="00B93868" w:rsidP="00B93868">
      <w:pPr>
        <w:rPr>
          <w:rFonts w:ascii="Times New Roman" w:hAnsi="Times New Roman"/>
        </w:rPr>
      </w:pPr>
    </w:p>
    <w:p w:rsidR="00B93868" w:rsidRPr="00B93868" w:rsidRDefault="00B93868" w:rsidP="00B93868">
      <w:pPr>
        <w:rPr>
          <w:rFonts w:ascii="Times New Roman" w:hAnsi="Times New Roman"/>
        </w:rPr>
      </w:pP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
        <w:gridCol w:w="4037"/>
        <w:gridCol w:w="1559"/>
        <w:gridCol w:w="1568"/>
        <w:gridCol w:w="1545"/>
      </w:tblGrid>
      <w:tr w:rsidR="00B93868" w:rsidRPr="00B93868" w:rsidTr="00FD378E">
        <w:trPr>
          <w:trHeight w:val="1152"/>
          <w:jc w:val="center"/>
        </w:trPr>
        <w:tc>
          <w:tcPr>
            <w:tcW w:w="6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line="256" w:lineRule="auto"/>
              <w:jc w:val="center"/>
              <w:rPr>
                <w:rFonts w:ascii="Times New Roman" w:hAnsi="Times New Roman" w:cs="Times New Roman"/>
                <w:b/>
              </w:rPr>
            </w:pPr>
            <w:r w:rsidRPr="00B93868">
              <w:rPr>
                <w:rFonts w:ascii="Times New Roman" w:hAnsi="Times New Roman" w:cs="Times New Roman"/>
                <w:b/>
                <w:bCs/>
                <w:color w:val="515756"/>
                <w:sz w:val="20"/>
                <w:szCs w:val="20"/>
              </w:rPr>
              <w:t> </w:t>
            </w:r>
            <w:r w:rsidRPr="00B93868">
              <w:rPr>
                <w:rFonts w:ascii="Times New Roman" w:hAnsi="Times New Roman" w:cs="Times New Roman"/>
                <w:b/>
              </w:rPr>
              <w:t>№ п/п</w:t>
            </w:r>
          </w:p>
        </w:tc>
        <w:tc>
          <w:tcPr>
            <w:tcW w:w="4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line="256" w:lineRule="auto"/>
              <w:jc w:val="center"/>
              <w:rPr>
                <w:rFonts w:ascii="Times New Roman" w:hAnsi="Times New Roman" w:cs="Times New Roman"/>
              </w:rPr>
            </w:pPr>
            <w:r w:rsidRPr="00B93868">
              <w:rPr>
                <w:rFonts w:ascii="Times New Roman" w:hAnsi="Times New Roman" w:cs="Times New Roman"/>
              </w:rPr>
              <w:t>Критерий</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line="256" w:lineRule="auto"/>
              <w:jc w:val="center"/>
              <w:rPr>
                <w:rFonts w:ascii="Times New Roman" w:hAnsi="Times New Roman" w:cs="Times New Roman"/>
              </w:rPr>
            </w:pPr>
            <w:r w:rsidRPr="00B93868">
              <w:rPr>
                <w:rFonts w:ascii="Times New Roman" w:hAnsi="Times New Roman" w:cs="Times New Roman"/>
              </w:rPr>
              <w:t>Начальное значение</w:t>
            </w:r>
          </w:p>
          <w:p w:rsidR="00B93868" w:rsidRPr="00B93868" w:rsidRDefault="00B93868" w:rsidP="00B93868">
            <w:pPr>
              <w:spacing w:line="256" w:lineRule="auto"/>
              <w:jc w:val="center"/>
              <w:rPr>
                <w:rFonts w:ascii="Times New Roman" w:hAnsi="Times New Roman" w:cs="Times New Roman"/>
              </w:rPr>
            </w:pPr>
            <w:r w:rsidRPr="00B93868">
              <w:rPr>
                <w:rFonts w:ascii="Times New Roman" w:hAnsi="Times New Roman" w:cs="Times New Roman"/>
              </w:rPr>
              <w:t> </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line="256" w:lineRule="auto"/>
              <w:jc w:val="center"/>
              <w:rPr>
                <w:rFonts w:ascii="Times New Roman" w:hAnsi="Times New Roman" w:cs="Times New Roman"/>
              </w:rPr>
            </w:pPr>
            <w:r w:rsidRPr="00B93868">
              <w:rPr>
                <w:rFonts w:ascii="Times New Roman" w:hAnsi="Times New Roman" w:cs="Times New Roman"/>
              </w:rPr>
              <w:t>Увеличение/</w:t>
            </w:r>
          </w:p>
          <w:p w:rsidR="00B93868" w:rsidRPr="00B93868" w:rsidRDefault="00B93868" w:rsidP="00B93868">
            <w:pPr>
              <w:spacing w:line="256" w:lineRule="auto"/>
              <w:jc w:val="center"/>
              <w:rPr>
                <w:rFonts w:ascii="Times New Roman" w:hAnsi="Times New Roman" w:cs="Times New Roman"/>
              </w:rPr>
            </w:pPr>
            <w:r w:rsidRPr="00B93868">
              <w:rPr>
                <w:rFonts w:ascii="Times New Roman" w:hAnsi="Times New Roman" w:cs="Times New Roman"/>
              </w:rPr>
              <w:t>уменьшение начального значения </w:t>
            </w:r>
          </w:p>
        </w:tc>
        <w:tc>
          <w:tcPr>
            <w:tcW w:w="1545"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jc w:val="center"/>
              <w:rPr>
                <w:rFonts w:ascii="Times New Roman" w:hAnsi="Times New Roman"/>
              </w:rPr>
            </w:pPr>
            <w:r w:rsidRPr="00B93868">
              <w:rPr>
                <w:rFonts w:ascii="Times New Roman" w:hAnsi="Times New Roman"/>
              </w:rPr>
              <w:t>Значение, предлагаемое участником конкурса</w:t>
            </w:r>
          </w:p>
          <w:p w:rsidR="00B93868" w:rsidRPr="00B93868" w:rsidRDefault="00B93868" w:rsidP="00B93868">
            <w:pPr>
              <w:spacing w:line="256" w:lineRule="auto"/>
              <w:jc w:val="center"/>
              <w:rPr>
                <w:rFonts w:ascii="Times New Roman" w:hAnsi="Times New Roman" w:cs="Times New Roman"/>
              </w:rPr>
            </w:pPr>
          </w:p>
        </w:tc>
      </w:tr>
      <w:tr w:rsidR="00B93868" w:rsidRPr="00B93868" w:rsidTr="00FD378E">
        <w:trPr>
          <w:trHeight w:val="756"/>
          <w:jc w:val="center"/>
        </w:trPr>
        <w:tc>
          <w:tcPr>
            <w:tcW w:w="6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3868" w:rsidRPr="00B93868" w:rsidRDefault="00B93868" w:rsidP="00B93868">
            <w:pPr>
              <w:spacing w:before="150" w:after="150" w:line="256" w:lineRule="auto"/>
              <w:jc w:val="both"/>
              <w:rPr>
                <w:rFonts w:ascii="Times New Roman" w:hAnsi="Times New Roman" w:cs="Times New Roman"/>
                <w:b/>
              </w:rPr>
            </w:pPr>
            <w:r w:rsidRPr="00B93868">
              <w:rPr>
                <w:rFonts w:ascii="Times New Roman" w:hAnsi="Times New Roman" w:cs="Times New Roman"/>
                <w:b/>
              </w:rPr>
              <w:t>1</w:t>
            </w:r>
          </w:p>
        </w:tc>
        <w:tc>
          <w:tcPr>
            <w:tcW w:w="4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3868" w:rsidRPr="00B93868" w:rsidRDefault="00B93868" w:rsidP="00B93868">
            <w:pPr>
              <w:spacing w:before="150" w:after="150" w:line="256" w:lineRule="auto"/>
              <w:jc w:val="both"/>
              <w:rPr>
                <w:rFonts w:ascii="Times New Roman" w:hAnsi="Times New Roman" w:cs="Times New Roman"/>
              </w:rPr>
            </w:pPr>
            <w:r w:rsidRPr="00B93868">
              <w:rPr>
                <w:rFonts w:ascii="Times New Roman" w:hAnsi="Times New Roman" w:cs="Times New Roman"/>
              </w:rPr>
              <w:t xml:space="preserve">Размер арендной платы в год без учета НДС, в рублях.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before="150" w:after="150" w:line="256" w:lineRule="auto"/>
              <w:jc w:val="center"/>
              <w:rPr>
                <w:rFonts w:ascii="Times New Roman" w:hAnsi="Times New Roman" w:cs="Times New Roman"/>
              </w:rPr>
            </w:pPr>
            <w:r w:rsidRPr="00B93868">
              <w:rPr>
                <w:rFonts w:ascii="Times New Roman" w:hAnsi="Times New Roman" w:cs="Times New Roman"/>
              </w:rPr>
              <w:t xml:space="preserve">1590292,0  </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before="150" w:after="150" w:line="256" w:lineRule="auto"/>
              <w:jc w:val="center"/>
              <w:rPr>
                <w:rFonts w:ascii="Times New Roman" w:hAnsi="Times New Roman" w:cs="Times New Roman"/>
              </w:rPr>
            </w:pPr>
            <w:r w:rsidRPr="00B93868">
              <w:rPr>
                <w:rFonts w:ascii="Times New Roman" w:hAnsi="Times New Roman" w:cs="Times New Roman"/>
              </w:rPr>
              <w:t>увеличение</w:t>
            </w:r>
          </w:p>
        </w:tc>
        <w:tc>
          <w:tcPr>
            <w:tcW w:w="1545"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spacing w:before="150" w:after="150" w:line="256" w:lineRule="auto"/>
              <w:jc w:val="center"/>
              <w:rPr>
                <w:rFonts w:ascii="Times New Roman" w:hAnsi="Times New Roman" w:cs="Times New Roman"/>
              </w:rPr>
            </w:pPr>
          </w:p>
        </w:tc>
      </w:tr>
      <w:tr w:rsidR="00B93868" w:rsidRPr="00B93868" w:rsidTr="00FD378E">
        <w:trPr>
          <w:trHeight w:val="1414"/>
          <w:jc w:val="center"/>
        </w:trPr>
        <w:tc>
          <w:tcPr>
            <w:tcW w:w="6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3868" w:rsidRPr="00B93868" w:rsidRDefault="00B93868" w:rsidP="00B93868">
            <w:pPr>
              <w:spacing w:before="150" w:after="150" w:line="256" w:lineRule="auto"/>
              <w:jc w:val="both"/>
              <w:rPr>
                <w:rFonts w:ascii="Times New Roman" w:hAnsi="Times New Roman" w:cs="Times New Roman"/>
                <w:b/>
              </w:rPr>
            </w:pPr>
            <w:r w:rsidRPr="00B93868">
              <w:rPr>
                <w:rFonts w:ascii="Times New Roman" w:hAnsi="Times New Roman" w:cs="Times New Roman"/>
                <w:b/>
              </w:rPr>
              <w:t>2.</w:t>
            </w:r>
          </w:p>
        </w:tc>
        <w:tc>
          <w:tcPr>
            <w:tcW w:w="4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3868" w:rsidRPr="00B93868" w:rsidRDefault="00B93868" w:rsidP="00B93868">
            <w:pPr>
              <w:spacing w:before="150" w:after="150" w:line="256" w:lineRule="auto"/>
              <w:jc w:val="both"/>
              <w:rPr>
                <w:rFonts w:ascii="Times New Roman" w:hAnsi="Times New Roman" w:cs="Times New Roman"/>
                <w:color w:val="2D2D2D"/>
                <w:spacing w:val="2"/>
              </w:rPr>
            </w:pPr>
            <w:r w:rsidRPr="00B93868">
              <w:rPr>
                <w:rFonts w:ascii="Times New Roman" w:hAnsi="Times New Roman" w:cs="Times New Roman"/>
                <w:color w:val="2D2D2D"/>
                <w:spacing w:val="2"/>
              </w:rPr>
              <w:t>Объем производства товаров (выполнения работ, оказания услуг) с использованием имущества, права на которое передаются по договору, в</w:t>
            </w:r>
            <w:r w:rsidRPr="00B93868">
              <w:rPr>
                <w:rFonts w:ascii="Times New Roman" w:hAnsi="Times New Roman" w:cs="Times New Roman"/>
              </w:rPr>
              <w:t>.</w:t>
            </w:r>
            <w:r w:rsidRPr="00B93868">
              <w:rPr>
                <w:rFonts w:ascii="Times New Roman" w:hAnsi="Times New Roman" w:cs="Times New Roman"/>
                <w:color w:val="2D2D2D"/>
                <w:spacing w:val="2"/>
              </w:rPr>
              <w:br/>
            </w:r>
            <w:r w:rsidRPr="00B93868">
              <w:rPr>
                <w:rFonts w:ascii="Times New Roman" w:hAnsi="Times New Roman" w:cs="Times New Roman"/>
              </w:rPr>
              <w:t>тыс. руб.</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93868" w:rsidRPr="00B93868" w:rsidRDefault="00B93868" w:rsidP="00B93868">
            <w:pPr>
              <w:spacing w:before="150" w:after="150" w:line="256" w:lineRule="auto"/>
              <w:jc w:val="center"/>
              <w:rPr>
                <w:rFonts w:ascii="Times New Roman" w:hAnsi="Times New Roman" w:cs="Times New Roman"/>
              </w:rPr>
            </w:pPr>
            <w:r w:rsidRPr="00B93868">
              <w:rPr>
                <w:rFonts w:ascii="Times New Roman" w:hAnsi="Times New Roman" w:cs="Times New Roman"/>
              </w:rPr>
              <w:t xml:space="preserve">150 000,0 </w:t>
            </w:r>
          </w:p>
          <w:p w:rsidR="00B93868" w:rsidRPr="00B93868" w:rsidRDefault="00B93868" w:rsidP="00B93868">
            <w:pPr>
              <w:spacing w:before="150" w:after="150" w:line="256" w:lineRule="auto"/>
              <w:jc w:val="center"/>
              <w:rPr>
                <w:rFonts w:ascii="Times New Roman" w:hAnsi="Times New Roman" w:cs="Times New Roman"/>
              </w:rPr>
            </w:pP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B93868" w:rsidRPr="00B93868" w:rsidRDefault="00B93868" w:rsidP="00B93868">
            <w:pPr>
              <w:spacing w:before="150" w:after="150" w:line="256" w:lineRule="auto"/>
              <w:jc w:val="center"/>
              <w:rPr>
                <w:rFonts w:ascii="Times New Roman" w:hAnsi="Times New Roman" w:cs="Times New Roman"/>
              </w:rPr>
            </w:pPr>
            <w:r w:rsidRPr="00B93868">
              <w:rPr>
                <w:rFonts w:ascii="Times New Roman" w:hAnsi="Times New Roman" w:cs="Times New Roman"/>
              </w:rPr>
              <w:t>увеличение</w:t>
            </w:r>
          </w:p>
        </w:tc>
        <w:tc>
          <w:tcPr>
            <w:tcW w:w="1545" w:type="dxa"/>
            <w:tcBorders>
              <w:top w:val="single" w:sz="4" w:space="0" w:color="auto"/>
              <w:left w:val="single" w:sz="4" w:space="0" w:color="auto"/>
              <w:bottom w:val="single" w:sz="4" w:space="0" w:color="auto"/>
              <w:right w:val="single" w:sz="4" w:space="0" w:color="auto"/>
            </w:tcBorders>
          </w:tcPr>
          <w:p w:rsidR="00B93868" w:rsidRPr="00B93868" w:rsidRDefault="00B93868" w:rsidP="00B93868">
            <w:pPr>
              <w:spacing w:before="150" w:after="150" w:line="256" w:lineRule="auto"/>
              <w:jc w:val="center"/>
              <w:rPr>
                <w:rFonts w:ascii="Times New Roman" w:hAnsi="Times New Roman" w:cs="Times New Roman"/>
              </w:rPr>
            </w:pPr>
          </w:p>
        </w:tc>
      </w:tr>
    </w:tbl>
    <w:p w:rsidR="00B93868" w:rsidRPr="00B93868" w:rsidRDefault="00B93868" w:rsidP="00B93868">
      <w:pPr>
        <w:rPr>
          <w:rFonts w:ascii="Times New Roman" w:hAnsi="Times New Roman"/>
        </w:rPr>
      </w:pPr>
    </w:p>
    <w:p w:rsidR="00B93868" w:rsidRPr="00B93868" w:rsidRDefault="00B93868" w:rsidP="00B93868">
      <w:pPr>
        <w:shd w:val="clear" w:color="auto" w:fill="FFFFFF"/>
        <w:tabs>
          <w:tab w:val="left" w:leader="underscore" w:pos="8736"/>
        </w:tabs>
        <w:spacing w:before="610"/>
        <w:ind w:left="576"/>
        <w:rPr>
          <w:rFonts w:ascii="Times New Roman" w:hAnsi="Times New Roman"/>
        </w:rPr>
      </w:pPr>
      <w:r w:rsidRPr="00B93868">
        <w:rPr>
          <w:rFonts w:ascii="Times New Roman" w:hAnsi="Times New Roman"/>
          <w:color w:val="000000"/>
        </w:rPr>
        <w:t>Руководитель организации</w:t>
      </w:r>
      <w:r w:rsidRPr="00B93868">
        <w:rPr>
          <w:rFonts w:ascii="Times New Roman" w:hAnsi="Times New Roman"/>
          <w:color w:val="000000"/>
        </w:rPr>
        <w:tab/>
      </w:r>
    </w:p>
    <w:p w:rsidR="00B93868" w:rsidRPr="00B93868" w:rsidRDefault="00B93868" w:rsidP="00B93868">
      <w:pPr>
        <w:rPr>
          <w:rFonts w:ascii="Times New Roman" w:hAnsi="Times New Roman"/>
          <w:color w:val="000000"/>
        </w:rPr>
      </w:pPr>
      <w:r w:rsidRPr="00B93868">
        <w:rPr>
          <w:rFonts w:ascii="Times New Roman" w:hAnsi="Times New Roman"/>
          <w:color w:val="000000"/>
        </w:rPr>
        <w:tab/>
      </w:r>
      <w:r w:rsidRPr="00B93868">
        <w:rPr>
          <w:rFonts w:ascii="Times New Roman" w:hAnsi="Times New Roman"/>
          <w:color w:val="000000"/>
        </w:rPr>
        <w:tab/>
        <w:t>МП</w:t>
      </w:r>
      <w:r w:rsidRPr="00B93868">
        <w:rPr>
          <w:rFonts w:ascii="Times New Roman" w:hAnsi="Times New Roman"/>
          <w:color w:val="000000"/>
        </w:rPr>
        <w:tab/>
      </w:r>
      <w:r w:rsidRPr="00B93868">
        <w:rPr>
          <w:rFonts w:ascii="Times New Roman" w:hAnsi="Times New Roman"/>
          <w:color w:val="000000"/>
        </w:rPr>
        <w:tab/>
      </w:r>
      <w:r w:rsidRPr="00B93868">
        <w:rPr>
          <w:rFonts w:ascii="Times New Roman" w:hAnsi="Times New Roman"/>
          <w:color w:val="000000"/>
        </w:rPr>
        <w:tab/>
      </w:r>
      <w:r w:rsidRPr="00B93868">
        <w:rPr>
          <w:rFonts w:ascii="Times New Roman" w:hAnsi="Times New Roman"/>
          <w:color w:val="000000"/>
        </w:rPr>
        <w:tab/>
      </w:r>
      <w:r w:rsidRPr="00B93868">
        <w:rPr>
          <w:rFonts w:ascii="Times New Roman" w:hAnsi="Times New Roman"/>
          <w:color w:val="000000"/>
        </w:rPr>
        <w:tab/>
      </w:r>
      <w:r w:rsidRPr="00B93868">
        <w:rPr>
          <w:rFonts w:ascii="Times New Roman" w:hAnsi="Times New Roman"/>
          <w:color w:val="000000"/>
        </w:rPr>
        <w:tab/>
        <w:t>(ФИО, подпись)</w:t>
      </w:r>
    </w:p>
    <w:p w:rsidR="00B93868" w:rsidRPr="00B93868" w:rsidRDefault="00B93868" w:rsidP="00B93868">
      <w:pPr>
        <w:rPr>
          <w:rFonts w:ascii="Times New Roman" w:hAnsi="Times New Roman"/>
          <w:i/>
          <w:sz w:val="24"/>
          <w:szCs w:val="24"/>
        </w:rPr>
      </w:pPr>
    </w:p>
    <w:p w:rsidR="00B93868" w:rsidRPr="00B93868" w:rsidRDefault="00B93868" w:rsidP="00B93868">
      <w:pPr>
        <w:rPr>
          <w:rFonts w:ascii="Times New Roman" w:hAnsi="Times New Roman"/>
          <w:i/>
          <w:sz w:val="24"/>
          <w:szCs w:val="24"/>
        </w:rPr>
      </w:pPr>
    </w:p>
    <w:p w:rsidR="00B06F65" w:rsidRDefault="00B06F65"/>
    <w:p w:rsidR="00AD6B19" w:rsidRDefault="00AD6B19"/>
    <w:p w:rsidR="00AD6B19" w:rsidRDefault="00AD6B19"/>
    <w:p w:rsidR="00AD6B19" w:rsidRDefault="00AD6B19"/>
    <w:p w:rsidR="00AD6B19" w:rsidRDefault="00AD6B19"/>
    <w:p w:rsidR="00AD6B19" w:rsidRDefault="00AD6B19"/>
    <w:p w:rsidR="00AD6B19" w:rsidRDefault="00AD6B19"/>
    <w:p w:rsidR="00AD6B19" w:rsidRDefault="00AD6B19"/>
    <w:p w:rsidR="00AD6B19" w:rsidRDefault="00AD6B19" w:rsidP="00AD6B19">
      <w:pPr>
        <w:spacing w:after="0" w:line="240" w:lineRule="auto"/>
        <w:contextualSpacing/>
        <w:jc w:val="right"/>
        <w:rPr>
          <w:rFonts w:ascii="Times New Roman" w:hAnsi="Times New Roman" w:cs="Times New Roman"/>
        </w:rPr>
      </w:pPr>
      <w:proofErr w:type="gramStart"/>
      <w:r w:rsidRPr="00AD6B19">
        <w:rPr>
          <w:rFonts w:ascii="Times New Roman" w:hAnsi="Times New Roman" w:cs="Times New Roman"/>
        </w:rPr>
        <w:lastRenderedPageBreak/>
        <w:t>Приложение  №</w:t>
      </w:r>
      <w:proofErr w:type="gramEnd"/>
      <w:r w:rsidRPr="00AD6B19">
        <w:rPr>
          <w:rFonts w:ascii="Times New Roman" w:hAnsi="Times New Roman" w:cs="Times New Roman"/>
        </w:rPr>
        <w:t xml:space="preserve"> 1</w:t>
      </w:r>
      <w:r>
        <w:rPr>
          <w:rFonts w:ascii="Times New Roman" w:hAnsi="Times New Roman" w:cs="Times New Roman"/>
        </w:rPr>
        <w:t xml:space="preserve"> </w:t>
      </w:r>
    </w:p>
    <w:p w:rsidR="00AD6B19" w:rsidRPr="00AD6B19" w:rsidRDefault="00AD6B19" w:rsidP="00AD6B19">
      <w:pPr>
        <w:spacing w:after="0" w:line="240" w:lineRule="auto"/>
        <w:contextualSpacing/>
        <w:jc w:val="right"/>
        <w:rPr>
          <w:rFonts w:ascii="Times New Roman" w:hAnsi="Times New Roman" w:cs="Times New Roman"/>
        </w:rPr>
      </w:pPr>
      <w:r>
        <w:rPr>
          <w:rFonts w:ascii="Times New Roman" w:hAnsi="Times New Roman" w:cs="Times New Roman"/>
        </w:rPr>
        <w:t>к конкурсной документации</w:t>
      </w:r>
    </w:p>
    <w:p w:rsidR="00AD6B19" w:rsidRDefault="00AD6B19" w:rsidP="00AD6B19"/>
    <w:p w:rsidR="00AD6B19" w:rsidRPr="00AD6B19" w:rsidRDefault="00AD6B19" w:rsidP="00AD6B19"/>
    <w:p w:rsidR="00AD6B19" w:rsidRDefault="00AD6B19" w:rsidP="00AD6B19">
      <w:pPr>
        <w:spacing w:after="0" w:line="240" w:lineRule="auto"/>
        <w:contextualSpacing/>
        <w:jc w:val="center"/>
        <w:rPr>
          <w:rFonts w:ascii="Times New Roman" w:hAnsi="Times New Roman" w:cs="Times New Roman"/>
          <w:b/>
          <w:sz w:val="28"/>
          <w:szCs w:val="28"/>
        </w:rPr>
      </w:pPr>
      <w:proofErr w:type="gramStart"/>
      <w:r w:rsidRPr="00AD6B19">
        <w:rPr>
          <w:rFonts w:ascii="Times New Roman" w:hAnsi="Times New Roman" w:cs="Times New Roman"/>
          <w:b/>
          <w:sz w:val="28"/>
          <w:szCs w:val="28"/>
        </w:rPr>
        <w:t>ПЕРЕЧЕНЬ  ИМУЩЕСТВА</w:t>
      </w:r>
      <w:proofErr w:type="gramEnd"/>
    </w:p>
    <w:p w:rsidR="00AD6B19" w:rsidRPr="00AD6B19" w:rsidRDefault="00AD6B19" w:rsidP="00AD6B19">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 передаваемого в аренду по результатам конкурса </w:t>
      </w:r>
    </w:p>
    <w:p w:rsidR="00AD6B19" w:rsidRDefault="00AD6B19" w:rsidP="00AD6B19">
      <w:pPr>
        <w:shd w:val="clear" w:color="auto" w:fill="FFFFFF"/>
        <w:spacing w:after="0" w:line="240" w:lineRule="auto"/>
        <w:contextualSpacing/>
        <w:jc w:val="center"/>
        <w:outlineLvl w:val="2"/>
        <w:rPr>
          <w:rFonts w:ascii="Times New Roman" w:hAnsi="Times New Roman" w:cs="Times New Roman"/>
          <w:b/>
          <w:color w:val="000000"/>
          <w:sz w:val="28"/>
          <w:szCs w:val="28"/>
        </w:rPr>
      </w:pPr>
      <w:r>
        <w:tab/>
        <w:t xml:space="preserve"> </w:t>
      </w:r>
      <w:r w:rsidRPr="00B93868">
        <w:rPr>
          <w:rFonts w:ascii="Times New Roman" w:eastAsia="Times New Roman" w:hAnsi="Times New Roman" w:cs="Times New Roman"/>
          <w:b/>
          <w:bCs/>
          <w:sz w:val="28"/>
          <w:szCs w:val="28"/>
          <w:lang w:eastAsia="ru-RU"/>
        </w:rPr>
        <w:t>по сдаче в аренду объектов муниципальной собственности:</w:t>
      </w:r>
      <w:r w:rsidRPr="00B93868">
        <w:rPr>
          <w:rFonts w:ascii="Times New Roman" w:hAnsi="Times New Roman" w:cs="Times New Roman"/>
          <w:b/>
          <w:color w:val="000000"/>
          <w:sz w:val="28"/>
          <w:szCs w:val="28"/>
        </w:rPr>
        <w:t xml:space="preserve"> производственной базы с административным </w:t>
      </w:r>
      <w:proofErr w:type="gramStart"/>
      <w:r w:rsidRPr="00B93868">
        <w:rPr>
          <w:rFonts w:ascii="Times New Roman" w:hAnsi="Times New Roman" w:cs="Times New Roman"/>
          <w:b/>
          <w:color w:val="000000"/>
          <w:sz w:val="28"/>
          <w:szCs w:val="28"/>
        </w:rPr>
        <w:t>зданием,  транспортными</w:t>
      </w:r>
      <w:proofErr w:type="gramEnd"/>
      <w:r w:rsidRPr="00B93868">
        <w:rPr>
          <w:rFonts w:ascii="Times New Roman" w:hAnsi="Times New Roman" w:cs="Times New Roman"/>
          <w:b/>
          <w:color w:val="000000"/>
          <w:sz w:val="28"/>
          <w:szCs w:val="28"/>
        </w:rPr>
        <w:t xml:space="preserve"> средствами и иным имуществом, расположенной по адресу:</w:t>
      </w:r>
    </w:p>
    <w:p w:rsidR="00AD6B19" w:rsidRPr="00B93868" w:rsidRDefault="00AD6B19" w:rsidP="00AD6B19">
      <w:pPr>
        <w:shd w:val="clear" w:color="auto" w:fill="FFFFFF"/>
        <w:spacing w:after="0" w:line="240" w:lineRule="auto"/>
        <w:contextualSpacing/>
        <w:jc w:val="center"/>
        <w:outlineLvl w:val="2"/>
        <w:rPr>
          <w:rFonts w:ascii="Times New Roman" w:eastAsia="Times New Roman" w:hAnsi="Times New Roman" w:cs="Times New Roman"/>
          <w:b/>
          <w:bCs/>
          <w:sz w:val="28"/>
          <w:szCs w:val="28"/>
          <w:lang w:eastAsia="ru-RU"/>
        </w:rPr>
      </w:pPr>
      <w:r w:rsidRPr="00B93868">
        <w:rPr>
          <w:rFonts w:ascii="Times New Roman" w:hAnsi="Times New Roman" w:cs="Times New Roman"/>
          <w:b/>
          <w:color w:val="000000"/>
          <w:sz w:val="28"/>
          <w:szCs w:val="28"/>
        </w:rPr>
        <w:t xml:space="preserve"> гор. </w:t>
      </w:r>
      <w:proofErr w:type="gramStart"/>
      <w:r w:rsidRPr="00B93868">
        <w:rPr>
          <w:rFonts w:ascii="Times New Roman" w:hAnsi="Times New Roman" w:cs="Times New Roman"/>
          <w:b/>
          <w:color w:val="000000"/>
          <w:sz w:val="28"/>
          <w:szCs w:val="28"/>
        </w:rPr>
        <w:t>Каспийск ,</w:t>
      </w:r>
      <w:proofErr w:type="gramEnd"/>
      <w:r w:rsidRPr="00B93868">
        <w:rPr>
          <w:rFonts w:ascii="Times New Roman" w:hAnsi="Times New Roman" w:cs="Times New Roman"/>
          <w:b/>
          <w:color w:val="000000"/>
          <w:sz w:val="28"/>
          <w:szCs w:val="28"/>
        </w:rPr>
        <w:t xml:space="preserve"> ул. Махачкалинская, д. 98 «А»</w:t>
      </w:r>
      <w:r>
        <w:rPr>
          <w:rFonts w:ascii="Times New Roman" w:hAnsi="Times New Roman" w:cs="Times New Roman"/>
          <w:b/>
          <w:color w:val="000000"/>
          <w:sz w:val="28"/>
          <w:szCs w:val="28"/>
        </w:rPr>
        <w:t>.</w:t>
      </w:r>
    </w:p>
    <w:p w:rsidR="00AD6B19" w:rsidRDefault="00AD6B19" w:rsidP="00AD6B19">
      <w:pPr>
        <w:tabs>
          <w:tab w:val="left" w:pos="2350"/>
        </w:tabs>
        <w:spacing w:after="0" w:line="240" w:lineRule="auto"/>
        <w:contextualSpacing/>
      </w:pPr>
    </w:p>
    <w:p w:rsidR="00AD6B19" w:rsidRPr="00AD6B19" w:rsidRDefault="00AD6B19" w:rsidP="00AD6B19"/>
    <w:p w:rsidR="00AD6B19" w:rsidRDefault="00AD6B19" w:rsidP="00AD6B19"/>
    <w:tbl>
      <w:tblPr>
        <w:tblpPr w:leftFromText="180" w:rightFromText="180" w:horzAnchor="margin" w:tblpXSpec="center" w:tblpY="-200"/>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544"/>
        <w:gridCol w:w="1420"/>
        <w:gridCol w:w="1470"/>
        <w:gridCol w:w="1520"/>
      </w:tblGrid>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lastRenderedPageBreak/>
              <w:t>Наименование ОС</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Год ввода в эксплуатацию</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p>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Балансовая</w:t>
            </w:r>
          </w:p>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стоимость</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Амортизация</w:t>
            </w:r>
          </w:p>
        </w:tc>
        <w:tc>
          <w:tcPr>
            <w:tcW w:w="1520"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Остаточная стоимость на 01.08.2015</w:t>
            </w:r>
            <w:r>
              <w:rPr>
                <w:rFonts w:ascii="Times New Roman" w:eastAsia="Times New Roman" w:hAnsi="Times New Roman" w:cs="Times New Roman"/>
                <w:color w:val="000000"/>
                <w:lang w:eastAsia="ru-RU"/>
              </w:rPr>
              <w:t xml:space="preserve"> г.</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Группа ОС: Производственная база</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 </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p>
        </w:tc>
      </w:tr>
      <w:tr w:rsidR="00AD6B19" w:rsidRPr="004301CC" w:rsidTr="00AD6B19">
        <w:trPr>
          <w:trHeight w:val="384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Производственная база, инв.№01</w:t>
            </w:r>
            <w:r>
              <w:rPr>
                <w:rFonts w:ascii="Times New Roman" w:eastAsia="Times New Roman" w:hAnsi="Times New Roman" w:cs="Times New Roman"/>
                <w:color w:val="000000"/>
                <w:lang w:eastAsia="ru-RU"/>
              </w:rPr>
              <w:t>, в том числе:</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Часть административного </w:t>
            </w:r>
            <w:proofErr w:type="gramStart"/>
            <w:r w:rsidRPr="004301CC">
              <w:rPr>
                <w:rFonts w:ascii="Times New Roman" w:hAnsi="Times New Roman" w:cs="Times New Roman"/>
              </w:rPr>
              <w:t>здания  общей</w:t>
            </w:r>
            <w:proofErr w:type="gramEnd"/>
            <w:r w:rsidRPr="004301CC">
              <w:rPr>
                <w:rFonts w:ascii="Times New Roman" w:hAnsi="Times New Roman" w:cs="Times New Roman"/>
              </w:rPr>
              <w:t xml:space="preserve"> площадью 291,5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Регистрационный   № 05-05-12/010/2012-249.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Здание склада, общей площадью 72,3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Регистрационный № 05-05-12/010/2012-251.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Здание склада, общей площадью 52,1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Регистрационный № 05-05-12/010/2012-254.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Боксы, общей площадью 234,1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Регистрационный № 05-05-2/010/2012-253.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Котельная, общей площадью 7,2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Регистрационный № 05-05-12/010/2012-247.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Контрольно-пропускной пункт, общей площадью 9,6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Регистрационный № 05-05- </w:t>
            </w:r>
          </w:p>
          <w:p w:rsidR="00AD6B19" w:rsidRPr="004301CC" w:rsidRDefault="00AD6B19" w:rsidP="000115BA">
            <w:pPr>
              <w:spacing w:after="0" w:line="240" w:lineRule="auto"/>
              <w:contextualSpacing/>
              <w:rPr>
                <w:rFonts w:ascii="Times New Roman" w:eastAsia="Times New Roman" w:hAnsi="Times New Roman" w:cs="Times New Roman"/>
                <w:color w:val="000000"/>
                <w:lang w:eastAsia="ru-RU"/>
              </w:rPr>
            </w:pPr>
            <w:r w:rsidRPr="004301CC">
              <w:rPr>
                <w:rFonts w:ascii="Times New Roman" w:hAnsi="Times New Roman" w:cs="Times New Roman"/>
              </w:rPr>
              <w:t xml:space="preserve">  12/010/2012-248. </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1981</w:t>
            </w:r>
          </w:p>
        </w:tc>
        <w:tc>
          <w:tcPr>
            <w:tcW w:w="142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4 498 427,69</w:t>
            </w:r>
          </w:p>
        </w:tc>
        <w:tc>
          <w:tcPr>
            <w:tcW w:w="147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1 192 984,20</w:t>
            </w:r>
          </w:p>
        </w:tc>
        <w:tc>
          <w:tcPr>
            <w:tcW w:w="152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3305443,488</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contextualSpacing/>
              <w:rPr>
                <w:rFonts w:ascii="Times New Roman" w:hAnsi="Times New Roman" w:cs="Times New Roman"/>
              </w:rPr>
            </w:pPr>
            <w:proofErr w:type="spellStart"/>
            <w:r w:rsidRPr="004301CC">
              <w:rPr>
                <w:rFonts w:ascii="Times New Roman" w:eastAsia="Times New Roman" w:hAnsi="Times New Roman" w:cs="Times New Roman"/>
                <w:color w:val="000000"/>
                <w:lang w:eastAsia="ru-RU"/>
              </w:rPr>
              <w:t>Сан.узел</w:t>
            </w:r>
            <w:proofErr w:type="spellEnd"/>
            <w:r w:rsidRPr="004301CC">
              <w:rPr>
                <w:rFonts w:ascii="Times New Roman" w:eastAsia="Times New Roman" w:hAnsi="Times New Roman" w:cs="Times New Roman"/>
                <w:color w:val="000000"/>
                <w:lang w:eastAsia="ru-RU"/>
              </w:rPr>
              <w:t>, инв.№</w:t>
            </w:r>
            <w:proofErr w:type="gramStart"/>
            <w:r w:rsidRPr="004301CC">
              <w:rPr>
                <w:rFonts w:ascii="Times New Roman" w:eastAsia="Times New Roman" w:hAnsi="Times New Roman" w:cs="Times New Roman"/>
                <w:color w:val="000000"/>
                <w:lang w:eastAsia="ru-RU"/>
              </w:rPr>
              <w:t>062</w:t>
            </w:r>
            <w:r>
              <w:rPr>
                <w:rFonts w:ascii="Times New Roman" w:hAnsi="Times New Roman" w:cs="Times New Roman"/>
              </w:rPr>
              <w:t>,</w:t>
            </w:r>
            <w:r w:rsidRPr="004301CC">
              <w:rPr>
                <w:rFonts w:ascii="Times New Roman" w:hAnsi="Times New Roman" w:cs="Times New Roman"/>
              </w:rPr>
              <w:t xml:space="preserve"> </w:t>
            </w:r>
            <w:r>
              <w:rPr>
                <w:rFonts w:ascii="Times New Roman" w:hAnsi="Times New Roman" w:cs="Times New Roman"/>
              </w:rPr>
              <w:t xml:space="preserve"> </w:t>
            </w:r>
            <w:r w:rsidRPr="004301CC">
              <w:rPr>
                <w:rFonts w:ascii="Times New Roman" w:hAnsi="Times New Roman" w:cs="Times New Roman"/>
              </w:rPr>
              <w:t xml:space="preserve"> </w:t>
            </w:r>
            <w:proofErr w:type="gramEnd"/>
            <w:r w:rsidRPr="004301CC">
              <w:rPr>
                <w:rFonts w:ascii="Times New Roman" w:hAnsi="Times New Roman" w:cs="Times New Roman"/>
              </w:rPr>
              <w:t xml:space="preserve">общей площадью 8,2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Регистрационный № 05-05-12/010/2012-252.  </w:t>
            </w:r>
          </w:p>
          <w:p w:rsidR="00AD6B19" w:rsidRPr="004301CC" w:rsidRDefault="00AD6B19" w:rsidP="000115BA">
            <w:pPr>
              <w:spacing w:after="0" w:line="240" w:lineRule="auto"/>
              <w:rPr>
                <w:rFonts w:ascii="Times New Roman" w:eastAsia="Times New Roman" w:hAnsi="Times New Roman" w:cs="Times New Roman"/>
                <w:color w:val="000000"/>
                <w:lang w:eastAsia="ru-RU"/>
              </w:rPr>
            </w:pP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2008</w:t>
            </w:r>
          </w:p>
        </w:tc>
        <w:tc>
          <w:tcPr>
            <w:tcW w:w="142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14 911,70</w:t>
            </w:r>
          </w:p>
        </w:tc>
        <w:tc>
          <w:tcPr>
            <w:tcW w:w="147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14 911,70</w:t>
            </w:r>
          </w:p>
        </w:tc>
        <w:tc>
          <w:tcPr>
            <w:tcW w:w="152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contextualSpacing/>
              <w:rPr>
                <w:rFonts w:ascii="Times New Roman" w:hAnsi="Times New Roman" w:cs="Times New Roman"/>
              </w:rPr>
            </w:pPr>
            <w:r w:rsidRPr="004301CC">
              <w:rPr>
                <w:rFonts w:ascii="Times New Roman" w:eastAsia="Times New Roman" w:hAnsi="Times New Roman" w:cs="Times New Roman"/>
                <w:color w:val="000000"/>
                <w:lang w:eastAsia="ru-RU"/>
              </w:rPr>
              <w:t>Здание ОКУЭ, 112кв.м., инв.№065</w:t>
            </w:r>
            <w:r w:rsidRPr="004301CC">
              <w:rPr>
                <w:rFonts w:ascii="Times New Roman" w:hAnsi="Times New Roman" w:cs="Times New Roman"/>
              </w:rPr>
              <w:t xml:space="preserve"> Здание отдела контроля и учета электроэнергии, общей площадью 87,5 </w:t>
            </w:r>
            <w:proofErr w:type="spellStart"/>
            <w:r w:rsidRPr="004301CC">
              <w:rPr>
                <w:rFonts w:ascii="Times New Roman" w:hAnsi="Times New Roman" w:cs="Times New Roman"/>
              </w:rPr>
              <w:t>кв.м</w:t>
            </w:r>
            <w:proofErr w:type="spellEnd"/>
            <w:r w:rsidRPr="004301CC">
              <w:rPr>
                <w:rFonts w:ascii="Times New Roman" w:hAnsi="Times New Roman" w:cs="Times New Roman"/>
              </w:rPr>
              <w:t xml:space="preserve">.  </w:t>
            </w:r>
          </w:p>
          <w:p w:rsidR="00AD6B19" w:rsidRPr="004301CC" w:rsidRDefault="00AD6B19" w:rsidP="000115BA">
            <w:pPr>
              <w:spacing w:after="0" w:line="240" w:lineRule="auto"/>
              <w:contextualSpacing/>
              <w:rPr>
                <w:rFonts w:ascii="Times New Roman" w:hAnsi="Times New Roman" w:cs="Times New Roman"/>
              </w:rPr>
            </w:pPr>
            <w:r w:rsidRPr="004301CC">
              <w:rPr>
                <w:rFonts w:ascii="Times New Roman" w:hAnsi="Times New Roman" w:cs="Times New Roman"/>
              </w:rPr>
              <w:t xml:space="preserve">   Регистрационный № 05-05-12/010/2012-250.</w:t>
            </w:r>
          </w:p>
          <w:p w:rsidR="00AD6B19" w:rsidRPr="004301CC" w:rsidRDefault="00AD6B19" w:rsidP="000115BA">
            <w:pPr>
              <w:spacing w:after="0" w:line="240" w:lineRule="auto"/>
              <w:rPr>
                <w:rFonts w:ascii="Times New Roman" w:eastAsia="Times New Roman" w:hAnsi="Times New Roman" w:cs="Times New Roman"/>
                <w:color w:val="000000"/>
                <w:lang w:eastAsia="ru-RU"/>
              </w:rPr>
            </w:pP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2009</w:t>
            </w:r>
          </w:p>
        </w:tc>
        <w:tc>
          <w:tcPr>
            <w:tcW w:w="142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555 309,16</w:t>
            </w:r>
          </w:p>
        </w:tc>
        <w:tc>
          <w:tcPr>
            <w:tcW w:w="147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80 444,46</w:t>
            </w:r>
          </w:p>
        </w:tc>
        <w:tc>
          <w:tcPr>
            <w:tcW w:w="1520"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474864,6996</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Итого:</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5 068 648,55</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1 288 340,36</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3780308,188</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 xml:space="preserve">Группа </w:t>
            </w:r>
            <w:proofErr w:type="gramStart"/>
            <w:r w:rsidRPr="004301CC">
              <w:rPr>
                <w:rFonts w:ascii="Times New Roman" w:eastAsia="Times New Roman" w:hAnsi="Times New Roman" w:cs="Times New Roman"/>
                <w:b/>
                <w:bCs/>
                <w:color w:val="000000"/>
                <w:lang w:eastAsia="ru-RU"/>
              </w:rPr>
              <w:t>ОС:  Агрегаты</w:t>
            </w:r>
            <w:proofErr w:type="gramEnd"/>
            <w:r w:rsidRPr="004301CC">
              <w:rPr>
                <w:rFonts w:ascii="Times New Roman" w:eastAsia="Times New Roman" w:hAnsi="Times New Roman" w:cs="Times New Roman"/>
                <w:b/>
                <w:bCs/>
                <w:color w:val="000000"/>
                <w:lang w:eastAsia="ru-RU"/>
              </w:rPr>
              <w:t xml:space="preserve"> сварочные</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 </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 xml:space="preserve">Агрегат </w:t>
            </w:r>
            <w:proofErr w:type="gramStart"/>
            <w:r w:rsidRPr="004301CC">
              <w:rPr>
                <w:rFonts w:ascii="Times New Roman" w:eastAsia="Times New Roman" w:hAnsi="Times New Roman" w:cs="Times New Roman"/>
                <w:color w:val="000000"/>
                <w:lang w:eastAsia="ru-RU"/>
              </w:rPr>
              <w:t>сварочный  НД</w:t>
            </w:r>
            <w:proofErr w:type="gramEnd"/>
            <w:r w:rsidRPr="004301CC">
              <w:rPr>
                <w:rFonts w:ascii="Times New Roman" w:eastAsia="Times New Roman" w:hAnsi="Times New Roman" w:cs="Times New Roman"/>
                <w:color w:val="000000"/>
                <w:lang w:eastAsia="ru-RU"/>
              </w:rPr>
              <w:t>-25-1000-16, инв.№00000001</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1999</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8 700,00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8 700,00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Агрегат сварочный АС-1 без аккумулятора, инв.№00000002</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2003</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109 740,00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109 740,00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Агрегат сварочный АС-315, инв.№00000003</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2005</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85 800,00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85 800,00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Итого:</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204 240,00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204 240,00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 xml:space="preserve">Группа </w:t>
            </w:r>
            <w:proofErr w:type="gramStart"/>
            <w:r w:rsidRPr="004301CC">
              <w:rPr>
                <w:rFonts w:ascii="Times New Roman" w:eastAsia="Times New Roman" w:hAnsi="Times New Roman" w:cs="Times New Roman"/>
                <w:b/>
                <w:bCs/>
                <w:color w:val="000000"/>
                <w:lang w:eastAsia="ru-RU"/>
              </w:rPr>
              <w:t>ОС:  Вентиляционное</w:t>
            </w:r>
            <w:proofErr w:type="gramEnd"/>
            <w:r w:rsidRPr="004301CC">
              <w:rPr>
                <w:rFonts w:ascii="Times New Roman" w:eastAsia="Times New Roman" w:hAnsi="Times New Roman" w:cs="Times New Roman"/>
                <w:b/>
                <w:bCs/>
                <w:color w:val="000000"/>
                <w:lang w:eastAsia="ru-RU"/>
              </w:rPr>
              <w:t xml:space="preserve"> оборудование</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 </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Кондиционер БК-1500, инв.№00001004</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1994</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1 500,00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1 500,00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Кондиционер LG W0961, инв.№00001005</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2002</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10 500,00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10 500,00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Итого:</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b/>
                <w:bCs/>
                <w:color w:val="000000"/>
                <w:lang w:eastAsia="ru-RU"/>
              </w:rPr>
            </w:pPr>
            <w:r w:rsidRPr="004301CC">
              <w:rPr>
                <w:rFonts w:ascii="Times New Roman" w:eastAsia="Times New Roman" w:hAnsi="Times New Roman" w:cs="Times New Roman"/>
                <w:b/>
                <w:bCs/>
                <w:color w:val="000000"/>
                <w:lang w:eastAsia="ru-RU"/>
              </w:rPr>
              <w:t>12 000,00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12 000,00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b/>
                <w:bCs/>
                <w:color w:val="000000"/>
                <w:lang w:eastAsia="ru-RU"/>
              </w:rPr>
            </w:pPr>
            <w:proofErr w:type="gramStart"/>
            <w:r w:rsidRPr="004301CC">
              <w:rPr>
                <w:rFonts w:ascii="Times New Roman" w:eastAsia="Times New Roman" w:hAnsi="Times New Roman" w:cs="Times New Roman"/>
                <w:b/>
                <w:bCs/>
                <w:color w:val="000000"/>
                <w:lang w:eastAsia="ru-RU"/>
              </w:rPr>
              <w:t>Группа  ОС</w:t>
            </w:r>
            <w:proofErr w:type="gramEnd"/>
            <w:r w:rsidRPr="004301CC">
              <w:rPr>
                <w:rFonts w:ascii="Times New Roman" w:eastAsia="Times New Roman" w:hAnsi="Times New Roman" w:cs="Times New Roman"/>
                <w:b/>
                <w:bCs/>
                <w:color w:val="000000"/>
                <w:lang w:eastAsia="ru-RU"/>
              </w:rPr>
              <w:t xml:space="preserve">: Прочее оборудование </w:t>
            </w:r>
          </w:p>
        </w:tc>
        <w:tc>
          <w:tcPr>
            <w:tcW w:w="1544" w:type="dxa"/>
            <w:shd w:val="clear" w:color="auto" w:fill="auto"/>
            <w:noWrap/>
            <w:vAlign w:val="bottom"/>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 </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Телефакс "Панасоник", инв.№1008</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1998</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3480,00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3 480,00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Холодильник " Саратов", инв.№1016</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1986</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3142,00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3 142,00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Насос 3К6, инв.№1027</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2003</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5200,00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5 200,00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Телевизор LG, инв.№1033</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2003</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6400,00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6 400,00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Цистерна под масло, инв.№1034</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2003</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12291,00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9 008,36</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3282,643387</w:t>
            </w:r>
          </w:p>
        </w:tc>
      </w:tr>
      <w:tr w:rsidR="00AD6B19" w:rsidRPr="004301CC" w:rsidTr="00AD6B19">
        <w:trPr>
          <w:trHeight w:val="300"/>
        </w:trPr>
        <w:tc>
          <w:tcPr>
            <w:tcW w:w="4673" w:type="dxa"/>
            <w:shd w:val="clear" w:color="auto" w:fill="auto"/>
            <w:noWrap/>
            <w:vAlign w:val="bottom"/>
            <w:hideMark/>
          </w:tcPr>
          <w:p w:rsidR="00AD6B19" w:rsidRPr="004301CC" w:rsidRDefault="00AD6B19" w:rsidP="000115BA">
            <w:pPr>
              <w:spacing w:after="0" w:line="240" w:lineRule="auto"/>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Лабораторная установка У1134-М, инв.№1035</w:t>
            </w:r>
          </w:p>
        </w:tc>
        <w:tc>
          <w:tcPr>
            <w:tcW w:w="1544" w:type="dxa"/>
            <w:shd w:val="clear" w:color="auto" w:fill="auto"/>
            <w:noWrap/>
            <w:vAlign w:val="center"/>
            <w:hideMark/>
          </w:tcPr>
          <w:p w:rsidR="00AD6B19" w:rsidRPr="004301CC" w:rsidRDefault="00AD6B19" w:rsidP="000115BA">
            <w:pPr>
              <w:spacing w:after="0" w:line="240" w:lineRule="auto"/>
              <w:jc w:val="center"/>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2000</w:t>
            </w:r>
          </w:p>
        </w:tc>
        <w:tc>
          <w:tcPr>
            <w:tcW w:w="1420" w:type="dxa"/>
            <w:shd w:val="clear" w:color="auto" w:fill="auto"/>
            <w:noWrap/>
            <w:vAlign w:val="center"/>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96469,00</w:t>
            </w:r>
          </w:p>
        </w:tc>
        <w:tc>
          <w:tcPr>
            <w:tcW w:w="147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96 469,00</w:t>
            </w:r>
          </w:p>
        </w:tc>
        <w:tc>
          <w:tcPr>
            <w:tcW w:w="1520" w:type="dxa"/>
            <w:shd w:val="clear" w:color="auto" w:fill="auto"/>
            <w:noWrap/>
            <w:vAlign w:val="bottom"/>
            <w:hideMark/>
          </w:tcPr>
          <w:p w:rsidR="00AD6B19" w:rsidRPr="004301CC" w:rsidRDefault="00AD6B19" w:rsidP="000115BA">
            <w:pPr>
              <w:spacing w:after="0" w:line="240" w:lineRule="auto"/>
              <w:jc w:val="right"/>
              <w:rPr>
                <w:rFonts w:ascii="Times New Roman" w:eastAsia="Times New Roman" w:hAnsi="Times New Roman" w:cs="Times New Roman"/>
                <w:color w:val="000000"/>
                <w:lang w:eastAsia="ru-RU"/>
              </w:rPr>
            </w:pPr>
            <w:r w:rsidRPr="004301CC">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Компьютер, в комплекте монитор Sams.793DF, инв.№1047</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2006</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24162,31</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24 162,31</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proofErr w:type="spellStart"/>
            <w:r w:rsidRPr="00AD6B19">
              <w:rPr>
                <w:rFonts w:ascii="Times New Roman" w:eastAsia="Times New Roman" w:hAnsi="Times New Roman" w:cs="Times New Roman"/>
                <w:color w:val="000000"/>
                <w:lang w:eastAsia="ru-RU"/>
              </w:rPr>
              <w:t>Компьютер"Samsung</w:t>
            </w:r>
            <w:proofErr w:type="spellEnd"/>
            <w:r w:rsidRPr="00AD6B19">
              <w:rPr>
                <w:rFonts w:ascii="Times New Roman" w:eastAsia="Times New Roman" w:hAnsi="Times New Roman" w:cs="Times New Roman"/>
                <w:color w:val="000000"/>
                <w:lang w:eastAsia="ru-RU"/>
              </w:rPr>
              <w:t xml:space="preserve"> 940N" в комп. с </w:t>
            </w:r>
            <w:proofErr w:type="spellStart"/>
            <w:r w:rsidRPr="00AD6B19">
              <w:rPr>
                <w:rFonts w:ascii="Times New Roman" w:eastAsia="Times New Roman" w:hAnsi="Times New Roman" w:cs="Times New Roman"/>
                <w:color w:val="000000"/>
                <w:lang w:eastAsia="ru-RU"/>
              </w:rPr>
              <w:t>монит</w:t>
            </w:r>
            <w:proofErr w:type="spellEnd"/>
            <w:r w:rsidRPr="00AD6B19">
              <w:rPr>
                <w:rFonts w:ascii="Times New Roman" w:eastAsia="Times New Roman" w:hAnsi="Times New Roman" w:cs="Times New Roman"/>
                <w:color w:val="000000"/>
                <w:lang w:eastAsia="ru-RU"/>
              </w:rPr>
              <w:t>. "</w:t>
            </w:r>
            <w:proofErr w:type="spellStart"/>
            <w:r w:rsidRPr="00AD6B19">
              <w:rPr>
                <w:rFonts w:ascii="Times New Roman" w:eastAsia="Times New Roman" w:hAnsi="Times New Roman" w:cs="Times New Roman"/>
                <w:color w:val="000000"/>
                <w:lang w:eastAsia="ru-RU"/>
              </w:rPr>
              <w:t>Samsung</w:t>
            </w:r>
            <w:proofErr w:type="spellEnd"/>
            <w:r w:rsidRPr="00AD6B19">
              <w:rPr>
                <w:rFonts w:ascii="Times New Roman" w:eastAsia="Times New Roman" w:hAnsi="Times New Roman" w:cs="Times New Roman"/>
                <w:color w:val="000000"/>
                <w:lang w:eastAsia="ru-RU"/>
              </w:rPr>
              <w:t>", инв.№1050</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2007</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28608,59</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28 608,59</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255"/>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lastRenderedPageBreak/>
              <w:t xml:space="preserve">Компьютер, в комплекте монитор </w:t>
            </w:r>
            <w:proofErr w:type="spellStart"/>
            <w:r w:rsidRPr="00AD6B19">
              <w:rPr>
                <w:rFonts w:ascii="Times New Roman" w:eastAsia="Times New Roman" w:hAnsi="Times New Roman" w:cs="Times New Roman"/>
                <w:color w:val="000000"/>
                <w:lang w:eastAsia="ru-RU"/>
              </w:rPr>
              <w:t>Samsung</w:t>
            </w:r>
            <w:proofErr w:type="spellEnd"/>
            <w:r w:rsidRPr="00AD6B19">
              <w:rPr>
                <w:rFonts w:ascii="Times New Roman" w:eastAsia="Times New Roman" w:hAnsi="Times New Roman" w:cs="Times New Roman"/>
                <w:color w:val="000000"/>
                <w:lang w:eastAsia="ru-RU"/>
              </w:rPr>
              <w:t>, инв.№1058</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2009</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21680,00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21 680,00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255"/>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proofErr w:type="spellStart"/>
            <w:r w:rsidRPr="00AD6B19">
              <w:rPr>
                <w:rFonts w:ascii="Times New Roman" w:eastAsia="Times New Roman" w:hAnsi="Times New Roman" w:cs="Times New Roman"/>
                <w:color w:val="000000"/>
                <w:lang w:eastAsia="ru-RU"/>
              </w:rPr>
              <w:t>Шовнарезчик</w:t>
            </w:r>
            <w:proofErr w:type="spellEnd"/>
            <w:r w:rsidRPr="00AD6B19">
              <w:rPr>
                <w:rFonts w:ascii="Times New Roman" w:eastAsia="Times New Roman" w:hAnsi="Times New Roman" w:cs="Times New Roman"/>
                <w:color w:val="000000"/>
                <w:lang w:eastAsia="ru-RU"/>
              </w:rPr>
              <w:t xml:space="preserve"> </w:t>
            </w:r>
            <w:proofErr w:type="spellStart"/>
            <w:r w:rsidRPr="00AD6B19">
              <w:rPr>
                <w:rFonts w:ascii="Times New Roman" w:eastAsia="Times New Roman" w:hAnsi="Times New Roman" w:cs="Times New Roman"/>
                <w:color w:val="000000"/>
                <w:lang w:eastAsia="ru-RU"/>
              </w:rPr>
              <w:t>Honda</w:t>
            </w:r>
            <w:proofErr w:type="spellEnd"/>
            <w:r w:rsidRPr="00AD6B19">
              <w:rPr>
                <w:rFonts w:ascii="Times New Roman" w:eastAsia="Times New Roman" w:hAnsi="Times New Roman" w:cs="Times New Roman"/>
                <w:color w:val="000000"/>
                <w:lang w:eastAsia="ru-RU"/>
              </w:rPr>
              <w:t xml:space="preserve"> GX200, инв.№1061</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2010</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67711,86</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49 602,89</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18108,96785</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b/>
                <w:bCs/>
                <w:color w:val="000000"/>
                <w:lang w:eastAsia="ru-RU"/>
              </w:rPr>
            </w:pPr>
            <w:r w:rsidRPr="00AD6B19">
              <w:rPr>
                <w:rFonts w:ascii="Times New Roman" w:eastAsia="Times New Roman" w:hAnsi="Times New Roman" w:cs="Times New Roman"/>
                <w:b/>
                <w:bCs/>
                <w:color w:val="000000"/>
                <w:lang w:eastAsia="ru-RU"/>
              </w:rPr>
              <w:t>Итого:</w:t>
            </w:r>
          </w:p>
        </w:tc>
        <w:tc>
          <w:tcPr>
            <w:tcW w:w="1544" w:type="dxa"/>
            <w:shd w:val="clear" w:color="auto" w:fill="auto"/>
            <w:noWrap/>
            <w:vAlign w:val="bottom"/>
            <w:hideMark/>
          </w:tcPr>
          <w:p w:rsidR="00AD6B19" w:rsidRPr="00AD6B19" w:rsidRDefault="00AD6B19" w:rsidP="000115BA">
            <w:pPr>
              <w:spacing w:after="0" w:line="240" w:lineRule="auto"/>
              <w:jc w:val="center"/>
              <w:rPr>
                <w:rFonts w:ascii="Times New Roman" w:eastAsia="Times New Roman" w:hAnsi="Times New Roman" w:cs="Times New Roman"/>
                <w:b/>
                <w:bCs/>
                <w:color w:val="000000"/>
                <w:lang w:eastAsia="ru-RU"/>
              </w:rPr>
            </w:pP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b/>
                <w:bCs/>
                <w:color w:val="000000"/>
                <w:lang w:eastAsia="ru-RU"/>
              </w:rPr>
            </w:pPr>
            <w:r w:rsidRPr="00AD6B19">
              <w:rPr>
                <w:rFonts w:ascii="Times New Roman" w:eastAsia="Times New Roman" w:hAnsi="Times New Roman" w:cs="Times New Roman"/>
                <w:b/>
                <w:bCs/>
                <w:color w:val="000000"/>
                <w:lang w:eastAsia="ru-RU"/>
              </w:rPr>
              <w:t>269144,76</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247 753,15</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21391,61124</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jc w:val="center"/>
              <w:rPr>
                <w:rFonts w:ascii="Times New Roman" w:eastAsia="Times New Roman" w:hAnsi="Times New Roman" w:cs="Times New Roman"/>
                <w:b/>
                <w:bCs/>
                <w:color w:val="000000"/>
                <w:lang w:eastAsia="ru-RU"/>
              </w:rPr>
            </w:pPr>
            <w:r w:rsidRPr="00AD6B19">
              <w:rPr>
                <w:rFonts w:ascii="Times New Roman" w:eastAsia="Times New Roman" w:hAnsi="Times New Roman" w:cs="Times New Roman"/>
                <w:b/>
                <w:bCs/>
                <w:color w:val="000000"/>
                <w:lang w:eastAsia="ru-RU"/>
              </w:rPr>
              <w:t> </w:t>
            </w:r>
          </w:p>
        </w:tc>
        <w:tc>
          <w:tcPr>
            <w:tcW w:w="1544" w:type="dxa"/>
            <w:shd w:val="clear" w:color="auto" w:fill="auto"/>
            <w:noWrap/>
            <w:vAlign w:val="bottom"/>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xml:space="preserve"> </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xml:space="preserve"> </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Автомашина Газ-52 09-95 ДАТ, инв.№01000002</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1993</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30 000,00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30 000,00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Автомашина Газ-</w:t>
            </w:r>
            <w:proofErr w:type="gramStart"/>
            <w:r w:rsidRPr="00AD6B19">
              <w:rPr>
                <w:rFonts w:ascii="Times New Roman" w:eastAsia="Times New Roman" w:hAnsi="Times New Roman" w:cs="Times New Roman"/>
                <w:color w:val="000000"/>
                <w:lang w:eastAsia="ru-RU"/>
              </w:rPr>
              <w:t>52  27</w:t>
            </w:r>
            <w:proofErr w:type="gramEnd"/>
            <w:r w:rsidRPr="00AD6B19">
              <w:rPr>
                <w:rFonts w:ascii="Times New Roman" w:eastAsia="Times New Roman" w:hAnsi="Times New Roman" w:cs="Times New Roman"/>
                <w:color w:val="000000"/>
                <w:lang w:eastAsia="ru-RU"/>
              </w:rPr>
              <w:t>-10 ДАР вышка, инв.№01000003</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1989</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212 000,00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212 000,00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xml:space="preserve">Автомашина Газ-52 56-28 ДАО </w:t>
            </w:r>
            <w:proofErr w:type="spellStart"/>
            <w:proofErr w:type="gramStart"/>
            <w:r w:rsidRPr="00AD6B19">
              <w:rPr>
                <w:rFonts w:ascii="Times New Roman" w:eastAsia="Times New Roman" w:hAnsi="Times New Roman" w:cs="Times New Roman"/>
                <w:color w:val="000000"/>
                <w:lang w:eastAsia="ru-RU"/>
              </w:rPr>
              <w:t>лаборат</w:t>
            </w:r>
            <w:proofErr w:type="spellEnd"/>
            <w:r w:rsidRPr="00AD6B19">
              <w:rPr>
                <w:rFonts w:ascii="Times New Roman" w:eastAsia="Times New Roman" w:hAnsi="Times New Roman" w:cs="Times New Roman"/>
                <w:color w:val="000000"/>
                <w:lang w:eastAsia="ru-RU"/>
              </w:rPr>
              <w:t>.,</w:t>
            </w:r>
            <w:proofErr w:type="gramEnd"/>
            <w:r w:rsidRPr="00AD6B19">
              <w:rPr>
                <w:rFonts w:ascii="Times New Roman" w:eastAsia="Times New Roman" w:hAnsi="Times New Roman" w:cs="Times New Roman"/>
                <w:color w:val="000000"/>
                <w:lang w:eastAsia="ru-RU"/>
              </w:rPr>
              <w:t xml:space="preserve"> инв.№01000005</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1985</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141 179,00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141 179,00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Автомашина Газ-53 26-17 ДАР, инв.№01000006</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1989</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280 000,00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280 000,00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xml:space="preserve">Автомашина Газ-3307 55-63 ДАТ </w:t>
            </w:r>
            <w:proofErr w:type="gramStart"/>
            <w:r w:rsidRPr="00AD6B19">
              <w:rPr>
                <w:rFonts w:ascii="Times New Roman" w:eastAsia="Times New Roman" w:hAnsi="Times New Roman" w:cs="Times New Roman"/>
                <w:color w:val="000000"/>
                <w:lang w:eastAsia="ru-RU"/>
              </w:rPr>
              <w:t>борт.,</w:t>
            </w:r>
            <w:proofErr w:type="gramEnd"/>
            <w:r w:rsidRPr="00AD6B19">
              <w:rPr>
                <w:rFonts w:ascii="Times New Roman" w:eastAsia="Times New Roman" w:hAnsi="Times New Roman" w:cs="Times New Roman"/>
                <w:color w:val="000000"/>
                <w:lang w:eastAsia="ru-RU"/>
              </w:rPr>
              <w:t xml:space="preserve"> инв.№01000010</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1993</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52 200,00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52 200,00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Автомашина Маз-5334 А-760 КА, инв.№01000016</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1991</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160 000,00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160 000,00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Экскаватор 0,25м ЮМЗ-6, инв.№01000019</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2001</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146 000,00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146 000,00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Автомашина Уаз-374702, инв.№01000020</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2001</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135 780,00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135 780,00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xml:space="preserve">Самосвал </w:t>
            </w:r>
            <w:proofErr w:type="spellStart"/>
            <w:r w:rsidRPr="00AD6B19">
              <w:rPr>
                <w:rFonts w:ascii="Times New Roman" w:eastAsia="Times New Roman" w:hAnsi="Times New Roman" w:cs="Times New Roman"/>
                <w:color w:val="000000"/>
                <w:lang w:eastAsia="ru-RU"/>
              </w:rPr>
              <w:t>Зил</w:t>
            </w:r>
            <w:proofErr w:type="spellEnd"/>
            <w:r w:rsidRPr="00AD6B19">
              <w:rPr>
                <w:rFonts w:ascii="Times New Roman" w:eastAsia="Times New Roman" w:hAnsi="Times New Roman" w:cs="Times New Roman"/>
                <w:color w:val="000000"/>
                <w:lang w:eastAsia="ru-RU"/>
              </w:rPr>
              <w:t xml:space="preserve"> ММЗ 45021, инв.№01000021</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2003</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45 000,00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45 000,00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proofErr w:type="spellStart"/>
            <w:r w:rsidRPr="00AD6B19">
              <w:rPr>
                <w:rFonts w:ascii="Times New Roman" w:eastAsia="Times New Roman" w:hAnsi="Times New Roman" w:cs="Times New Roman"/>
                <w:color w:val="000000"/>
                <w:lang w:eastAsia="ru-RU"/>
              </w:rPr>
              <w:t>Ямобур</w:t>
            </w:r>
            <w:proofErr w:type="spellEnd"/>
            <w:r w:rsidRPr="00AD6B19">
              <w:rPr>
                <w:rFonts w:ascii="Times New Roman" w:eastAsia="Times New Roman" w:hAnsi="Times New Roman" w:cs="Times New Roman"/>
                <w:color w:val="000000"/>
                <w:lang w:eastAsia="ru-RU"/>
              </w:rPr>
              <w:t xml:space="preserve"> на </w:t>
            </w:r>
            <w:proofErr w:type="gramStart"/>
            <w:r w:rsidRPr="00AD6B19">
              <w:rPr>
                <w:rFonts w:ascii="Times New Roman" w:eastAsia="Times New Roman" w:hAnsi="Times New Roman" w:cs="Times New Roman"/>
                <w:color w:val="000000"/>
                <w:lang w:eastAsia="ru-RU"/>
              </w:rPr>
              <w:t>базе</w:t>
            </w:r>
            <w:proofErr w:type="gramEnd"/>
            <w:r w:rsidRPr="00AD6B19">
              <w:rPr>
                <w:rFonts w:ascii="Times New Roman" w:eastAsia="Times New Roman" w:hAnsi="Times New Roman" w:cs="Times New Roman"/>
                <w:color w:val="000000"/>
                <w:lang w:eastAsia="ru-RU"/>
              </w:rPr>
              <w:t xml:space="preserve"> а/м ГАЗ-66, инв.№01000022</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2003</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250 000,00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250 000,00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А/подъемник АП-17А-07, инв.№01000023</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2006</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709 164,85</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709 164,85</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ГАЗ 3102 (</w:t>
            </w:r>
            <w:proofErr w:type="gramStart"/>
            <w:r w:rsidRPr="00AD6B19">
              <w:rPr>
                <w:rFonts w:ascii="Times New Roman" w:eastAsia="Times New Roman" w:hAnsi="Times New Roman" w:cs="Times New Roman"/>
                <w:color w:val="000000"/>
                <w:lang w:eastAsia="ru-RU"/>
              </w:rPr>
              <w:t>легковая)  №</w:t>
            </w:r>
            <w:proofErr w:type="gramEnd"/>
            <w:r w:rsidRPr="00AD6B19">
              <w:rPr>
                <w:rFonts w:ascii="Times New Roman" w:eastAsia="Times New Roman" w:hAnsi="Times New Roman" w:cs="Times New Roman"/>
                <w:color w:val="000000"/>
                <w:lang w:eastAsia="ru-RU"/>
              </w:rPr>
              <w:t xml:space="preserve">  Е 505 МК, инв.№01000024</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2006</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312 000,00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312 000,00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УАЗ (грузовой)-</w:t>
            </w:r>
            <w:proofErr w:type="gramStart"/>
            <w:r w:rsidRPr="00AD6B19">
              <w:rPr>
                <w:rFonts w:ascii="Times New Roman" w:eastAsia="Times New Roman" w:hAnsi="Times New Roman" w:cs="Times New Roman"/>
                <w:color w:val="000000"/>
                <w:lang w:eastAsia="ru-RU"/>
              </w:rPr>
              <w:t>39094  В</w:t>
            </w:r>
            <w:proofErr w:type="gramEnd"/>
            <w:r w:rsidRPr="00AD6B19">
              <w:rPr>
                <w:rFonts w:ascii="Times New Roman" w:eastAsia="Times New Roman" w:hAnsi="Times New Roman" w:cs="Times New Roman"/>
                <w:color w:val="000000"/>
                <w:lang w:eastAsia="ru-RU"/>
              </w:rPr>
              <w:t>187СА, инв.№01000026</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2006</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225 000,00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225 000,00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А/подъемник ТВГ-15Н на базе ГАЗ-5201, инв.№01000027</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2005</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131 859,00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131 859,00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Экскаватор ЭО-2202, инв.№01000030</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2007</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790 000,00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790 000,00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ТС "Шевроле НИВА" легковой- Е 844 РО 05, инв.№01000031</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2008</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411 016,95</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411 016,95</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 xml:space="preserve">ВАЗ-21140 </w:t>
            </w:r>
            <w:proofErr w:type="spellStart"/>
            <w:r w:rsidRPr="00AD6B19">
              <w:rPr>
                <w:rFonts w:ascii="Times New Roman" w:eastAsia="Times New Roman" w:hAnsi="Times New Roman" w:cs="Times New Roman"/>
                <w:color w:val="000000"/>
                <w:lang w:eastAsia="ru-RU"/>
              </w:rPr>
              <w:t>гос.рег</w:t>
            </w:r>
            <w:proofErr w:type="spellEnd"/>
            <w:r w:rsidRPr="00AD6B19">
              <w:rPr>
                <w:rFonts w:ascii="Times New Roman" w:eastAsia="Times New Roman" w:hAnsi="Times New Roman" w:cs="Times New Roman"/>
                <w:color w:val="000000"/>
                <w:lang w:eastAsia="ru-RU"/>
              </w:rPr>
              <w:t>. № К 694 ВА 05, инв.№01000032</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2009</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185 082,00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185 082,00</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0</w:t>
            </w:r>
          </w:p>
        </w:tc>
      </w:tr>
      <w:tr w:rsidR="00AD6B19" w:rsidRPr="004301CC" w:rsidTr="00AD6B19">
        <w:trPr>
          <w:trHeight w:val="300"/>
        </w:trPr>
        <w:tc>
          <w:tcPr>
            <w:tcW w:w="4673" w:type="dxa"/>
            <w:shd w:val="clear" w:color="auto" w:fill="auto"/>
            <w:noWrap/>
            <w:vAlign w:val="bottom"/>
            <w:hideMark/>
          </w:tcPr>
          <w:p w:rsidR="00AD6B19" w:rsidRPr="00AD6B19" w:rsidRDefault="00AD6B19" w:rsidP="000115BA">
            <w:pPr>
              <w:spacing w:after="0" w:line="240" w:lineRule="auto"/>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А/подъемник "КАМАЗ" АПТ-18, инв.№01033</w:t>
            </w:r>
          </w:p>
        </w:tc>
        <w:tc>
          <w:tcPr>
            <w:tcW w:w="1544" w:type="dxa"/>
            <w:shd w:val="clear" w:color="auto" w:fill="auto"/>
            <w:noWrap/>
            <w:vAlign w:val="center"/>
            <w:hideMark/>
          </w:tcPr>
          <w:p w:rsidR="00AD6B19" w:rsidRPr="00AD6B19" w:rsidRDefault="00AD6B19" w:rsidP="000115BA">
            <w:pPr>
              <w:spacing w:after="0" w:line="240" w:lineRule="auto"/>
              <w:jc w:val="center"/>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2010</w:t>
            </w:r>
          </w:p>
        </w:tc>
        <w:tc>
          <w:tcPr>
            <w:tcW w:w="1420" w:type="dxa"/>
            <w:shd w:val="clear" w:color="auto" w:fill="auto"/>
            <w:noWrap/>
            <w:vAlign w:val="center"/>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2 562 000,00</w:t>
            </w:r>
          </w:p>
        </w:tc>
        <w:tc>
          <w:tcPr>
            <w:tcW w:w="147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1 619 672,98</w:t>
            </w:r>
          </w:p>
        </w:tc>
        <w:tc>
          <w:tcPr>
            <w:tcW w:w="1520" w:type="dxa"/>
            <w:shd w:val="clear" w:color="auto" w:fill="auto"/>
            <w:noWrap/>
            <w:vAlign w:val="bottom"/>
            <w:hideMark/>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942327,0161</w:t>
            </w:r>
          </w:p>
        </w:tc>
      </w:tr>
      <w:tr w:rsidR="00AD6B19" w:rsidRPr="004301CC" w:rsidTr="00AD6B19">
        <w:trPr>
          <w:trHeight w:val="300"/>
        </w:trPr>
        <w:tc>
          <w:tcPr>
            <w:tcW w:w="4673" w:type="dxa"/>
            <w:shd w:val="clear" w:color="auto" w:fill="auto"/>
            <w:noWrap/>
            <w:vAlign w:val="bottom"/>
          </w:tcPr>
          <w:p w:rsidR="00AD6B19" w:rsidRPr="00AD6B19" w:rsidRDefault="00AD6B19" w:rsidP="000115BA">
            <w:pPr>
              <w:spacing w:after="0" w:line="240" w:lineRule="auto"/>
              <w:rPr>
                <w:rFonts w:ascii="Times New Roman" w:eastAsia="Times New Roman" w:hAnsi="Times New Roman" w:cs="Times New Roman"/>
                <w:b/>
                <w:bCs/>
                <w:color w:val="000000"/>
                <w:lang w:eastAsia="ru-RU"/>
              </w:rPr>
            </w:pPr>
            <w:r w:rsidRPr="00AD6B19">
              <w:rPr>
                <w:rFonts w:ascii="Times New Roman" w:eastAsia="Times New Roman" w:hAnsi="Times New Roman" w:cs="Times New Roman"/>
                <w:b/>
                <w:bCs/>
                <w:color w:val="000000"/>
                <w:lang w:eastAsia="ru-RU"/>
              </w:rPr>
              <w:t>Итого:</w:t>
            </w:r>
          </w:p>
        </w:tc>
        <w:tc>
          <w:tcPr>
            <w:tcW w:w="1544" w:type="dxa"/>
            <w:shd w:val="clear" w:color="auto" w:fill="auto"/>
            <w:noWrap/>
            <w:vAlign w:val="bottom"/>
          </w:tcPr>
          <w:p w:rsidR="00AD6B19" w:rsidRPr="00AD6B19" w:rsidRDefault="00AD6B19" w:rsidP="000115BA">
            <w:pPr>
              <w:spacing w:after="0" w:line="240" w:lineRule="auto"/>
              <w:jc w:val="center"/>
              <w:rPr>
                <w:rFonts w:ascii="Times New Roman" w:eastAsia="Times New Roman" w:hAnsi="Times New Roman" w:cs="Times New Roman"/>
                <w:b/>
                <w:bCs/>
                <w:color w:val="000000"/>
                <w:lang w:eastAsia="ru-RU"/>
              </w:rPr>
            </w:pPr>
          </w:p>
        </w:tc>
        <w:tc>
          <w:tcPr>
            <w:tcW w:w="1420" w:type="dxa"/>
            <w:shd w:val="clear" w:color="auto" w:fill="auto"/>
            <w:noWrap/>
            <w:vAlign w:val="center"/>
          </w:tcPr>
          <w:p w:rsidR="00AD6B19" w:rsidRPr="00AD6B19" w:rsidRDefault="00AD6B19" w:rsidP="000115BA">
            <w:pPr>
              <w:spacing w:after="0" w:line="240" w:lineRule="auto"/>
              <w:jc w:val="right"/>
              <w:rPr>
                <w:rFonts w:ascii="Times New Roman" w:eastAsia="Times New Roman" w:hAnsi="Times New Roman" w:cs="Times New Roman"/>
                <w:b/>
                <w:bCs/>
                <w:color w:val="000000"/>
                <w:lang w:eastAsia="ru-RU"/>
              </w:rPr>
            </w:pPr>
            <w:r w:rsidRPr="00AD6B19">
              <w:rPr>
                <w:rFonts w:ascii="Times New Roman" w:eastAsia="Times New Roman" w:hAnsi="Times New Roman" w:cs="Times New Roman"/>
                <w:b/>
                <w:bCs/>
                <w:color w:val="000000"/>
                <w:lang w:eastAsia="ru-RU"/>
              </w:rPr>
              <w:t>6 778 281,80</w:t>
            </w:r>
          </w:p>
        </w:tc>
        <w:tc>
          <w:tcPr>
            <w:tcW w:w="1470" w:type="dxa"/>
            <w:shd w:val="clear" w:color="auto" w:fill="auto"/>
            <w:noWrap/>
            <w:vAlign w:val="bottom"/>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5 835 954,78</w:t>
            </w:r>
          </w:p>
        </w:tc>
        <w:tc>
          <w:tcPr>
            <w:tcW w:w="1520" w:type="dxa"/>
            <w:shd w:val="clear" w:color="auto" w:fill="auto"/>
            <w:noWrap/>
            <w:vAlign w:val="bottom"/>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r w:rsidRPr="00AD6B19">
              <w:rPr>
                <w:rFonts w:ascii="Times New Roman" w:eastAsia="Times New Roman" w:hAnsi="Times New Roman" w:cs="Times New Roman"/>
                <w:color w:val="000000"/>
                <w:lang w:eastAsia="ru-RU"/>
              </w:rPr>
              <w:t>942327,0161</w:t>
            </w:r>
          </w:p>
        </w:tc>
      </w:tr>
      <w:tr w:rsidR="00AD6B19" w:rsidRPr="004301CC" w:rsidTr="00AD6B19">
        <w:trPr>
          <w:trHeight w:val="300"/>
        </w:trPr>
        <w:tc>
          <w:tcPr>
            <w:tcW w:w="4673" w:type="dxa"/>
            <w:shd w:val="clear" w:color="auto" w:fill="auto"/>
            <w:noWrap/>
            <w:vAlign w:val="bottom"/>
          </w:tcPr>
          <w:p w:rsidR="00AD6B19" w:rsidRPr="00AD6B19" w:rsidRDefault="00AD6B19" w:rsidP="000115BA">
            <w:pPr>
              <w:spacing w:after="0" w:line="240" w:lineRule="auto"/>
              <w:rPr>
                <w:rFonts w:ascii="Times New Roman" w:eastAsia="Times New Roman" w:hAnsi="Times New Roman" w:cs="Times New Roman"/>
                <w:b/>
                <w:bCs/>
                <w:color w:val="000000"/>
                <w:lang w:eastAsia="ru-RU"/>
              </w:rPr>
            </w:pPr>
          </w:p>
        </w:tc>
        <w:tc>
          <w:tcPr>
            <w:tcW w:w="1544" w:type="dxa"/>
            <w:shd w:val="clear" w:color="auto" w:fill="auto"/>
            <w:noWrap/>
            <w:vAlign w:val="bottom"/>
          </w:tcPr>
          <w:p w:rsidR="00AD6B19" w:rsidRPr="00AD6B19" w:rsidRDefault="00AD6B19" w:rsidP="000115BA">
            <w:pPr>
              <w:spacing w:after="0" w:line="240" w:lineRule="auto"/>
              <w:jc w:val="center"/>
              <w:rPr>
                <w:rFonts w:ascii="Times New Roman" w:eastAsia="Times New Roman" w:hAnsi="Times New Roman" w:cs="Times New Roman"/>
                <w:b/>
                <w:bCs/>
                <w:color w:val="000000"/>
                <w:lang w:eastAsia="ru-RU"/>
              </w:rPr>
            </w:pPr>
          </w:p>
        </w:tc>
        <w:tc>
          <w:tcPr>
            <w:tcW w:w="1420" w:type="dxa"/>
            <w:shd w:val="clear" w:color="auto" w:fill="auto"/>
            <w:noWrap/>
            <w:vAlign w:val="center"/>
          </w:tcPr>
          <w:p w:rsidR="00AD6B19" w:rsidRPr="00AD6B19" w:rsidRDefault="00AD6B19" w:rsidP="000115BA">
            <w:pPr>
              <w:spacing w:after="0" w:line="240" w:lineRule="auto"/>
              <w:jc w:val="right"/>
              <w:rPr>
                <w:rFonts w:ascii="Times New Roman" w:eastAsia="Times New Roman" w:hAnsi="Times New Roman" w:cs="Times New Roman"/>
                <w:b/>
                <w:bCs/>
                <w:color w:val="000000"/>
                <w:lang w:eastAsia="ru-RU"/>
              </w:rPr>
            </w:pPr>
          </w:p>
        </w:tc>
        <w:tc>
          <w:tcPr>
            <w:tcW w:w="1470" w:type="dxa"/>
            <w:shd w:val="clear" w:color="auto" w:fill="auto"/>
            <w:noWrap/>
            <w:vAlign w:val="bottom"/>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p>
        </w:tc>
        <w:tc>
          <w:tcPr>
            <w:tcW w:w="1520" w:type="dxa"/>
            <w:shd w:val="clear" w:color="auto" w:fill="auto"/>
            <w:noWrap/>
            <w:vAlign w:val="bottom"/>
          </w:tcPr>
          <w:p w:rsidR="00AD6B19" w:rsidRPr="00AD6B19" w:rsidRDefault="00AD6B19" w:rsidP="000115BA">
            <w:pPr>
              <w:spacing w:after="0" w:line="240" w:lineRule="auto"/>
              <w:jc w:val="right"/>
              <w:rPr>
                <w:rFonts w:ascii="Times New Roman" w:eastAsia="Times New Roman" w:hAnsi="Times New Roman" w:cs="Times New Roman"/>
                <w:color w:val="000000"/>
                <w:lang w:eastAsia="ru-RU"/>
              </w:rPr>
            </w:pPr>
          </w:p>
        </w:tc>
      </w:tr>
    </w:tbl>
    <w:p w:rsidR="00AD6B19" w:rsidRDefault="00AD6B19" w:rsidP="00AD6B19"/>
    <w:p w:rsidR="00AD6B19" w:rsidRPr="00AD6B19" w:rsidRDefault="00AD6B19" w:rsidP="00AD6B19"/>
    <w:p w:rsidR="00AD6B19" w:rsidRPr="00AD6B19" w:rsidRDefault="00AD6B19" w:rsidP="00AD6B19"/>
    <w:p w:rsidR="00AD6B19" w:rsidRPr="00AD6B19" w:rsidRDefault="00AD6B19" w:rsidP="00AD6B19"/>
    <w:p w:rsidR="00AD6B19" w:rsidRPr="00AD6B19" w:rsidRDefault="00AD6B19" w:rsidP="00AD6B19"/>
    <w:p w:rsidR="00AD6B19" w:rsidRDefault="00AD6B19" w:rsidP="00AD6B19"/>
    <w:p w:rsidR="00AD6B19" w:rsidRDefault="00AD6B19" w:rsidP="00AD6B19"/>
    <w:p w:rsidR="00AD6B19" w:rsidRDefault="00AD6B19" w:rsidP="00AD6B19"/>
    <w:p w:rsidR="00AD6B19" w:rsidRDefault="00AD6B19" w:rsidP="00AD6B19"/>
    <w:p w:rsidR="00AD6B19" w:rsidRDefault="00AD6B19" w:rsidP="00AD6B19"/>
    <w:p w:rsidR="00AD6B19" w:rsidRPr="00AD6B19" w:rsidRDefault="00AD6B19" w:rsidP="00AD6B19">
      <w:pPr>
        <w:spacing w:after="0" w:line="240" w:lineRule="auto"/>
        <w:contextualSpacing/>
        <w:jc w:val="center"/>
        <w:rPr>
          <w:rFonts w:ascii="Times New Roman" w:hAnsi="Times New Roman" w:cs="Times New Roman"/>
          <w:b/>
          <w:sz w:val="28"/>
          <w:szCs w:val="28"/>
        </w:rPr>
      </w:pPr>
      <w:proofErr w:type="gramStart"/>
      <w:r w:rsidRPr="00AD6B19">
        <w:rPr>
          <w:rFonts w:ascii="Times New Roman" w:hAnsi="Times New Roman" w:cs="Times New Roman"/>
          <w:b/>
          <w:sz w:val="28"/>
          <w:szCs w:val="28"/>
        </w:rPr>
        <w:lastRenderedPageBreak/>
        <w:t>Перечень  оборудования</w:t>
      </w:r>
      <w:proofErr w:type="gramEnd"/>
      <w:r w:rsidRPr="00AD6B19">
        <w:rPr>
          <w:rFonts w:ascii="Times New Roman" w:hAnsi="Times New Roman" w:cs="Times New Roman"/>
          <w:b/>
          <w:sz w:val="28"/>
          <w:szCs w:val="28"/>
        </w:rPr>
        <w:t xml:space="preserve">, оргтехники  и </w:t>
      </w:r>
    </w:p>
    <w:p w:rsidR="00AD6B19" w:rsidRPr="00AD6B19" w:rsidRDefault="00AD6B19" w:rsidP="00AD6B19">
      <w:pPr>
        <w:spacing w:after="0" w:line="240" w:lineRule="auto"/>
        <w:contextualSpacing/>
        <w:jc w:val="center"/>
        <w:rPr>
          <w:rFonts w:ascii="Times New Roman" w:hAnsi="Times New Roman" w:cs="Times New Roman"/>
          <w:b/>
          <w:sz w:val="28"/>
          <w:szCs w:val="28"/>
        </w:rPr>
      </w:pPr>
      <w:r w:rsidRPr="00AD6B19">
        <w:rPr>
          <w:rFonts w:ascii="Times New Roman" w:hAnsi="Times New Roman" w:cs="Times New Roman"/>
          <w:b/>
          <w:sz w:val="28"/>
          <w:szCs w:val="28"/>
        </w:rPr>
        <w:t xml:space="preserve">производственного и </w:t>
      </w:r>
      <w:proofErr w:type="gramStart"/>
      <w:r w:rsidRPr="00AD6B19">
        <w:rPr>
          <w:rFonts w:ascii="Times New Roman" w:hAnsi="Times New Roman" w:cs="Times New Roman"/>
          <w:b/>
          <w:sz w:val="28"/>
          <w:szCs w:val="28"/>
        </w:rPr>
        <w:t>хозяйственного  инвентаря</w:t>
      </w:r>
      <w:proofErr w:type="gramEnd"/>
      <w:r w:rsidRPr="00AD6B19">
        <w:rPr>
          <w:rFonts w:ascii="Times New Roman" w:hAnsi="Times New Roman" w:cs="Times New Roman"/>
          <w:b/>
          <w:sz w:val="28"/>
          <w:szCs w:val="28"/>
        </w:rPr>
        <w:t xml:space="preserve"> </w:t>
      </w:r>
    </w:p>
    <w:p w:rsidR="00AD6B19" w:rsidRPr="00AD6B19" w:rsidRDefault="00AD6B19" w:rsidP="00AD6B19">
      <w:pPr>
        <w:spacing w:after="0" w:line="240" w:lineRule="auto"/>
        <w:contextualSpacing/>
        <w:jc w:val="center"/>
        <w:rPr>
          <w:rFonts w:ascii="Times New Roman" w:hAnsi="Times New Roman" w:cs="Times New Roman"/>
          <w:b/>
          <w:sz w:val="28"/>
          <w:szCs w:val="28"/>
        </w:rPr>
      </w:pPr>
      <w:r w:rsidRPr="00AD6B19">
        <w:rPr>
          <w:rFonts w:ascii="Times New Roman" w:hAnsi="Times New Roman" w:cs="Times New Roman"/>
          <w:b/>
          <w:sz w:val="28"/>
          <w:szCs w:val="28"/>
        </w:rPr>
        <w:t xml:space="preserve">передаваемого в аренду </w:t>
      </w:r>
    </w:p>
    <w:p w:rsidR="00AD6B19" w:rsidRDefault="00AD6B19" w:rsidP="00AD6B19"/>
    <w:tbl>
      <w:tblPr>
        <w:tblpPr w:leftFromText="180" w:rightFromText="180" w:vertAnchor="text" w:tblpY="1"/>
        <w:tblOverlap w:val="never"/>
        <w:tblW w:w="0" w:type="auto"/>
        <w:tblLayout w:type="fixed"/>
        <w:tblCellMar>
          <w:left w:w="10" w:type="dxa"/>
          <w:right w:w="10" w:type="dxa"/>
        </w:tblCellMar>
        <w:tblLook w:val="0000" w:firstRow="0" w:lastRow="0" w:firstColumn="0" w:lastColumn="0" w:noHBand="0" w:noVBand="0"/>
      </w:tblPr>
      <w:tblGrid>
        <w:gridCol w:w="3682"/>
        <w:gridCol w:w="1248"/>
        <w:gridCol w:w="1310"/>
        <w:gridCol w:w="1580"/>
      </w:tblGrid>
      <w:tr w:rsidR="00AD6B19" w:rsidRPr="00736AEF" w:rsidTr="000115BA">
        <w:trPr>
          <w:trHeight w:hRule="exact" w:val="578"/>
        </w:trPr>
        <w:tc>
          <w:tcPr>
            <w:tcW w:w="3682" w:type="dxa"/>
            <w:tcBorders>
              <w:top w:val="single" w:sz="4" w:space="0" w:color="auto"/>
              <w:left w:val="single" w:sz="4" w:space="0" w:color="auto"/>
            </w:tcBorders>
            <w:shd w:val="clear" w:color="auto" w:fill="FFFFFF"/>
            <w:vAlign w:val="center"/>
          </w:tcPr>
          <w:p w:rsidR="00AD6B19" w:rsidRDefault="00AD6B19" w:rsidP="000115BA">
            <w:pPr>
              <w:pStyle w:val="12"/>
              <w:shd w:val="clear" w:color="auto" w:fill="auto"/>
              <w:spacing w:line="170" w:lineRule="exact"/>
              <w:ind w:left="140"/>
              <w:jc w:val="center"/>
            </w:pPr>
          </w:p>
          <w:p w:rsidR="00AD6B19" w:rsidRDefault="00AD6B19" w:rsidP="000115BA">
            <w:pPr>
              <w:pStyle w:val="12"/>
              <w:shd w:val="clear" w:color="auto" w:fill="auto"/>
              <w:spacing w:line="170" w:lineRule="exact"/>
              <w:ind w:left="140"/>
              <w:jc w:val="center"/>
            </w:pPr>
            <w:r w:rsidRPr="001C601F">
              <w:rPr>
                <w:rStyle w:val="85pt"/>
                <w:rFonts w:eastAsia="Century Gothic"/>
              </w:rPr>
              <w:t xml:space="preserve">Производств. </w:t>
            </w:r>
            <w:proofErr w:type="gramStart"/>
            <w:r w:rsidRPr="001C601F">
              <w:rPr>
                <w:rStyle w:val="85pt"/>
                <w:rFonts w:eastAsia="Century Gothic"/>
              </w:rPr>
              <w:t>и  хозяйств</w:t>
            </w:r>
            <w:proofErr w:type="gramEnd"/>
            <w:r w:rsidRPr="001C601F">
              <w:rPr>
                <w:rStyle w:val="85pt"/>
                <w:rFonts w:eastAsia="Century Gothic"/>
              </w:rPr>
              <w:t xml:space="preserve">. </w:t>
            </w:r>
            <w:r w:rsidRPr="001C601F">
              <w:rPr>
                <w:rStyle w:val="85pt"/>
                <w:rFonts w:eastAsia="Tahoma"/>
              </w:rPr>
              <w:t>и</w:t>
            </w:r>
            <w:r w:rsidRPr="001C601F">
              <w:rPr>
                <w:rStyle w:val="85pt"/>
                <w:rFonts w:eastAsia="Century Gothic"/>
              </w:rPr>
              <w:t>нвентарь</w:t>
            </w:r>
          </w:p>
          <w:p w:rsidR="00AD6B19" w:rsidRDefault="00AD6B19" w:rsidP="000115BA">
            <w:pPr>
              <w:pStyle w:val="12"/>
              <w:shd w:val="clear" w:color="auto" w:fill="auto"/>
              <w:spacing w:line="170" w:lineRule="exact"/>
              <w:ind w:left="140"/>
              <w:jc w:val="center"/>
            </w:pPr>
          </w:p>
        </w:tc>
        <w:tc>
          <w:tcPr>
            <w:tcW w:w="1248" w:type="dxa"/>
            <w:tcBorders>
              <w:top w:val="single" w:sz="4" w:space="0" w:color="auto"/>
              <w:left w:val="single" w:sz="4" w:space="0" w:color="auto"/>
            </w:tcBorders>
            <w:shd w:val="clear" w:color="auto" w:fill="FFFFFF"/>
            <w:vAlign w:val="center"/>
          </w:tcPr>
          <w:p w:rsidR="00AD6B19" w:rsidRDefault="00AD6B19" w:rsidP="000115BA">
            <w:pPr>
              <w:pStyle w:val="12"/>
              <w:shd w:val="clear" w:color="auto" w:fill="auto"/>
              <w:spacing w:line="170" w:lineRule="exact"/>
              <w:jc w:val="center"/>
              <w:rPr>
                <w:rStyle w:val="85pt"/>
              </w:rPr>
            </w:pPr>
            <w:r>
              <w:rPr>
                <w:rStyle w:val="85pt"/>
              </w:rPr>
              <w:t>Год ввода в эксплуатацию</w:t>
            </w:r>
          </w:p>
          <w:p w:rsidR="00AD6B19" w:rsidRDefault="00AD6B19" w:rsidP="000115BA">
            <w:pPr>
              <w:pStyle w:val="12"/>
              <w:shd w:val="clear" w:color="auto" w:fill="auto"/>
              <w:spacing w:line="170" w:lineRule="exact"/>
              <w:jc w:val="center"/>
            </w:pPr>
          </w:p>
        </w:tc>
        <w:tc>
          <w:tcPr>
            <w:tcW w:w="1310" w:type="dxa"/>
            <w:tcBorders>
              <w:top w:val="single" w:sz="4" w:space="0" w:color="auto"/>
              <w:left w:val="single" w:sz="4" w:space="0" w:color="auto"/>
            </w:tcBorders>
            <w:shd w:val="clear" w:color="auto" w:fill="FFFFFF"/>
            <w:vAlign w:val="center"/>
          </w:tcPr>
          <w:p w:rsidR="00AD6B19" w:rsidRDefault="00AD6B19" w:rsidP="000115BA">
            <w:pPr>
              <w:pStyle w:val="12"/>
              <w:shd w:val="clear" w:color="auto" w:fill="auto"/>
              <w:spacing w:line="170" w:lineRule="exact"/>
              <w:ind w:right="120"/>
              <w:jc w:val="center"/>
            </w:pPr>
          </w:p>
          <w:p w:rsidR="00AD6B19" w:rsidRDefault="00AD6B19" w:rsidP="000115BA">
            <w:pPr>
              <w:pStyle w:val="12"/>
              <w:shd w:val="clear" w:color="auto" w:fill="auto"/>
              <w:spacing w:line="170" w:lineRule="exact"/>
              <w:ind w:right="120"/>
              <w:jc w:val="center"/>
            </w:pPr>
            <w:r>
              <w:rPr>
                <w:rStyle w:val="85pt"/>
                <w:rFonts w:eastAsia="Century Gothic"/>
              </w:rPr>
              <w:t>К</w:t>
            </w:r>
            <w:r w:rsidRPr="001C601F">
              <w:rPr>
                <w:rStyle w:val="85pt"/>
                <w:rFonts w:eastAsia="Century Gothic"/>
              </w:rPr>
              <w:t>оличество</w:t>
            </w:r>
          </w:p>
          <w:p w:rsidR="00AD6B19" w:rsidRDefault="00AD6B19" w:rsidP="000115BA">
            <w:pPr>
              <w:pStyle w:val="12"/>
              <w:shd w:val="clear" w:color="auto" w:fill="auto"/>
              <w:spacing w:line="170" w:lineRule="exact"/>
              <w:ind w:right="120"/>
              <w:jc w:val="center"/>
            </w:pPr>
          </w:p>
        </w:tc>
        <w:tc>
          <w:tcPr>
            <w:tcW w:w="1580" w:type="dxa"/>
            <w:tcBorders>
              <w:top w:val="single" w:sz="4" w:space="0" w:color="auto"/>
              <w:left w:val="single" w:sz="4" w:space="0" w:color="auto"/>
              <w:right w:val="single" w:sz="4" w:space="0" w:color="auto"/>
            </w:tcBorders>
            <w:shd w:val="clear" w:color="auto" w:fill="FFFFFF"/>
            <w:vAlign w:val="center"/>
          </w:tcPr>
          <w:p w:rsidR="00AD6B19" w:rsidRPr="00736AEF" w:rsidRDefault="00AD6B19" w:rsidP="000115BA">
            <w:pPr>
              <w:pStyle w:val="12"/>
              <w:shd w:val="clear" w:color="auto" w:fill="auto"/>
              <w:spacing w:line="210" w:lineRule="exact"/>
              <w:ind w:right="140"/>
              <w:jc w:val="center"/>
              <w:rPr>
                <w:b/>
              </w:rPr>
            </w:pPr>
            <w:r w:rsidRPr="00736AEF">
              <w:rPr>
                <w:b/>
              </w:rPr>
              <w:t>Цена</w:t>
            </w:r>
          </w:p>
        </w:tc>
      </w:tr>
      <w:tr w:rsidR="00AD6B19" w:rsidTr="000115BA">
        <w:trPr>
          <w:trHeight w:hRule="exact" w:val="29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70" w:lineRule="exact"/>
              <w:ind w:left="140"/>
              <w:rPr>
                <w:rStyle w:val="85pt0"/>
                <w:rFonts w:eastAsia="Tahoma"/>
              </w:rPr>
            </w:pP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70" w:lineRule="exact"/>
              <w:jc w:val="center"/>
              <w:rPr>
                <w:rStyle w:val="85pt0"/>
                <w:rFonts w:eastAsia="Tahoma"/>
              </w:rPr>
            </w:pP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70" w:lineRule="exact"/>
              <w:ind w:right="120"/>
              <w:jc w:val="right"/>
              <w:rPr>
                <w:rStyle w:val="85pt"/>
              </w:rPr>
            </w:pP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p>
        </w:tc>
      </w:tr>
      <w:tr w:rsidR="00AD6B19" w:rsidTr="000115BA">
        <w:trPr>
          <w:trHeight w:hRule="exact" w:val="29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Fonts w:eastAsia="Tahoma"/>
              </w:rPr>
              <w:t>Сейф шкаф</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Fonts w:eastAsia="Tahoma"/>
              </w:rPr>
              <w:t>1998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70" w:lineRule="exact"/>
              <w:ind w:right="120"/>
              <w:jc w:val="right"/>
            </w:pPr>
            <w:r>
              <w:rPr>
                <w:rStyle w:val="85pt"/>
              </w:rPr>
              <w:t>1</w:t>
            </w:r>
          </w:p>
        </w:tc>
        <w:tc>
          <w:tcPr>
            <w:tcW w:w="1580" w:type="dxa"/>
            <w:tcBorders>
              <w:top w:val="single" w:sz="4" w:space="0" w:color="auto"/>
              <w:left w:val="single" w:sz="4" w:space="0" w:color="auto"/>
              <w:right w:val="single" w:sz="4" w:space="0" w:color="auto"/>
            </w:tcBorders>
            <w:shd w:val="clear" w:color="auto" w:fill="FFFFFF"/>
          </w:tcPr>
          <w:p w:rsidR="00AD6B19" w:rsidRPr="00115A10" w:rsidRDefault="00AD6B19" w:rsidP="000115BA">
            <w:pPr>
              <w:pStyle w:val="12"/>
              <w:shd w:val="clear" w:color="auto" w:fill="auto"/>
              <w:spacing w:line="210" w:lineRule="exact"/>
              <w:ind w:right="140"/>
              <w:jc w:val="right"/>
              <w:rPr>
                <w:b/>
              </w:rPr>
            </w:pPr>
            <w:r w:rsidRPr="00115A10">
              <w:rPr>
                <w:b/>
              </w:rPr>
              <w:t>807</w:t>
            </w:r>
          </w:p>
        </w:tc>
      </w:tr>
      <w:tr w:rsidR="00AD6B19" w:rsidTr="000115BA">
        <w:trPr>
          <w:trHeight w:hRule="exact" w:val="29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Сейф</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1300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письменный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2003</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3</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525</w:t>
            </w:r>
          </w:p>
        </w:tc>
      </w:tr>
      <w:tr w:rsidR="00AD6B19" w:rsidTr="000115BA">
        <w:trPr>
          <w:trHeight w:hRule="exact" w:val="274"/>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письменный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2003</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180</w:t>
            </w:r>
          </w:p>
        </w:tc>
      </w:tr>
      <w:tr w:rsidR="00AD6B19" w:rsidTr="000115BA">
        <w:trPr>
          <w:trHeight w:hRule="exact" w:val="274"/>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письменный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2004</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380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Стулья</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2004</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4</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200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Стулья</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2002</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6</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510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 xml:space="preserve">Весы 0,5 </w:t>
            </w:r>
            <w:proofErr w:type="spellStart"/>
            <w:r>
              <w:rPr>
                <w:rStyle w:val="9pt"/>
                <w:rFonts w:eastAsia="Tahoma"/>
              </w:rPr>
              <w:t>тн</w:t>
            </w:r>
            <w:proofErr w:type="spellEnd"/>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1996</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Монитор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856,319</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компьютер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2603,028</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компьютер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1336,929</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компьютер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1190,129</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компьютер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1283,957</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 xml:space="preserve">Компьютер </w:t>
            </w:r>
            <w:r>
              <w:rPr>
                <w:rStyle w:val="9pt"/>
                <w:rFonts w:eastAsia="Tahoma"/>
                <w:lang w:val="en-US"/>
              </w:rPr>
              <w:t>Samsung</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3</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3671,37</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 xml:space="preserve">Принтер </w:t>
            </w:r>
            <w:r>
              <w:rPr>
                <w:rStyle w:val="9pt"/>
                <w:rFonts w:eastAsia="Tahoma"/>
                <w:lang w:val="en-US"/>
              </w:rPr>
              <w:t>Samsung</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492,238</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письменный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370</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Стулья</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180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Диван угловой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2400</w:t>
            </w:r>
          </w:p>
        </w:tc>
      </w:tr>
      <w:tr w:rsidR="00AD6B19" w:rsidTr="000115BA">
        <w:trPr>
          <w:trHeight w:hRule="exact" w:val="274"/>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Компьютер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2860,678</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Монитор</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967,763</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Кресло</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500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Ковровая дорожка</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500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Кресло</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612,8</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 xml:space="preserve">Монитор </w:t>
            </w:r>
            <w:r>
              <w:rPr>
                <w:rStyle w:val="9pt"/>
                <w:rFonts w:eastAsia="Tahoma"/>
                <w:lang w:val="en-US"/>
              </w:rPr>
              <w:t>Acer</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681,7</w:t>
            </w:r>
          </w:p>
        </w:tc>
      </w:tr>
      <w:tr w:rsidR="00AD6B19" w:rsidTr="000115BA">
        <w:trPr>
          <w:trHeight w:hRule="exact" w:val="274"/>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Принтер сканер МФУ</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987,5</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Принтер МФУ</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783</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Процессор Е-2180</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3352</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 xml:space="preserve">Столы под </w:t>
            </w:r>
            <w:proofErr w:type="spellStart"/>
            <w:r>
              <w:rPr>
                <w:rStyle w:val="9pt"/>
                <w:rFonts w:eastAsia="Tahoma"/>
              </w:rPr>
              <w:t>орг.тех</w:t>
            </w:r>
            <w:proofErr w:type="spellEnd"/>
            <w:r>
              <w:rPr>
                <w:rStyle w:val="9pt"/>
                <w:rFonts w:eastAsia="Tahoma"/>
              </w:rPr>
              <w:t>.</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280</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1 тумб.</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5</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1600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2-тумб.</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370</w:t>
            </w:r>
          </w:p>
        </w:tc>
      </w:tr>
      <w:tr w:rsidR="00AD6B19" w:rsidTr="000115BA">
        <w:trPr>
          <w:trHeight w:hRule="exact" w:val="283"/>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Столы офис.</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1100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Шкаф универсальный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2008</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530</w:t>
            </w:r>
          </w:p>
        </w:tc>
      </w:tr>
      <w:tr w:rsidR="00AD6B19" w:rsidTr="000115BA">
        <w:trPr>
          <w:trHeight w:hRule="exact" w:val="278"/>
        </w:trPr>
        <w:tc>
          <w:tcPr>
            <w:tcW w:w="3682"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Стол канцелярский</w:t>
            </w:r>
          </w:p>
        </w:tc>
        <w:tc>
          <w:tcPr>
            <w:tcW w:w="1248"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1</w:t>
            </w:r>
          </w:p>
        </w:tc>
        <w:tc>
          <w:tcPr>
            <w:tcW w:w="1580" w:type="dxa"/>
            <w:tcBorders>
              <w:top w:val="single" w:sz="4" w:space="0" w:color="auto"/>
              <w:left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584</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left="140"/>
            </w:pPr>
            <w:r>
              <w:rPr>
                <w:rStyle w:val="9pt"/>
                <w:rFonts w:eastAsia="Tahoma"/>
              </w:rPr>
              <w:t>Стулья</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jc w:val="center"/>
            </w:pPr>
            <w:r>
              <w:rPr>
                <w:rStyle w:val="9pt"/>
                <w:rFonts w:eastAsia="Tahoma"/>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20"/>
              <w:jc w:val="right"/>
            </w:pPr>
            <w:r>
              <w:rPr>
                <w:rStyle w:val="9pt"/>
                <w:rFonts w:eastAsia="Tahoma"/>
              </w:rPr>
              <w:t>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210" w:lineRule="exact"/>
              <w:ind w:right="140"/>
              <w:jc w:val="right"/>
            </w:pPr>
            <w:r>
              <w:rPr>
                <w:rStyle w:val="105pt"/>
                <w:rFonts w:eastAsia="Candara"/>
              </w:rPr>
              <w:t>170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Стулья</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5</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430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Шкаф книжный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2008</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1500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Шкаф </w:t>
            </w:r>
            <w:proofErr w:type="spellStart"/>
            <w:r w:rsidRPr="008F60A3">
              <w:rPr>
                <w:rStyle w:val="9pt0"/>
                <w:b w:val="0"/>
              </w:rPr>
              <w:t>закр</w:t>
            </w:r>
            <w:proofErr w:type="spellEnd"/>
            <w:r w:rsidRPr="008F60A3">
              <w:rPr>
                <w:rStyle w:val="9pt0"/>
                <w:b w:val="0"/>
              </w:rPr>
              <w:t>.</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4</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1580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Шкаф </w:t>
            </w:r>
            <w:proofErr w:type="spellStart"/>
            <w:r w:rsidRPr="008F60A3">
              <w:rPr>
                <w:rStyle w:val="9pt0"/>
                <w:b w:val="0"/>
              </w:rPr>
              <w:t>откр</w:t>
            </w:r>
            <w:proofErr w:type="spellEnd"/>
            <w:r w:rsidRPr="008F60A3">
              <w:rPr>
                <w:rStyle w:val="9pt0"/>
                <w:b w:val="0"/>
              </w:rPr>
              <w:t>.</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780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Шкаф для одежды</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3</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1710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Шкаф открыт.</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3</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1170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Шкаф </w:t>
            </w:r>
            <w:proofErr w:type="spellStart"/>
            <w:r w:rsidRPr="008F60A3">
              <w:rPr>
                <w:rStyle w:val="9pt0"/>
                <w:b w:val="0"/>
              </w:rPr>
              <w:t>закр</w:t>
            </w:r>
            <w:proofErr w:type="spellEnd"/>
            <w:r w:rsidRPr="008F60A3">
              <w:rPr>
                <w:rStyle w:val="9pt0"/>
                <w:b w:val="0"/>
              </w:rPr>
              <w:t>.</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850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Шкаф плательный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380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Шкаф плательный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410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lastRenderedPageBreak/>
              <w:t>Шкаф тумба</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230</w:t>
            </w:r>
          </w:p>
        </w:tc>
      </w:tr>
      <w:tr w:rsidR="00AD6B19" w:rsidTr="000115BA">
        <w:trPr>
          <w:trHeight w:hRule="exact" w:val="293"/>
        </w:trPr>
        <w:tc>
          <w:tcPr>
            <w:tcW w:w="3682" w:type="dxa"/>
            <w:tcBorders>
              <w:top w:val="single" w:sz="4" w:space="0" w:color="auto"/>
              <w:left w:val="single" w:sz="4" w:space="0" w:color="auto"/>
              <w:bottom w:val="single" w:sz="4" w:space="0" w:color="auto"/>
              <w:right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Шкаф </w:t>
            </w:r>
            <w:proofErr w:type="spellStart"/>
            <w:r w:rsidRPr="008F60A3">
              <w:rPr>
                <w:rStyle w:val="9pt0"/>
                <w:b w:val="0"/>
              </w:rPr>
              <w:t>канцеляр</w:t>
            </w:r>
            <w:proofErr w:type="spellEnd"/>
            <w:r w:rsidRPr="008F60A3">
              <w:rPr>
                <w:rStyle w:val="9pt0"/>
                <w:b w:val="0"/>
              </w:rPr>
              <w:t>.</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AD6B19" w:rsidRPr="008F60A3" w:rsidRDefault="00AD6B19" w:rsidP="000115BA">
            <w:pPr>
              <w:pStyle w:val="12"/>
              <w:shd w:val="clear" w:color="auto" w:fill="auto"/>
              <w:spacing w:line="170" w:lineRule="exact"/>
              <w:ind w:right="140"/>
              <w:jc w:val="right"/>
              <w:rPr>
                <w:sz w:val="28"/>
                <w:szCs w:val="28"/>
              </w:rPr>
            </w:pPr>
            <w:r>
              <w:rPr>
                <w:rStyle w:val="85pt0"/>
              </w:rPr>
              <w:t>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400</w:t>
            </w:r>
          </w:p>
        </w:tc>
      </w:tr>
      <w:tr w:rsidR="00AD6B19" w:rsidTr="000115BA">
        <w:trPr>
          <w:trHeight w:hRule="exact" w:val="293"/>
        </w:trPr>
        <w:tc>
          <w:tcPr>
            <w:tcW w:w="3682" w:type="dxa"/>
            <w:tcBorders>
              <w:top w:val="single" w:sz="4" w:space="0" w:color="auto"/>
              <w:left w:val="single" w:sz="4" w:space="0" w:color="auto"/>
              <w:bottom w:val="single" w:sz="4" w:space="0" w:color="auto"/>
              <w:right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Принтер «канон»</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881,3</w:t>
            </w:r>
          </w:p>
        </w:tc>
      </w:tr>
      <w:tr w:rsidR="00AD6B19" w:rsidTr="000115BA">
        <w:trPr>
          <w:trHeight w:hRule="exact" w:val="293"/>
        </w:trPr>
        <w:tc>
          <w:tcPr>
            <w:tcW w:w="3682" w:type="dxa"/>
            <w:tcBorders>
              <w:top w:val="single" w:sz="4" w:space="0" w:color="auto"/>
              <w:left w:val="single" w:sz="4" w:space="0" w:color="auto"/>
              <w:bottom w:val="single" w:sz="4" w:space="0" w:color="auto"/>
              <w:right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Стулья</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13</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1170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Стол заседаний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1035</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Тумба офис.</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726</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Стол под компьютер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521</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Стол конференций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764</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proofErr w:type="spellStart"/>
            <w:r w:rsidRPr="008F60A3">
              <w:rPr>
                <w:rStyle w:val="9pt0"/>
                <w:b w:val="0"/>
              </w:rPr>
              <w:t>Офин</w:t>
            </w:r>
            <w:proofErr w:type="spellEnd"/>
            <w:r w:rsidRPr="008F60A3">
              <w:rPr>
                <w:rStyle w:val="9pt0"/>
                <w:b w:val="0"/>
              </w:rPr>
              <w:t>. Мебель</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2100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Стенд</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499,8</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Кресло </w:t>
            </w:r>
            <w:proofErr w:type="spellStart"/>
            <w:r w:rsidRPr="008F60A3">
              <w:rPr>
                <w:rStyle w:val="9pt0"/>
                <w:b w:val="0"/>
              </w:rPr>
              <w:t>офисн</w:t>
            </w:r>
            <w:proofErr w:type="spellEnd"/>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jc w:val="center"/>
              <w:rPr>
                <w:sz w:val="10"/>
                <w:szCs w:val="10"/>
              </w:rPr>
            </w:pPr>
            <w:r w:rsidRPr="002A5F2E">
              <w:rPr>
                <w:rStyle w:val="85pt0"/>
                <w:rFonts w:eastAsia="Courier New"/>
              </w:rPr>
              <w:t xml:space="preserve">                  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560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Стулья</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rPr>
                <w:sz w:val="10"/>
                <w:szCs w:val="10"/>
              </w:rPr>
            </w:pPr>
            <w:r w:rsidRPr="002A5F2E">
              <w:rPr>
                <w:rStyle w:val="85pt0"/>
                <w:rFonts w:eastAsia="Courier New"/>
              </w:rPr>
              <w:t xml:space="preserve">                        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190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Кондиционер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1899,492</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Кондиционер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2012</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500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Компьютер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2008</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2026,3</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Компьютер </w:t>
            </w:r>
            <w:r w:rsidRPr="008F60A3">
              <w:rPr>
                <w:rStyle w:val="9pt0"/>
                <w:b w:val="0"/>
                <w:lang w:val="en-US"/>
              </w:rPr>
              <w:t>Acer</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2007</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rPr>
                <w:sz w:val="10"/>
                <w:szCs w:val="10"/>
              </w:rPr>
            </w:pPr>
            <w:r w:rsidRPr="002A5F2E">
              <w:rPr>
                <w:rStyle w:val="85pt0"/>
                <w:rFonts w:eastAsia="Courier New"/>
              </w:rPr>
              <w:t xml:space="preserve">                         2</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3318,37</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Кондиционер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2007</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951,514</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Принтер «</w:t>
            </w:r>
            <w:proofErr w:type="spellStart"/>
            <w:r w:rsidRPr="008F60A3">
              <w:rPr>
                <w:rStyle w:val="9pt0"/>
                <w:b w:val="0"/>
              </w:rPr>
              <w:t>бразер</w:t>
            </w:r>
            <w:proofErr w:type="spellEnd"/>
            <w:r w:rsidRPr="008F60A3">
              <w:rPr>
                <w:rStyle w:val="9pt0"/>
                <w:b w:val="0"/>
              </w:rPr>
              <w:t>»</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2006</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798,431</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Принтер </w:t>
            </w:r>
            <w:r w:rsidRPr="008F60A3">
              <w:rPr>
                <w:rStyle w:val="9pt0"/>
                <w:b w:val="0"/>
                <w:lang w:val="en-US"/>
              </w:rPr>
              <w:t>Samsung</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2007</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240,103</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left="140"/>
              <w:rPr>
                <w:b/>
              </w:rPr>
            </w:pPr>
            <w:r w:rsidRPr="008F60A3">
              <w:rPr>
                <w:rStyle w:val="9pt0"/>
                <w:b w:val="0"/>
              </w:rPr>
              <w:t xml:space="preserve">Принтер </w:t>
            </w:r>
            <w:r w:rsidRPr="008F60A3">
              <w:rPr>
                <w:rStyle w:val="9pt0"/>
                <w:b w:val="0"/>
                <w:lang w:val="en-US"/>
              </w:rPr>
              <w:t>Sa</w:t>
            </w:r>
            <w:r>
              <w:rPr>
                <w:rStyle w:val="9pt0"/>
                <w:b w:val="0"/>
                <w:lang w:val="en-US"/>
              </w:rPr>
              <w:t>m</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2006</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579,5</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Тумба </w:t>
            </w:r>
            <w:proofErr w:type="spellStart"/>
            <w:r w:rsidRPr="008F60A3">
              <w:rPr>
                <w:rStyle w:val="9pt0"/>
                <w:b w:val="0"/>
              </w:rPr>
              <w:t>офисн</w:t>
            </w:r>
            <w:proofErr w:type="spellEnd"/>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2006</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300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Компьютер в сборе</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0"/>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1544</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Монитор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rStyle w:val="9pt0"/>
                <w:b w:val="0"/>
              </w:rPr>
            </w:pPr>
            <w:r w:rsidRPr="002A5F2E">
              <w:rPr>
                <w:rStyle w:val="9pt0"/>
                <w:rFonts w:eastAsia="Trebuchet MS"/>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690,6</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b/>
              </w:rPr>
            </w:pPr>
            <w:r w:rsidRPr="008F60A3">
              <w:rPr>
                <w:rStyle w:val="9pt0"/>
                <w:b w:val="0"/>
              </w:rPr>
              <w:t xml:space="preserve">Принтер </w:t>
            </w:r>
            <w:r w:rsidRPr="008F60A3">
              <w:rPr>
                <w:rStyle w:val="9pt0"/>
                <w:b w:val="0"/>
                <w:lang w:val="en-US"/>
              </w:rPr>
              <w:t>Samsung</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2008</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rStyle w:val="9pt0"/>
                <w:b w:val="0"/>
              </w:rPr>
            </w:pPr>
            <w:r w:rsidRPr="002A5F2E">
              <w:rPr>
                <w:rStyle w:val="9pt0"/>
                <w:rFonts w:eastAsia="Trebuchet MS"/>
                <w:b w:val="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456</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 xml:space="preserve">Кресло для </w:t>
            </w:r>
            <w:proofErr w:type="spellStart"/>
            <w:r>
              <w:rPr>
                <w:rStyle w:val="85pt0"/>
              </w:rPr>
              <w:t>руков</w:t>
            </w:r>
            <w:proofErr w:type="spellEnd"/>
            <w:r>
              <w:rPr>
                <w:rStyle w:val="85pt0"/>
              </w:rPr>
              <w:t>.</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lang w:val="en-US"/>
              </w:rPr>
            </w:pPr>
            <w:r>
              <w:rPr>
                <w:rStyle w:val="9pt"/>
                <w:rFonts w:eastAsia="Candara"/>
                <w:lang w:val="en-US"/>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520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Компьютер в сборе</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1463</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 xml:space="preserve">Монитор </w:t>
            </w:r>
            <w:r>
              <w:rPr>
                <w:rStyle w:val="85pt0"/>
                <w:lang w:val="en-US"/>
              </w:rPr>
              <w:t>Samsung</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690,6</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Холодильник Саратов</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
                <w:rFonts w:eastAsia="Candara"/>
              </w:rPr>
              <w:t>I</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730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Кондиционер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2012</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500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 xml:space="preserve">Компьютер </w:t>
            </w:r>
            <w:r>
              <w:rPr>
                <w:rStyle w:val="85pt0"/>
                <w:lang w:val="en-US"/>
              </w:rPr>
              <w:t>Acer</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1627,5</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Бак пищевой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2012</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lang w:val="en-US"/>
              </w:rPr>
            </w:pPr>
            <w:r>
              <w:rPr>
                <w:rStyle w:val="9pt"/>
                <w:rFonts w:eastAsia="Candara"/>
                <w:lang w:val="en-US"/>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800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 xml:space="preserve">Лестница </w:t>
            </w:r>
            <w:proofErr w:type="spellStart"/>
            <w:r>
              <w:rPr>
                <w:rStyle w:val="85pt0"/>
              </w:rPr>
              <w:t>трансформер</w:t>
            </w:r>
            <w:proofErr w:type="spellEnd"/>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2012</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600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Стол с приставкой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620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Стол канцелярский</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400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Принтер-сканер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2008</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832</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Подставка ТВ</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2012</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142,1</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Видеокарта</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2008</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lang w:val="en-US"/>
              </w:rPr>
            </w:pPr>
            <w:r>
              <w:rPr>
                <w:rStyle w:val="9pt"/>
                <w:rFonts w:eastAsia="Candara"/>
                <w:lang w:val="en-US"/>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224,576</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Сканер ЕР-80</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2003</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lang w:val="en-US"/>
              </w:rPr>
            </w:pPr>
            <w:r>
              <w:rPr>
                <w:rStyle w:val="9pt"/>
                <w:rFonts w:eastAsia="Candara"/>
                <w:lang w:val="en-US"/>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349</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Телевизор</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2014</w:t>
            </w:r>
          </w:p>
        </w:tc>
        <w:tc>
          <w:tcPr>
            <w:tcW w:w="1310"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right="140"/>
              <w:jc w:val="right"/>
            </w:pPr>
            <w:r>
              <w:rPr>
                <w:rStyle w:val="85pt0"/>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650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Кресло</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2009</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70" w:lineRule="exact"/>
              <w:ind w:right="140"/>
              <w:jc w:val="right"/>
              <w:rPr>
                <w:rStyle w:val="85pt0"/>
                <w:rFonts w:eastAsia="Candara"/>
              </w:rPr>
            </w:pPr>
            <w:r w:rsidRPr="002A5F2E">
              <w:rPr>
                <w:rStyle w:val="85pt0"/>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350</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ind w:left="140"/>
            </w:pPr>
            <w:r>
              <w:rPr>
                <w:rStyle w:val="85pt0"/>
              </w:rPr>
              <w:t>удлинитель</w:t>
            </w: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pPr>
            <w:r>
              <w:rPr>
                <w:rStyle w:val="85pt0"/>
              </w:rPr>
              <w:t>2010</w:t>
            </w: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70" w:lineRule="exact"/>
              <w:ind w:right="140"/>
              <w:jc w:val="right"/>
              <w:rPr>
                <w:rStyle w:val="85pt0"/>
                <w:rFonts w:eastAsia="Candara"/>
              </w:rPr>
            </w:pPr>
            <w:r w:rsidRPr="002A5F2E">
              <w:rPr>
                <w:rStyle w:val="85pt0"/>
                <w:rFonts w:eastAsia="Candara"/>
              </w:rPr>
              <w:t>1</w:t>
            </w: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pPr>
            <w:r>
              <w:rPr>
                <w:rStyle w:val="9pt0"/>
              </w:rPr>
              <w:t>38</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AD6B19" w:rsidRDefault="00AD6B19" w:rsidP="000115BA">
            <w:pPr>
              <w:pStyle w:val="12"/>
              <w:shd w:val="clear" w:color="auto" w:fill="auto"/>
              <w:spacing w:line="180" w:lineRule="exact"/>
              <w:ind w:left="140"/>
              <w:rPr>
                <w:b/>
              </w:rPr>
            </w:pPr>
            <w:r w:rsidRPr="00AD6B19">
              <w:rPr>
                <w:rStyle w:val="9pt"/>
                <w:b/>
              </w:rPr>
              <w:t>Итого:</w:t>
            </w:r>
          </w:p>
        </w:tc>
        <w:tc>
          <w:tcPr>
            <w:tcW w:w="1248" w:type="dxa"/>
            <w:tcBorders>
              <w:top w:val="single" w:sz="4" w:space="0" w:color="auto"/>
              <w:left w:val="single" w:sz="4" w:space="0" w:color="auto"/>
              <w:bottom w:val="single" w:sz="4" w:space="0" w:color="auto"/>
            </w:tcBorders>
            <w:shd w:val="clear" w:color="auto" w:fill="FFFFFF"/>
          </w:tcPr>
          <w:p w:rsidR="00AD6B19" w:rsidRPr="00AD6B19" w:rsidRDefault="00AD6B19" w:rsidP="000115BA">
            <w:pPr>
              <w:rPr>
                <w:b/>
                <w:sz w:val="10"/>
                <w:szCs w:val="10"/>
              </w:rPr>
            </w:pPr>
          </w:p>
        </w:tc>
        <w:tc>
          <w:tcPr>
            <w:tcW w:w="1310" w:type="dxa"/>
            <w:tcBorders>
              <w:top w:val="single" w:sz="4" w:space="0" w:color="auto"/>
              <w:left w:val="single" w:sz="4" w:space="0" w:color="auto"/>
              <w:bottom w:val="single" w:sz="4" w:space="0" w:color="auto"/>
            </w:tcBorders>
            <w:shd w:val="clear" w:color="auto" w:fill="FFFFFF"/>
          </w:tcPr>
          <w:p w:rsidR="00AD6B19" w:rsidRPr="00AD6B19" w:rsidRDefault="00AD6B19" w:rsidP="000115BA">
            <w:pPr>
              <w:rPr>
                <w:b/>
                <w:sz w:val="10"/>
                <w:szCs w:val="10"/>
              </w:rPr>
            </w:pP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b/>
              </w:rPr>
            </w:pPr>
            <w:r w:rsidRPr="002A5F2E">
              <w:rPr>
                <w:rStyle w:val="9pt"/>
                <w:b/>
              </w:rPr>
              <w:t>75994</w:t>
            </w:r>
          </w:p>
        </w:tc>
      </w:tr>
      <w:tr w:rsidR="00AD6B19" w:rsidTr="000115BA">
        <w:trPr>
          <w:trHeight w:hRule="exact" w:val="293"/>
        </w:trPr>
        <w:tc>
          <w:tcPr>
            <w:tcW w:w="3682" w:type="dxa"/>
            <w:tcBorders>
              <w:top w:val="single" w:sz="4" w:space="0" w:color="auto"/>
              <w:left w:val="single" w:sz="4" w:space="0" w:color="auto"/>
              <w:bottom w:val="single" w:sz="4" w:space="0" w:color="auto"/>
            </w:tcBorders>
            <w:shd w:val="clear" w:color="auto" w:fill="FFFFFF"/>
          </w:tcPr>
          <w:p w:rsidR="00AD6B19" w:rsidRPr="008F60A3" w:rsidRDefault="00AD6B19" w:rsidP="000115BA">
            <w:pPr>
              <w:pStyle w:val="12"/>
              <w:shd w:val="clear" w:color="auto" w:fill="auto"/>
              <w:spacing w:line="180" w:lineRule="exact"/>
              <w:ind w:left="140"/>
              <w:rPr>
                <w:rStyle w:val="9pt0"/>
                <w:b w:val="0"/>
              </w:rPr>
            </w:pPr>
          </w:p>
        </w:tc>
        <w:tc>
          <w:tcPr>
            <w:tcW w:w="1248" w:type="dxa"/>
            <w:tcBorders>
              <w:top w:val="single" w:sz="4" w:space="0" w:color="auto"/>
              <w:left w:val="single" w:sz="4" w:space="0" w:color="auto"/>
              <w:bottom w:val="single" w:sz="4" w:space="0" w:color="auto"/>
            </w:tcBorders>
            <w:shd w:val="clear" w:color="auto" w:fill="FFFFFF"/>
          </w:tcPr>
          <w:p w:rsidR="00AD6B19" w:rsidRDefault="00AD6B19" w:rsidP="000115BA">
            <w:pPr>
              <w:pStyle w:val="12"/>
              <w:shd w:val="clear" w:color="auto" w:fill="auto"/>
              <w:spacing w:line="170" w:lineRule="exact"/>
              <w:jc w:val="center"/>
              <w:rPr>
                <w:rStyle w:val="85pt0"/>
              </w:rPr>
            </w:pPr>
          </w:p>
        </w:tc>
        <w:tc>
          <w:tcPr>
            <w:tcW w:w="1310" w:type="dxa"/>
            <w:tcBorders>
              <w:top w:val="single" w:sz="4" w:space="0" w:color="auto"/>
              <w:left w:val="single" w:sz="4" w:space="0" w:color="auto"/>
              <w:bottom w:val="single" w:sz="4" w:space="0" w:color="auto"/>
            </w:tcBorders>
            <w:shd w:val="clear" w:color="auto" w:fill="FFFFFF"/>
          </w:tcPr>
          <w:p w:rsidR="00AD6B19" w:rsidRPr="002A5F2E" w:rsidRDefault="00AD6B19" w:rsidP="000115BA">
            <w:pPr>
              <w:pStyle w:val="12"/>
              <w:shd w:val="clear" w:color="auto" w:fill="auto"/>
              <w:spacing w:line="180" w:lineRule="exact"/>
              <w:ind w:right="140"/>
              <w:jc w:val="right"/>
              <w:rPr>
                <w:rStyle w:val="9pt0"/>
                <w:b w:val="0"/>
              </w:rPr>
            </w:pPr>
          </w:p>
        </w:tc>
        <w:tc>
          <w:tcPr>
            <w:tcW w:w="1580" w:type="dxa"/>
            <w:tcBorders>
              <w:top w:val="single" w:sz="4" w:space="0" w:color="auto"/>
              <w:left w:val="single" w:sz="4" w:space="0" w:color="auto"/>
              <w:bottom w:val="single" w:sz="4" w:space="0" w:color="auto"/>
              <w:right w:val="single" w:sz="4" w:space="0" w:color="auto"/>
            </w:tcBorders>
            <w:shd w:val="clear" w:color="auto" w:fill="FFFFFF"/>
          </w:tcPr>
          <w:p w:rsidR="00AD6B19" w:rsidRDefault="00AD6B19" w:rsidP="000115BA">
            <w:pPr>
              <w:pStyle w:val="12"/>
              <w:shd w:val="clear" w:color="auto" w:fill="auto"/>
              <w:spacing w:line="180" w:lineRule="exact"/>
              <w:ind w:right="140"/>
              <w:jc w:val="right"/>
              <w:rPr>
                <w:rStyle w:val="9pt0"/>
              </w:rPr>
            </w:pPr>
          </w:p>
        </w:tc>
      </w:tr>
    </w:tbl>
    <w:p w:rsidR="00AD6B19" w:rsidRDefault="00AD6B19" w:rsidP="00AD6B19"/>
    <w:p w:rsidR="00AD6B19" w:rsidRPr="00AD6B19" w:rsidRDefault="00AD6B19" w:rsidP="00AD6B19">
      <w:r>
        <w:br w:type="textWrapping" w:clear="all"/>
      </w:r>
    </w:p>
    <w:sectPr w:rsidR="00AD6B19" w:rsidRPr="00AD6B19" w:rsidSect="007D48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3C34A2"/>
    <w:multiLevelType w:val="hybridMultilevel"/>
    <w:tmpl w:val="912CEA98"/>
    <w:lvl w:ilvl="0" w:tplc="FFFFFFFF">
      <w:start w:val="1"/>
      <w:numFmt w:val="upperRoman"/>
      <w:lvlText w:val="%1."/>
      <w:lvlJc w:val="right"/>
      <w:pPr>
        <w:tabs>
          <w:tab w:val="num" w:pos="464"/>
        </w:tabs>
        <w:ind w:left="464" w:hanging="180"/>
      </w:pPr>
      <w:rPr>
        <w:rFonts w:hint="default"/>
        <w:sz w:val="28"/>
        <w:szCs w:val="28"/>
      </w:rPr>
    </w:lvl>
    <w:lvl w:ilvl="1" w:tplc="7320EF34">
      <w:start w:val="1"/>
      <w:numFmt w:val="decimal"/>
      <w:lvlText w:val="Форма %2."/>
      <w:lvlJc w:val="left"/>
      <w:pPr>
        <w:tabs>
          <w:tab w:val="num" w:pos="1080"/>
        </w:tabs>
        <w:ind w:left="360" w:hanging="360"/>
      </w:pPr>
      <w:rPr>
        <w:rFonts w:ascii="Times New Roman" w:hAnsi="Times New Roman" w:cs="Times New Roman" w:hint="default"/>
        <w:b/>
        <w:bCs/>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79C01AB7"/>
    <w:multiLevelType w:val="multilevel"/>
    <w:tmpl w:val="6730052E"/>
    <w:lvl w:ilvl="0">
      <w:start w:val="1"/>
      <w:numFmt w:val="decimal"/>
      <w:lvlText w:val="%1."/>
      <w:lvlJc w:val="left"/>
      <w:pPr>
        <w:tabs>
          <w:tab w:val="num" w:pos="284"/>
        </w:tabs>
        <w:ind w:left="1245" w:hanging="1245"/>
      </w:pPr>
      <w:rPr>
        <w:rFonts w:hint="default"/>
      </w:rPr>
    </w:lvl>
    <w:lvl w:ilvl="1">
      <w:start w:val="1"/>
      <w:numFmt w:val="decimal"/>
      <w:lvlText w:val="%1.%2."/>
      <w:lvlJc w:val="left"/>
      <w:pPr>
        <w:tabs>
          <w:tab w:val="num" w:pos="1954"/>
        </w:tabs>
        <w:ind w:left="1954" w:hanging="1897"/>
      </w:pPr>
      <w:rPr>
        <w:rFonts w:hint="default"/>
      </w:rPr>
    </w:lvl>
    <w:lvl w:ilvl="2">
      <w:start w:val="1"/>
      <w:numFmt w:val="decimal"/>
      <w:lvlText w:val="%1.%2.%3."/>
      <w:lvlJc w:val="left"/>
      <w:pPr>
        <w:tabs>
          <w:tab w:val="num" w:pos="2663"/>
        </w:tabs>
        <w:ind w:left="2663" w:hanging="1245"/>
      </w:pPr>
      <w:rPr>
        <w:rFonts w:hint="default"/>
      </w:rPr>
    </w:lvl>
    <w:lvl w:ilvl="3">
      <w:start w:val="1"/>
      <w:numFmt w:val="decimal"/>
      <w:lvlText w:val="%1.%2.%3.%4."/>
      <w:lvlJc w:val="left"/>
      <w:pPr>
        <w:tabs>
          <w:tab w:val="num" w:pos="3372"/>
        </w:tabs>
        <w:ind w:left="3372" w:hanging="1245"/>
      </w:pPr>
      <w:rPr>
        <w:rFonts w:hint="default"/>
      </w:rPr>
    </w:lvl>
    <w:lvl w:ilvl="4">
      <w:start w:val="1"/>
      <w:numFmt w:val="decimal"/>
      <w:lvlText w:val="%1.%2.%3.%4.%5."/>
      <w:lvlJc w:val="left"/>
      <w:pPr>
        <w:tabs>
          <w:tab w:val="num" w:pos="4081"/>
        </w:tabs>
        <w:ind w:left="4081" w:hanging="1245"/>
      </w:pPr>
      <w:rPr>
        <w:rFonts w:hint="default"/>
      </w:rPr>
    </w:lvl>
    <w:lvl w:ilvl="5">
      <w:start w:val="1"/>
      <w:numFmt w:val="decimal"/>
      <w:lvlText w:val="%1.%2.%3.%4.%5.%6."/>
      <w:lvlJc w:val="left"/>
      <w:pPr>
        <w:tabs>
          <w:tab w:val="num" w:pos="4790"/>
        </w:tabs>
        <w:ind w:left="4790" w:hanging="124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68"/>
    <w:rsid w:val="000115BA"/>
    <w:rsid w:val="00037653"/>
    <w:rsid w:val="000C7085"/>
    <w:rsid w:val="000F6AC7"/>
    <w:rsid w:val="00115F72"/>
    <w:rsid w:val="00146EC7"/>
    <w:rsid w:val="001536F2"/>
    <w:rsid w:val="00155EED"/>
    <w:rsid w:val="00166841"/>
    <w:rsid w:val="00170760"/>
    <w:rsid w:val="001A40DD"/>
    <w:rsid w:val="001C7780"/>
    <w:rsid w:val="001E61D3"/>
    <w:rsid w:val="0021772C"/>
    <w:rsid w:val="0026027F"/>
    <w:rsid w:val="0026381E"/>
    <w:rsid w:val="00366BAD"/>
    <w:rsid w:val="00367FD9"/>
    <w:rsid w:val="003B193E"/>
    <w:rsid w:val="003E0606"/>
    <w:rsid w:val="00405989"/>
    <w:rsid w:val="00423EC5"/>
    <w:rsid w:val="004416EF"/>
    <w:rsid w:val="00472739"/>
    <w:rsid w:val="005319B6"/>
    <w:rsid w:val="0055337E"/>
    <w:rsid w:val="005A21E7"/>
    <w:rsid w:val="00662DD4"/>
    <w:rsid w:val="006A6F59"/>
    <w:rsid w:val="006B7260"/>
    <w:rsid w:val="00755F25"/>
    <w:rsid w:val="007B5BAD"/>
    <w:rsid w:val="007D48F8"/>
    <w:rsid w:val="00875C73"/>
    <w:rsid w:val="009D31F8"/>
    <w:rsid w:val="00A5494D"/>
    <w:rsid w:val="00A60CB6"/>
    <w:rsid w:val="00A93A69"/>
    <w:rsid w:val="00A93B58"/>
    <w:rsid w:val="00AD6B19"/>
    <w:rsid w:val="00B06F65"/>
    <w:rsid w:val="00B5470A"/>
    <w:rsid w:val="00B93868"/>
    <w:rsid w:val="00BF2822"/>
    <w:rsid w:val="00C25FC4"/>
    <w:rsid w:val="00C54EA2"/>
    <w:rsid w:val="00D03253"/>
    <w:rsid w:val="00D064A3"/>
    <w:rsid w:val="00D25A49"/>
    <w:rsid w:val="00D7112F"/>
    <w:rsid w:val="00D97AEB"/>
    <w:rsid w:val="00E41607"/>
    <w:rsid w:val="00E41720"/>
    <w:rsid w:val="00E50147"/>
    <w:rsid w:val="00F6677E"/>
    <w:rsid w:val="00F71649"/>
    <w:rsid w:val="00FC4467"/>
    <w:rsid w:val="00FC5203"/>
    <w:rsid w:val="00FD37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2F8D70-9D81-4C66-9D15-A131D4FB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8F8"/>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B93868"/>
    <w:pPr>
      <w:keepNext/>
      <w:tabs>
        <w:tab w:val="num" w:pos="330"/>
      </w:tabs>
      <w:suppressAutoHyphens/>
      <w:spacing w:before="240" w:after="60" w:line="240" w:lineRule="auto"/>
      <w:ind w:left="330" w:hanging="510"/>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
    <w:basedOn w:val="a0"/>
    <w:rsid w:val="00B93868"/>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B9386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3">
    <w:name w:val="No Spacing"/>
    <w:uiPriority w:val="1"/>
    <w:qFormat/>
    <w:rsid w:val="00B93868"/>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9386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
    <w:name w:val="Body Text 2"/>
    <w:basedOn w:val="a"/>
    <w:link w:val="20"/>
    <w:rsid w:val="00B93868"/>
    <w:pPr>
      <w:suppressAutoHyphens/>
      <w:spacing w:after="0" w:line="240" w:lineRule="auto"/>
      <w:ind w:left="720"/>
    </w:pPr>
    <w:rPr>
      <w:rFonts w:ascii="Courier" w:eastAsia="Times New Roman" w:hAnsi="Courier" w:cs="Times New Roman"/>
      <w:sz w:val="20"/>
      <w:szCs w:val="20"/>
      <w:lang w:eastAsia="ar-SA"/>
    </w:rPr>
  </w:style>
  <w:style w:type="character" w:customStyle="1" w:styleId="20">
    <w:name w:val="Основной текст 2 Знак"/>
    <w:basedOn w:val="a0"/>
    <w:link w:val="2"/>
    <w:rsid w:val="00B93868"/>
    <w:rPr>
      <w:rFonts w:ascii="Courier" w:eastAsia="Times New Roman" w:hAnsi="Courier" w:cs="Times New Roman"/>
      <w:sz w:val="20"/>
      <w:szCs w:val="20"/>
      <w:lang w:eastAsia="ar-SA"/>
    </w:rPr>
  </w:style>
  <w:style w:type="paragraph" w:styleId="a4">
    <w:name w:val="Title"/>
    <w:basedOn w:val="a"/>
    <w:next w:val="a"/>
    <w:link w:val="a5"/>
    <w:qFormat/>
    <w:rsid w:val="00B93868"/>
    <w:pPr>
      <w:suppressAutoHyphens/>
      <w:spacing w:before="240" w:after="60" w:line="240" w:lineRule="auto"/>
      <w:jc w:val="center"/>
    </w:pPr>
    <w:rPr>
      <w:rFonts w:ascii="Cambria" w:eastAsia="Times New Roman" w:hAnsi="Cambria" w:cs="Times New Roman"/>
      <w:b/>
      <w:bCs/>
      <w:kern w:val="28"/>
      <w:sz w:val="32"/>
      <w:szCs w:val="32"/>
      <w:lang w:eastAsia="ar-SA"/>
    </w:rPr>
  </w:style>
  <w:style w:type="character" w:customStyle="1" w:styleId="a5">
    <w:name w:val="Название Знак"/>
    <w:basedOn w:val="a0"/>
    <w:link w:val="a4"/>
    <w:rsid w:val="00B93868"/>
    <w:rPr>
      <w:rFonts w:ascii="Cambria" w:eastAsia="Times New Roman" w:hAnsi="Cambria" w:cs="Times New Roman"/>
      <w:b/>
      <w:bCs/>
      <w:kern w:val="28"/>
      <w:sz w:val="32"/>
      <w:szCs w:val="32"/>
      <w:lang w:eastAsia="ar-SA"/>
    </w:rPr>
  </w:style>
  <w:style w:type="paragraph" w:styleId="a6">
    <w:name w:val="Normal (Web)"/>
    <w:basedOn w:val="a"/>
    <w:rsid w:val="00B93868"/>
    <w:pPr>
      <w:spacing w:before="280" w:after="280" w:line="240" w:lineRule="auto"/>
    </w:pPr>
    <w:rPr>
      <w:rFonts w:ascii="Times New Roman" w:eastAsia="Times New Roman" w:hAnsi="Times New Roman" w:cs="Times New Roman"/>
      <w:sz w:val="24"/>
      <w:szCs w:val="24"/>
      <w:lang w:eastAsia="ar-SA"/>
    </w:rPr>
  </w:style>
  <w:style w:type="paragraph" w:styleId="3">
    <w:name w:val="Body Text 3"/>
    <w:basedOn w:val="a"/>
    <w:link w:val="30"/>
    <w:uiPriority w:val="99"/>
    <w:semiHidden/>
    <w:unhideWhenUsed/>
    <w:rsid w:val="00B93868"/>
    <w:pPr>
      <w:spacing w:after="120"/>
    </w:pPr>
    <w:rPr>
      <w:sz w:val="16"/>
      <w:szCs w:val="16"/>
    </w:rPr>
  </w:style>
  <w:style w:type="character" w:customStyle="1" w:styleId="30">
    <w:name w:val="Основной текст 3 Знак"/>
    <w:basedOn w:val="a0"/>
    <w:link w:val="3"/>
    <w:uiPriority w:val="99"/>
    <w:semiHidden/>
    <w:rsid w:val="00B93868"/>
    <w:rPr>
      <w:sz w:val="16"/>
      <w:szCs w:val="16"/>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B93868"/>
    <w:rPr>
      <w:rFonts w:ascii="Cambria" w:eastAsia="Times New Roman" w:hAnsi="Cambria" w:cs="Times New Roman"/>
      <w:b/>
      <w:bCs/>
      <w:kern w:val="32"/>
      <w:sz w:val="32"/>
      <w:szCs w:val="32"/>
      <w:lang w:eastAsia="ar-SA"/>
    </w:rPr>
  </w:style>
  <w:style w:type="paragraph" w:styleId="a7">
    <w:name w:val="Body Text"/>
    <w:basedOn w:val="a"/>
    <w:link w:val="a8"/>
    <w:rsid w:val="00B93868"/>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B93868"/>
    <w:rPr>
      <w:rFonts w:ascii="Times New Roman" w:eastAsia="Times New Roman" w:hAnsi="Times New Roman" w:cs="Times New Roman"/>
      <w:sz w:val="24"/>
      <w:szCs w:val="24"/>
      <w:lang w:eastAsia="ru-RU"/>
    </w:rPr>
  </w:style>
  <w:style w:type="paragraph" w:customStyle="1" w:styleId="ConsPlusNonformat">
    <w:name w:val="ConsPlusNonformat"/>
    <w:rsid w:val="00B93868"/>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9">
    <w:name w:val="Note Heading"/>
    <w:basedOn w:val="a"/>
    <w:next w:val="a"/>
    <w:link w:val="aa"/>
    <w:rsid w:val="00B93868"/>
    <w:pPr>
      <w:spacing w:after="60" w:line="240" w:lineRule="auto"/>
      <w:jc w:val="both"/>
    </w:pPr>
    <w:rPr>
      <w:rFonts w:ascii="Times New Roman" w:eastAsia="Times New Roman" w:hAnsi="Times New Roman" w:cs="Times New Roman"/>
      <w:sz w:val="24"/>
      <w:szCs w:val="24"/>
      <w:lang w:eastAsia="ru-RU"/>
    </w:rPr>
  </w:style>
  <w:style w:type="character" w:customStyle="1" w:styleId="aa">
    <w:name w:val="Заголовок записки Знак"/>
    <w:basedOn w:val="a0"/>
    <w:link w:val="a9"/>
    <w:rsid w:val="00B93868"/>
    <w:rPr>
      <w:rFonts w:ascii="Times New Roman" w:eastAsia="Times New Roman" w:hAnsi="Times New Roman" w:cs="Times New Roman"/>
      <w:sz w:val="24"/>
      <w:szCs w:val="24"/>
      <w:lang w:eastAsia="ru-RU"/>
    </w:rPr>
  </w:style>
  <w:style w:type="paragraph" w:customStyle="1" w:styleId="FR2">
    <w:name w:val="FR2"/>
    <w:rsid w:val="00B93868"/>
    <w:pPr>
      <w:widowControl w:val="0"/>
      <w:spacing w:before="140" w:after="0" w:line="240" w:lineRule="auto"/>
      <w:ind w:left="40"/>
    </w:pPr>
    <w:rPr>
      <w:rFonts w:ascii="Arial" w:eastAsia="Times New Roman" w:hAnsi="Arial" w:cs="Times New Roman"/>
      <w:b/>
      <w:snapToGrid w:val="0"/>
      <w:szCs w:val="20"/>
      <w:lang w:eastAsia="ru-RU"/>
    </w:rPr>
  </w:style>
  <w:style w:type="character" w:styleId="ab">
    <w:name w:val="Hyperlink"/>
    <w:basedOn w:val="a0"/>
    <w:uiPriority w:val="99"/>
    <w:unhideWhenUsed/>
    <w:rsid w:val="00B93868"/>
    <w:rPr>
      <w:color w:val="0000FF"/>
      <w:u w:val="single"/>
    </w:rPr>
  </w:style>
  <w:style w:type="character" w:styleId="ac">
    <w:name w:val="FollowedHyperlink"/>
    <w:basedOn w:val="a0"/>
    <w:uiPriority w:val="99"/>
    <w:semiHidden/>
    <w:unhideWhenUsed/>
    <w:rsid w:val="00B93868"/>
    <w:rPr>
      <w:color w:val="954F72" w:themeColor="followedHyperlink"/>
      <w:u w:val="single"/>
    </w:rPr>
  </w:style>
  <w:style w:type="paragraph" w:styleId="ad">
    <w:name w:val="List Paragraph"/>
    <w:basedOn w:val="a"/>
    <w:uiPriority w:val="34"/>
    <w:qFormat/>
    <w:rsid w:val="0026027F"/>
    <w:pPr>
      <w:ind w:left="720"/>
      <w:contextualSpacing/>
    </w:pPr>
  </w:style>
  <w:style w:type="character" w:customStyle="1" w:styleId="ae">
    <w:name w:val="Основной текст_"/>
    <w:basedOn w:val="a0"/>
    <w:link w:val="12"/>
    <w:rsid w:val="00AD6B19"/>
    <w:rPr>
      <w:rFonts w:ascii="Times New Roman" w:eastAsia="Times New Roman" w:hAnsi="Times New Roman" w:cs="Times New Roman"/>
      <w:sz w:val="20"/>
      <w:szCs w:val="20"/>
      <w:shd w:val="clear" w:color="auto" w:fill="FFFFFF"/>
    </w:rPr>
  </w:style>
  <w:style w:type="paragraph" w:customStyle="1" w:styleId="12">
    <w:name w:val="Основной текст1"/>
    <w:basedOn w:val="a"/>
    <w:link w:val="ae"/>
    <w:rsid w:val="00AD6B19"/>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85pt">
    <w:name w:val="Основной текст + 8;5 pt;Полужирный"/>
    <w:basedOn w:val="ae"/>
    <w:rsid w:val="00AD6B19"/>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85pt0">
    <w:name w:val="Основной текст + 8;5 pt"/>
    <w:basedOn w:val="ae"/>
    <w:rsid w:val="00AD6B19"/>
    <w:rPr>
      <w:rFonts w:ascii="Times New Roman" w:eastAsia="Times New Roman" w:hAnsi="Times New Roman" w:cs="Times New Roman"/>
      <w:color w:val="000000"/>
      <w:spacing w:val="0"/>
      <w:w w:val="100"/>
      <w:position w:val="0"/>
      <w:sz w:val="17"/>
      <w:szCs w:val="17"/>
      <w:shd w:val="clear" w:color="auto" w:fill="FFFFFF"/>
      <w:lang w:val="ru-RU"/>
    </w:rPr>
  </w:style>
  <w:style w:type="character" w:customStyle="1" w:styleId="9pt">
    <w:name w:val="Основной текст + 9 pt"/>
    <w:basedOn w:val="ae"/>
    <w:rsid w:val="00AD6B1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05pt">
    <w:name w:val="Основной текст + 10;5 pt;Полужирный"/>
    <w:basedOn w:val="ae"/>
    <w:rsid w:val="00AD6B1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9pt0">
    <w:name w:val="Основной текст + 9 pt;Полужирный"/>
    <w:basedOn w:val="ae"/>
    <w:rsid w:val="00AD6B1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01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7690" TargetMode="External"/><Relationship Id="rId3" Type="http://schemas.openxmlformats.org/officeDocument/2006/relationships/styles" Target="styles.xml"/><Relationship Id="rId7" Type="http://schemas.openxmlformats.org/officeDocument/2006/relationships/hyperlink" Target="http://www.kaspiysk.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1807667"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B3725-4D05-4458-91BD-C7973389A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20</Pages>
  <Words>6552</Words>
  <Characters>37347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2015-08-12T11:07:00Z</dcterms:created>
  <dcterms:modified xsi:type="dcterms:W3CDTF">2015-08-14T10:49:00Z</dcterms:modified>
</cp:coreProperties>
</file>